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13" w:rsidRPr="00B82713" w:rsidRDefault="00E7528A" w:rsidP="00ED2100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5.35pt;width:250.85pt;height:129.95pt;z-index:251660288" filled="f" stroked="f" strokeweight="0">
            <v:textbox style="mso-next-textbox:#_x0000_s1026">
              <w:txbxContent>
                <w:p w:rsidR="00B82713" w:rsidRPr="00B82713" w:rsidRDefault="00B82713" w:rsidP="00B82713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</w:rPr>
                  </w:pPr>
                </w:p>
                <w:p w:rsidR="00B82713" w:rsidRPr="00B82713" w:rsidRDefault="00B82713" w:rsidP="00B827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2713"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2713" w:rsidRPr="00B82713" w:rsidRDefault="00B82713" w:rsidP="00B827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2713">
                    <w:rPr>
                      <w:rFonts w:ascii="Times New Roman" w:hAnsi="Times New Roman" w:cs="Times New Roman"/>
                      <w:b/>
                      <w:bCs/>
                    </w:rPr>
                    <w:t>4 WOJSKOWY SZPITAL KLINICZNY</w:t>
                  </w:r>
                </w:p>
                <w:p w:rsidR="00B82713" w:rsidRPr="00B82713" w:rsidRDefault="00B82713" w:rsidP="00B8271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2713">
                    <w:rPr>
                      <w:rFonts w:ascii="Times New Roman" w:hAnsi="Times New Roman" w:cs="Times New Roman"/>
                      <w:b/>
                      <w:bCs/>
                    </w:rPr>
                    <w:t>z POLIKLINKĄ SP ZOZ we Wrocławiu</w:t>
                  </w:r>
                </w:p>
                <w:p w:rsidR="00B82713" w:rsidRPr="00B82713" w:rsidRDefault="00B82713" w:rsidP="00B82713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B82713">
                    <w:rPr>
                      <w:rFonts w:ascii="Times New Roman" w:hAnsi="Times New Roman" w:cs="Times New Roman"/>
                    </w:rPr>
                    <w:t xml:space="preserve">ul. R. Weigla 5, 50-981 Wrocław </w:t>
                  </w:r>
                </w:p>
                <w:p w:rsidR="00B82713" w:rsidRPr="00B82713" w:rsidRDefault="00B82713" w:rsidP="00B82713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</w:rPr>
                  </w:pPr>
                </w:p>
                <w:p w:rsidR="00B82713" w:rsidRPr="00B82713" w:rsidRDefault="00B82713" w:rsidP="00B8271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AB6F86">
        <w:rPr>
          <w:rFonts w:ascii="Times New Roman" w:hAnsi="Times New Roman" w:cs="Times New Roman"/>
          <w:sz w:val="24"/>
          <w:szCs w:val="24"/>
        </w:rPr>
        <w:t>Wrocław, 30</w:t>
      </w:r>
      <w:r w:rsidR="00B82713" w:rsidRPr="00B82713">
        <w:rPr>
          <w:rFonts w:ascii="Times New Roman" w:hAnsi="Times New Roman" w:cs="Times New Roman"/>
          <w:sz w:val="24"/>
          <w:szCs w:val="24"/>
        </w:rPr>
        <w:t xml:space="preserve"> maja 2016r. </w:t>
      </w:r>
    </w:p>
    <w:p w:rsidR="00B82713" w:rsidRPr="00B82713" w:rsidRDefault="00B82713" w:rsidP="00ED210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82713" w:rsidRPr="00B82713" w:rsidRDefault="00B82713" w:rsidP="00ED210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82713" w:rsidRPr="00B82713" w:rsidRDefault="00B82713" w:rsidP="00ED210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82713" w:rsidRPr="00B82713" w:rsidRDefault="00B82713" w:rsidP="00ED2100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2713" w:rsidRPr="00B82713" w:rsidRDefault="00B82713" w:rsidP="00ED2100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2713" w:rsidRPr="00B82713" w:rsidRDefault="00B82713" w:rsidP="00ED2100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6365" w:rsidRPr="00B82713" w:rsidRDefault="00D46365" w:rsidP="00ED210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ZAMIARZE PRZEPOWADZENIA DIALOGU TECHNICZNEGO</w:t>
      </w:r>
    </w:p>
    <w:p w:rsidR="00D46365" w:rsidRPr="00B82713" w:rsidRDefault="00AB6F86" w:rsidP="00ED210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znak sprawy: 1</w:t>
      </w:r>
      <w:r w:rsid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/DT/2016</w:t>
      </w:r>
    </w:p>
    <w:p w:rsidR="00AB6F86" w:rsidRDefault="00AB6F86" w:rsidP="00ED21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46365" w:rsidRPr="00AB6F86" w:rsidRDefault="00D46365" w:rsidP="00ED210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B6F86">
        <w:rPr>
          <w:rFonts w:ascii="Times New Roman" w:hAnsi="Times New Roman" w:cs="Times New Roman"/>
          <w:sz w:val="24"/>
          <w:szCs w:val="24"/>
          <w:lang w:eastAsia="pl-PL"/>
        </w:rPr>
        <w:t xml:space="preserve">4 Wojskowy Szpital Kliniczny z Polikliniką </w:t>
      </w:r>
      <w:r w:rsidR="00B82713" w:rsidRPr="00AB6F86">
        <w:rPr>
          <w:rFonts w:ascii="Times New Roman" w:hAnsi="Times New Roman" w:cs="Times New Roman"/>
          <w:sz w:val="24"/>
          <w:szCs w:val="24"/>
          <w:lang w:eastAsia="pl-PL"/>
        </w:rPr>
        <w:t>Samodzielny Publiczny Zakład Opieki Zdrowotnej</w:t>
      </w:r>
      <w:r w:rsidRPr="00AB6F86">
        <w:rPr>
          <w:rFonts w:ascii="Times New Roman" w:hAnsi="Times New Roman" w:cs="Times New Roman"/>
          <w:sz w:val="24"/>
          <w:szCs w:val="24"/>
          <w:lang w:eastAsia="pl-PL"/>
        </w:rPr>
        <w:t xml:space="preserve"> we Wrocławiu, ul. Weigla 5 działając na podstawie art. 31b ustawy </w:t>
      </w:r>
      <w:r w:rsidR="00B82713" w:rsidRPr="00AB6F86">
        <w:rPr>
          <w:rFonts w:ascii="Times New Roman" w:hAnsi="Times New Roman" w:cs="Times New Roman"/>
          <w:sz w:val="24"/>
          <w:szCs w:val="24"/>
          <w:lang w:eastAsia="pl-PL"/>
        </w:rPr>
        <w:t xml:space="preserve">z dnia 29 stycznia 2004r. </w:t>
      </w:r>
      <w:r w:rsidRPr="00AB6F86">
        <w:rPr>
          <w:rFonts w:ascii="Times New Roman" w:hAnsi="Times New Roman" w:cs="Times New Roman"/>
          <w:sz w:val="24"/>
          <w:szCs w:val="24"/>
          <w:lang w:eastAsia="pl-PL"/>
        </w:rPr>
        <w:t>Prawo zamówień publicznych (</w:t>
      </w:r>
      <w:proofErr w:type="spellStart"/>
      <w:r w:rsidR="00B82713" w:rsidRPr="00AB6F86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82713" w:rsidRPr="00AB6F86">
        <w:rPr>
          <w:rFonts w:ascii="Times New Roman" w:hAnsi="Times New Roman" w:cs="Times New Roman"/>
          <w:sz w:val="24"/>
          <w:szCs w:val="24"/>
          <w:lang w:eastAsia="pl-PL"/>
        </w:rPr>
        <w:t>. Dz. U. z 2015r. poz. 2164</w:t>
      </w:r>
      <w:r w:rsidRPr="00AB6F86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B82713" w:rsidRPr="00AB6F86">
        <w:rPr>
          <w:rFonts w:ascii="Times New Roman" w:hAnsi="Times New Roman" w:cs="Times New Roman"/>
          <w:sz w:val="24"/>
          <w:szCs w:val="24"/>
          <w:lang w:eastAsia="pl-PL"/>
        </w:rPr>
        <w:t xml:space="preserve"> – dalej </w:t>
      </w:r>
      <w:proofErr w:type="spellStart"/>
      <w:r w:rsidR="00B82713" w:rsidRPr="00AB6F86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B6F86">
        <w:rPr>
          <w:rFonts w:ascii="Times New Roman" w:hAnsi="Times New Roman" w:cs="Times New Roman"/>
          <w:sz w:val="24"/>
          <w:szCs w:val="24"/>
          <w:lang w:eastAsia="pl-PL"/>
        </w:rPr>
        <w:t xml:space="preserve">  informuje, </w:t>
      </w:r>
      <w:r w:rsidR="00B82713" w:rsidRPr="00AB6F86">
        <w:rPr>
          <w:rFonts w:ascii="Times New Roman" w:hAnsi="Times New Roman" w:cs="Times New Roman"/>
          <w:sz w:val="24"/>
          <w:szCs w:val="24"/>
          <w:lang w:eastAsia="pl-PL"/>
        </w:rPr>
        <w:t xml:space="preserve">że zgodnie z art. 31a </w:t>
      </w:r>
      <w:proofErr w:type="spellStart"/>
      <w:r w:rsidR="00B82713" w:rsidRPr="00AB6F86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B6F86">
        <w:rPr>
          <w:rFonts w:ascii="Times New Roman" w:hAnsi="Times New Roman" w:cs="Times New Roman"/>
          <w:sz w:val="24"/>
          <w:szCs w:val="24"/>
          <w:lang w:eastAsia="pl-PL"/>
        </w:rPr>
        <w:t xml:space="preserve"> zamierza przeprowadzić dialog techniczny.</w:t>
      </w:r>
    </w:p>
    <w:p w:rsidR="00D46365" w:rsidRPr="00B82713" w:rsidRDefault="00D46365" w:rsidP="00ED210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CEL PROWADZENIA DIALOGU TECHNICZNEGO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A10935" w:rsidRPr="00B82713" w:rsidRDefault="00D46365" w:rsidP="00ED2100">
      <w:pPr>
        <w:spacing w:after="0"/>
        <w:ind w:firstLine="6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Celem dialogu jest uzyskanie doradztwa i informacji do przygotowania opisu przedmiotu zamówienia, specyfikacji istotnych warunków zamówienia oraz określenia warunków umowy</w:t>
      </w:r>
      <w:r w:rsid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zakresie ubezpieczenia Szpitala w celu optymalizacji kosztów.</w:t>
      </w:r>
    </w:p>
    <w:p w:rsidR="008A13E2" w:rsidRPr="00B82713" w:rsidRDefault="008A13E2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46365" w:rsidRPr="00B82713" w:rsidRDefault="00D46365" w:rsidP="00ED2100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WARUNKI UDZIAŁU W DIALOGU TECHNICZNYM</w:t>
      </w:r>
    </w:p>
    <w:p w:rsidR="00BD4567" w:rsidRPr="00B82713" w:rsidRDefault="00BD4567" w:rsidP="00ED2100">
      <w:pPr>
        <w:spacing w:after="0"/>
        <w:ind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D46365" w:rsidRPr="00B82713" w:rsidRDefault="00D46365" w:rsidP="00ED2100">
      <w:pPr>
        <w:pStyle w:val="Akapitzlist"/>
        <w:spacing w:after="0"/>
        <w:ind w:left="0" w:firstLine="6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Warunkiem udziału w dialogu technicznym jest posiadanie przez Wnioskodawcę niezbędnej wiedzy i doświadczenia zapewniających profesjonalizm doradztwa i rzetelność otrzymanych informacji. Za spełnienie wymogu Zamawiający uzna posiadanie przez Wnioskodawcę doświadczenia w zakresie wykonania </w:t>
      </w:r>
      <w:r w:rsidR="00AB6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min. 5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AB6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</w:t>
      </w:r>
      <w:r w:rsidR="004A6F1F"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6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przeprowadzenie</w:t>
      </w:r>
      <w:r w:rsidR="00AB6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imieniu Zamawiającego postępowania o udzielenie zamówienia publicznego na usługi ubezpieczenia w podmiotach lecznictwa zamkniętego z liczbą łóżek minimum 500</w:t>
      </w:r>
      <w:r w:rsidR="00AB6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B6F86" w:rsidRPr="00AB6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6F1F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okresie ostatnich 3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 przed upływem terminu składania wniosków o dopuszczenie do udziału w dialogu technicznym, a jeżeli okres prowadzenia działalności jest krótszy – w tym okresie.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46365" w:rsidRPr="00B82713" w:rsidRDefault="00D46365" w:rsidP="00ED2100">
      <w:pPr>
        <w:pStyle w:val="Akapitzlist"/>
        <w:numPr>
          <w:ilvl w:val="0"/>
          <w:numId w:val="5"/>
        </w:numPr>
        <w:spacing w:after="0"/>
        <w:ind w:left="99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DOKUMENTY </w:t>
      </w:r>
    </w:p>
    <w:p w:rsidR="008A13E2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potwierdzenia spełniania warunków udziału w dialogu technicznym Wnioskodawca jest zobowiązany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dołączyć do wniosku o dopuszczenie do udziału w dialogu technicznym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należycie wykonanych </w:t>
      </w:r>
      <w:r w:rsidR="00AB6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okresie ostatnich </w:t>
      </w:r>
      <w:r w:rsidR="00BD4567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trzech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 przed upływem terminu składania wniosków o dopuszczenie do udziału w dialogu technicznym, a jeżeli okres prowadzenia działalności jest krótszy – w tym okresie, odpowiadających zakresem zgodnie z wymogiem </w:t>
      </w:r>
      <w:proofErr w:type="spellStart"/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</w:t>
      </w:r>
      <w:proofErr w:type="spellEnd"/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II niniejszej informacji z podaniem ich </w:t>
      </w:r>
      <w:r w:rsidR="00C469FE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wartości, </w:t>
      </w:r>
      <w:r w:rsidR="008A13E2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przedmiotu, dat wykonania i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odbiorców.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 przypadku zaproszenia do udziału w dialogu technicznym Wnioskodawca przedstawi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Zamawiającemu dowody na okoliczność, że </w:t>
      </w:r>
      <w:r w:rsidR="00AB6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wyszczególnione w ww. wykazie zostały wykonane należycie (w myśl przepisów § 1 ust. 2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Rozporządzenia Prezesa Rady Ministrów z dn. 19 lutego 2013r. w sprawie rodzajów dokumentów, jakich może żądać Zamawiający od Wykonawcy, oraz form, w jakich te dokumenty mogą być składane)</w:t>
      </w:r>
      <w:r w:rsidR="008A13E2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D46365" w:rsidRPr="00B82713" w:rsidRDefault="00D46365" w:rsidP="00ED2100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 przypadku zaproszenia do udziału w dialogu technicznym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ustalenia osób uprawnionych do występowania w obrocie prawnym Wnioskodawca przedstawi Zamawiającemu aktualny odpis z właściwego rejestru lub centralnej ewidencji i informacji o działalności gospodarczej, jeżeli odrębne przepisy wymagają wpisu do rejestru lub ewidencji. </w:t>
      </w:r>
    </w:p>
    <w:p w:rsidR="008E7151" w:rsidRPr="00B82713" w:rsidRDefault="00D46365" w:rsidP="00ED2100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 przypadku zaproszenia do udziału w dialogu technicznym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jeżeli Wnioskodawcę reprezentuje pełnomocnik, Wnioskodawca przedstawi Zamawiającemu pełnomocnictwo określające jego zakres i podpisane przez osoby uprawnione do reprezentacji Wnioskodawcy w oryginale lub kserokopii potwierdzonej za zgodnoś</w:t>
      </w:r>
      <w:r w:rsidR="008E7151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 z oryginałem przez notariusza.</w:t>
      </w:r>
    </w:p>
    <w:p w:rsidR="008E7151" w:rsidRDefault="008E7151" w:rsidP="00ED2100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6365" w:rsidRPr="00B82713" w:rsidRDefault="00D46365" w:rsidP="00ED2100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MIEJSCE I TERMIN SKŁADANIA WNIOSKÓW O UCZESTNICTWO W DIALOGU TECHNICZNYM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pStyle w:val="Akapitzlist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o uczestnictwo w dialogu technicznym w zapieczętowanej kopercie opatrzonej napisami:</w:t>
      </w:r>
    </w:p>
    <w:p w:rsidR="008E7151" w:rsidRPr="00B82713" w:rsidRDefault="008E7151" w:rsidP="00ED2100">
      <w:pPr>
        <w:pStyle w:val="Akapitzlist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46365" w:rsidRPr="00B82713" w:rsidRDefault="00D46365" w:rsidP="00ED2100">
      <w:pPr>
        <w:spacing w:after="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 Wojskowy Szpital Kliniczny z Polikliniką   SP ZOZ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50 – 981 WROCŁAW ul. Weigla 5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„DIALOG TECHNICZNY”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OTWIERAĆ W KANCELARII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„</w:t>
      </w:r>
      <w:r w:rsidRPr="00B82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Wniosek o uczestnictwo w dialogu technicznym znak sprawy </w:t>
      </w:r>
      <w:r w:rsidR="00AB6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1/DT/2016</w:t>
      </w:r>
      <w:r w:rsidRPr="00B827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”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stron ..... (określić, ile stron znajduje się w kopercie)</w:t>
      </w:r>
    </w:p>
    <w:p w:rsidR="008E7151" w:rsidRPr="00B82713" w:rsidRDefault="008E7151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E7151" w:rsidRPr="00B82713" w:rsidRDefault="008E7151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46365" w:rsidRPr="00B82713" w:rsidRDefault="00D46365" w:rsidP="00ED2100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złożyć do dnia </w:t>
      </w:r>
      <w:r w:rsidR="00AB6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06</w:t>
      </w:r>
      <w:r w:rsidR="008E7151"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.06</w:t>
      </w:r>
      <w:r w:rsidR="00AB6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.2016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r.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6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godz. 15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:00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4 Wojskowym Szpitalu Klinicznym z Polikliniką SP ZOZ Wrocław, ul. Weigla 5 – budynek WYDZIAŁU ADMINISTRACJI OGÓLNEJ pok. nr 18</w:t>
      </w:r>
      <w:r w:rsidR="00AB6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Kancelaria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 dopuszcza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złożenie wniosku w formie </w:t>
      </w:r>
      <w:proofErr w:type="spellStart"/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faxu</w:t>
      </w:r>
      <w:proofErr w:type="spellEnd"/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nr 71 7660 119 pod warunkiem załączenia do wniosku dowodu nadania przesyłki za pomocą firmy kurierskiej lub firmy pocztowej (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nie później niż do upływu terminu składania wniosków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D46365" w:rsidRPr="00B82713" w:rsidRDefault="00D46365" w:rsidP="00ED210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należy sporządzić w języku polskim z zachowaniem formy pisemnej według wzoru stanowiącego załącznik nr 1 do niniejszej informacji.</w:t>
      </w:r>
    </w:p>
    <w:p w:rsidR="00D46365" w:rsidRPr="00B82713" w:rsidRDefault="00D46365" w:rsidP="00ED210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złożony po terminie nie zostanie otwarty przez Zamawiającego. Wniosek zostanie zwrócony Wnioskodawcy.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pStyle w:val="Akapitzlist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FORMA I MIEJSCE PROWADZENIA DIALOGU TECHNICZNEGO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8E7151" w:rsidRPr="00B82713" w:rsidRDefault="00D46365" w:rsidP="00ED21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Dialog techniczny prowadzony będzie w siedzibie Zamawiającego 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4 Wojskowym Szpitalu Klinicznym z Polikliniką SP ZOZ we Wrocławiu, ul. Weigla 5</w:t>
      </w:r>
      <w:r w:rsidR="008E7151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wybranymi Wnioskodawcami.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Dialog techniczny będzie prowadzony oddzielnie z każdym Wnioskodawcą. O proponowanym przez Zamawiającego terminie dialogu technicznego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Wnioskodawcy zostaną poinformowani w formie pi</w:t>
      </w:r>
      <w:r w:rsidR="008E7151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semnej </w:t>
      </w:r>
      <w:r w:rsidR="00AB6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później niż na </w:t>
      </w:r>
      <w:r w:rsidR="008E7151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</w:t>
      </w:r>
      <w:r w:rsidR="00AB6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planowanym dialogiem technicznym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728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Przewidywany czas trwania spotkania z każdym uczestnikiem dialogu technicznego wynosi 1 godzinę.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może wezwać Wnioskodawcę do kilkukrotnego udziału w dialogu technicznym.</w:t>
      </w:r>
    </w:p>
    <w:p w:rsidR="00D46365" w:rsidRPr="00B82713" w:rsidRDefault="00D46365" w:rsidP="00ED21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rejestrowania przebiegu dialogu technicznego przy użyciu urządzenia cyfrowego z wbudowanym mikrofonem, umożliwiającego nagrywanie dźwięku. Nagrania będą wykorzystywane wyłącznie w celach udokumentowania procedury dialogu technicznego.</w:t>
      </w:r>
    </w:p>
    <w:p w:rsidR="00D46365" w:rsidRPr="00B82713" w:rsidRDefault="00D46365" w:rsidP="00ED2100">
      <w:pPr>
        <w:spacing w:after="0"/>
        <w:ind w:firstLine="282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pStyle w:val="Akapitzlist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POŻĄDANY TERMIN ZAKOŃCZENIA DIALOGU TECHNICZNEGO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Pożądany przez Zamawiającego termin zakończen</w:t>
      </w:r>
      <w:r w:rsidR="00D728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 dialogu technicznego wynosi 3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dni od dnia zamieszczenia niniejszej informacji. Termin zakończenia dialogu technicznego może ulec wydłużeniu w przypadku nie osiągnięcia celów określonych w pkt. I niniejszej informacji. W przypadku przedłużeniu terminu zakończenia dialogu technicznego, Zamawiający poinformuje o tym fakcie podmioty uczestniczące w dialogu.</w:t>
      </w:r>
    </w:p>
    <w:p w:rsidR="00EB42C5" w:rsidRPr="00B82713" w:rsidRDefault="00EB42C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E7151" w:rsidRPr="00B82713" w:rsidRDefault="008E7151" w:rsidP="00ED2100">
      <w:pPr>
        <w:pStyle w:val="Akapitzlist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E7151" w:rsidRPr="00B82713" w:rsidRDefault="008E7151" w:rsidP="00ED2100">
      <w:pPr>
        <w:pStyle w:val="Akapitzlist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Pr="00B82713" w:rsidRDefault="00D46365" w:rsidP="00ED21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PZP nie zobowiązuje Zamawiającego do dopuszczenia wszystkich zainteresowanych podmiotów do udziału w dialogu technicznym. Zamawiający zaprosi do udziału w dialogu technicznym tylko wybranych przez siebie Wnioskodawców.</w:t>
      </w:r>
    </w:p>
    <w:p w:rsidR="008E7151" w:rsidRPr="00B82713" w:rsidRDefault="008E7151" w:rsidP="00ED21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E7151" w:rsidRPr="00B82713" w:rsidRDefault="008E7151" w:rsidP="00ED210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 uczestniczące w dialogu technicznym nie otrzymają żadnego wynagrodzenia tytułem uczestnictwa w dialogu.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EB42C5" w:rsidRPr="00B82713" w:rsidRDefault="00EB42C5" w:rsidP="00ED2100">
      <w:pPr>
        <w:pStyle w:val="Akapitzlist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Pr="00B82713" w:rsidRDefault="00D46365" w:rsidP="00ED21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 w dialogu technicznym nie jest warunkiem ubiegania się w przyszłości o jakiekolwiek zamówienie publiczne oraz nie powoduje obligatoryjności uczestnictwa w jakimkolwiek postępowaniu </w:t>
      </w:r>
      <w:r w:rsidR="00D728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 publicznego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prowadzonym przez Zamawiającego.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EB42C5" w:rsidRPr="00B82713" w:rsidRDefault="00EB42C5" w:rsidP="00ED2100">
      <w:pPr>
        <w:pStyle w:val="Akapitzlist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Pr="00B82713" w:rsidRDefault="00D46365" w:rsidP="00ED210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Dialog będzie miał charakter jawny. Poprzez udział w dialogu technicznym podmioty w nim uczestniczące udzielają zgody na wykorzystanie przekazywanych informacji na potrzeby przygotowania i realizacji potrzeb Zamawiającego w</w:t>
      </w:r>
      <w:r w:rsidR="00FB6BF1"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zakresie wyłonienia Wykonawcy usług będących przedmiotem dialogu technicznego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Zamawiający nie ujawni informacji stanowiących tajemnicę przedsiębiorstwa w rozumieniu przepisów art.</w:t>
      </w:r>
      <w:r w:rsidR="008944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 ust. 4 ustawy z dnia 16 kwietnia 1993 r. o zwalczaniu nieuczciwej konkurencji</w:t>
      </w:r>
      <w:r w:rsidR="008944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proofErr w:type="spellStart"/>
      <w:r w:rsidR="008944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8944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z 2003r. Nr 153, poz. 1503 z </w:t>
      </w:r>
      <w:proofErr w:type="spellStart"/>
      <w:r w:rsidR="008944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8944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jeżeli podmiot uczestniczący w dialogu, nie później niż przed przekazaniem tych informacji zastrzegł, że stanowią one tajemnicę przedsiębiorstwa w rozumieniu przepisów ustawy o zwalczaniu nieuczciwej konkurencji.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 </w:t>
      </w:r>
    </w:p>
    <w:p w:rsidR="00EB42C5" w:rsidRPr="00B82713" w:rsidRDefault="00EB42C5" w:rsidP="00ED2100">
      <w:pPr>
        <w:pStyle w:val="Akapitzlist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Osobami upoważnionymi do kontaktowania się z Wnioskodawcami są:</w:t>
      </w:r>
    </w:p>
    <w:p w:rsidR="00D46365" w:rsidRPr="00B82713" w:rsidRDefault="00D46365" w:rsidP="00ED2100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Piotr Strąk tel. </w:t>
      </w:r>
      <w:r w:rsidR="00567F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261 </w:t>
      </w:r>
      <w:r w:rsidRPr="00B82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660 550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</w:t>
      </w:r>
      <w:r w:rsidR="00567F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261 </w:t>
      </w:r>
      <w:r w:rsidRPr="00B82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660 119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Sekcja Zamówień Publicznych (budynek Logistyki pok. nr 13)</w:t>
      </w:r>
    </w:p>
    <w:p w:rsidR="00D46365" w:rsidRPr="00B82713" w:rsidRDefault="00D46365" w:rsidP="00ED2100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</w:t>
      </w:r>
      <w:proofErr w:type="spellEnd"/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67F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261 </w:t>
      </w:r>
      <w:r w:rsidRPr="00B82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660 550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</w:t>
      </w:r>
      <w:r w:rsidR="00567F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261 </w:t>
      </w:r>
      <w:r w:rsidRPr="00B82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660 119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ED2100" w:rsidRDefault="00D46365" w:rsidP="00ED21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Niniejsza informacja nie stanowi ogłoszenia o zamówieni</w:t>
      </w:r>
      <w:r w:rsidR="0089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 w rozumieniu przepisów </w:t>
      </w:r>
      <w:proofErr w:type="spellStart"/>
      <w:r w:rsidR="0089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="0089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szczególności w trybie dialogu konkurencyjnego. </w:t>
      </w:r>
    </w:p>
    <w:p w:rsidR="00ED2100" w:rsidRDefault="00ED2100" w:rsidP="00ED21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sectPr w:rsidR="00ED2100" w:rsidSect="003827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46365" w:rsidRPr="00B82713" w:rsidRDefault="00D46365" w:rsidP="00ED21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Default="00D46365" w:rsidP="00ED2100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9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="00894494" w:rsidRPr="0089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</w:t>
      </w:r>
      <w:r w:rsidRPr="008944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cznik nr 1</w:t>
      </w:r>
    </w:p>
    <w:p w:rsidR="00894494" w:rsidRPr="00894494" w:rsidRDefault="00894494" w:rsidP="00ED210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6365" w:rsidRPr="00B82713" w:rsidRDefault="00D46365" w:rsidP="00ED210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............................................................                                   </w:t>
      </w:r>
      <w:r w:rsidR="0012609F"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12609F"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12609F"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..........................,dnia ..................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(pieczęć adresowa firmy                                                           </w:t>
      </w:r>
      <w:r w:rsidR="0012609F" w:rsidRPr="00B82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="0012609F" w:rsidRPr="00B82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="0012609F" w:rsidRPr="00B82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="0012609F" w:rsidRPr="00B82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</w:r>
      <w:r w:rsidRPr="00B82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(Miejscowość)</w:t>
      </w:r>
    </w:p>
    <w:p w:rsidR="00D46365" w:rsidRPr="00B82713" w:rsidRDefault="00FB6BF1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Wnioskodawcy</w:t>
      </w:r>
      <w:r w:rsidR="00D46365" w:rsidRPr="00B827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                                                                                  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WNIOSEK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Nawiązując do informacji o zamiarze przeprowadzenia dialogu technicznego zn</w:t>
      </w:r>
      <w:r w:rsidR="00894494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ak sprawy 1/DT/2016</w:t>
      </w:r>
      <w:r w:rsidRPr="00B82713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pl-PL"/>
        </w:rPr>
        <w:t>:</w:t>
      </w:r>
    </w:p>
    <w:p w:rsidR="00C469FE" w:rsidRPr="00B82713" w:rsidRDefault="00C469FE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niżej podpisani, reprezentujący: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Pełna nazwa </w:t>
      </w:r>
      <w:r w:rsidR="008944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Wnioskodawcy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Adres</w:t>
      </w:r>
      <w:proofErr w:type="spellEnd"/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…………………………………………………………………………………………….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NIP………………………………….                    REGON…………………………………….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 ………………………………….                    Fax ………………………………………...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e-mail………………………………..</w:t>
      </w:r>
    </w:p>
    <w:p w:rsidR="00D46365" w:rsidRPr="00B82713" w:rsidRDefault="00D46365" w:rsidP="00ED21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jesteśmy zainteresowani uczestnictwem w dialogu technicznym i składamy wniosek o dopuszczenie do udziału w dialogu technicznym.</w:t>
      </w:r>
    </w:p>
    <w:p w:rsidR="00D46365" w:rsidRPr="00B82713" w:rsidRDefault="00D46365" w:rsidP="00ED21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Ponadto oświadczamy, że 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warunki uczestnictwa w dialogu technicznym wskazane w informacji o zamiarze przeprowadzen</w:t>
      </w:r>
      <w:r w:rsidR="00ED21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 dialogu technicznego z dn. 30.05.2016</w:t>
      </w:r>
      <w:r w:rsidRPr="00B827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……………….…dnia……………                                    ……………………………………………………...</w:t>
      </w:r>
    </w:p>
    <w:p w:rsidR="00D46365" w:rsidRPr="00B82713" w:rsidRDefault="00D46365" w:rsidP="00ED2100">
      <w:pPr>
        <w:spacing w:after="0"/>
        <w:ind w:left="425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podpis i pieczęć osób wskazanych w dokumencie</w:t>
      </w:r>
    </w:p>
    <w:p w:rsidR="00D46365" w:rsidRPr="00B82713" w:rsidRDefault="00D46365" w:rsidP="00ED2100">
      <w:pPr>
        <w:spacing w:after="0"/>
        <w:ind w:left="425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uprawniającym do występowania w obrocie prawnym lub</w:t>
      </w:r>
    </w:p>
    <w:p w:rsidR="00D46365" w:rsidRPr="00B82713" w:rsidRDefault="00D46365" w:rsidP="00ED2100">
      <w:pPr>
        <w:spacing w:after="0"/>
        <w:ind w:left="425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posiadających pełnomocnictwo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WYKAZ </w:t>
      </w:r>
      <w:r w:rsidR="0039750A"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USŁUG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2268"/>
        <w:gridCol w:w="2268"/>
        <w:gridCol w:w="2158"/>
        <w:gridCol w:w="1843"/>
      </w:tblGrid>
      <w:tr w:rsidR="00D46365" w:rsidRPr="00B82713" w:rsidTr="00D4636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wykonanych </w:t>
            </w:r>
            <w:r w:rsidR="0039750A"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wykonanych </w:t>
            </w:r>
            <w:r w:rsidR="0039750A"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Data wykonania </w:t>
            </w:r>
            <w:r w:rsidR="0039750A"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Odbiorca</w:t>
            </w:r>
          </w:p>
        </w:tc>
      </w:tr>
      <w:tr w:rsidR="00D46365" w:rsidRPr="00B82713" w:rsidTr="00D4636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6365" w:rsidRPr="00B82713" w:rsidTr="00D4636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46365" w:rsidRPr="00B82713" w:rsidTr="00D4636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365" w:rsidRPr="00B82713" w:rsidRDefault="00D46365" w:rsidP="00ED21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2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D46365" w:rsidRPr="00B82713" w:rsidRDefault="00D46365" w:rsidP="00ED210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……………….…dnia……………                                    </w:t>
      </w:r>
      <w:r w:rsidR="00C469FE"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="00C469FE"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……………………………………………………...</w:t>
      </w:r>
    </w:p>
    <w:p w:rsidR="00D46365" w:rsidRPr="00B82713" w:rsidRDefault="00D46365" w:rsidP="00ED2100">
      <w:pPr>
        <w:spacing w:after="0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podpis i pieczęć osób wskazanych w dokumencie</w:t>
      </w:r>
    </w:p>
    <w:p w:rsidR="00D46365" w:rsidRPr="00B82713" w:rsidRDefault="00D46365" w:rsidP="00ED2100">
      <w:pPr>
        <w:spacing w:after="0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uprawniającym do występowania w obrocie prawnym lub</w:t>
      </w:r>
    </w:p>
    <w:p w:rsidR="003827D2" w:rsidRPr="00B82713" w:rsidRDefault="00D46365" w:rsidP="00ED2100">
      <w:pPr>
        <w:spacing w:after="0"/>
        <w:ind w:left="4820"/>
        <w:jc w:val="center"/>
        <w:rPr>
          <w:rFonts w:ascii="Times New Roman" w:hAnsi="Times New Roman" w:cs="Times New Roman"/>
        </w:rPr>
      </w:pPr>
      <w:r w:rsidRPr="00B827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posiadających pełnomocnictwo</w:t>
      </w:r>
    </w:p>
    <w:sectPr w:rsidR="003827D2" w:rsidRPr="00B82713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7F3"/>
    <w:multiLevelType w:val="hybridMultilevel"/>
    <w:tmpl w:val="7B782828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E520D"/>
    <w:multiLevelType w:val="hybridMultilevel"/>
    <w:tmpl w:val="63AAECCA"/>
    <w:lvl w:ilvl="0" w:tplc="8C5C4A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832"/>
    <w:multiLevelType w:val="hybridMultilevel"/>
    <w:tmpl w:val="121C1E36"/>
    <w:lvl w:ilvl="0" w:tplc="ECF66068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57618"/>
    <w:multiLevelType w:val="hybridMultilevel"/>
    <w:tmpl w:val="7DC6B720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F11B5D"/>
    <w:multiLevelType w:val="hybridMultilevel"/>
    <w:tmpl w:val="D2B62A6E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532FC"/>
    <w:multiLevelType w:val="hybridMultilevel"/>
    <w:tmpl w:val="ED78D878"/>
    <w:lvl w:ilvl="0" w:tplc="5CE4103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F56FA"/>
    <w:multiLevelType w:val="hybridMultilevel"/>
    <w:tmpl w:val="F0B850C6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933FE7"/>
    <w:multiLevelType w:val="hybridMultilevel"/>
    <w:tmpl w:val="8E34DC80"/>
    <w:lvl w:ilvl="0" w:tplc="F0EE982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167B7"/>
    <w:multiLevelType w:val="hybridMultilevel"/>
    <w:tmpl w:val="5CA80926"/>
    <w:lvl w:ilvl="0" w:tplc="9DBCD594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A6093"/>
    <w:multiLevelType w:val="hybridMultilevel"/>
    <w:tmpl w:val="6E820EDE"/>
    <w:lvl w:ilvl="0" w:tplc="6E8EDC9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B2E11"/>
    <w:multiLevelType w:val="hybridMultilevel"/>
    <w:tmpl w:val="20189AF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56D3474"/>
    <w:multiLevelType w:val="hybridMultilevel"/>
    <w:tmpl w:val="24261290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8E53C80"/>
    <w:multiLevelType w:val="hybridMultilevel"/>
    <w:tmpl w:val="71C28306"/>
    <w:lvl w:ilvl="0" w:tplc="B78E30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56748"/>
    <w:multiLevelType w:val="hybridMultilevel"/>
    <w:tmpl w:val="EABEFD78"/>
    <w:lvl w:ilvl="0" w:tplc="C7580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E02C6"/>
    <w:multiLevelType w:val="hybridMultilevel"/>
    <w:tmpl w:val="21C613B6"/>
    <w:lvl w:ilvl="0" w:tplc="F0F80E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C4805"/>
    <w:multiLevelType w:val="hybridMultilevel"/>
    <w:tmpl w:val="711C98A6"/>
    <w:lvl w:ilvl="0" w:tplc="80F6CF6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C0B07"/>
    <w:multiLevelType w:val="hybridMultilevel"/>
    <w:tmpl w:val="2772A366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AE13BF"/>
    <w:multiLevelType w:val="hybridMultilevel"/>
    <w:tmpl w:val="70A0390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2C80120"/>
    <w:multiLevelType w:val="hybridMultilevel"/>
    <w:tmpl w:val="B9ACB2B4"/>
    <w:lvl w:ilvl="0" w:tplc="5A8056F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1BBB"/>
    <w:multiLevelType w:val="hybridMultilevel"/>
    <w:tmpl w:val="FAA055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2DE72D67"/>
    <w:multiLevelType w:val="hybridMultilevel"/>
    <w:tmpl w:val="E4CE4AD0"/>
    <w:lvl w:ilvl="0" w:tplc="2CD08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21888"/>
    <w:multiLevelType w:val="hybridMultilevel"/>
    <w:tmpl w:val="83B89FBC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1914364"/>
    <w:multiLevelType w:val="hybridMultilevel"/>
    <w:tmpl w:val="1BD4D7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1AE172D"/>
    <w:multiLevelType w:val="hybridMultilevel"/>
    <w:tmpl w:val="E8EAF4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7811713"/>
    <w:multiLevelType w:val="hybridMultilevel"/>
    <w:tmpl w:val="B1742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B468A"/>
    <w:multiLevelType w:val="hybridMultilevel"/>
    <w:tmpl w:val="D2FEEE3E"/>
    <w:lvl w:ilvl="0" w:tplc="6A385C0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C17205"/>
    <w:multiLevelType w:val="hybridMultilevel"/>
    <w:tmpl w:val="DCA07B0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E3A0751"/>
    <w:multiLevelType w:val="hybridMultilevel"/>
    <w:tmpl w:val="A3A2211E"/>
    <w:lvl w:ilvl="0" w:tplc="BFFCCD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F2BA7"/>
    <w:multiLevelType w:val="hybridMultilevel"/>
    <w:tmpl w:val="E3B2DB72"/>
    <w:lvl w:ilvl="0" w:tplc="62E08F1A">
      <w:start w:val="2"/>
      <w:numFmt w:val="upperRoman"/>
      <w:lvlText w:val="%1."/>
      <w:lvlJc w:val="righ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696A57"/>
    <w:multiLevelType w:val="hybridMultilevel"/>
    <w:tmpl w:val="BF70A034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453638E"/>
    <w:multiLevelType w:val="hybridMultilevel"/>
    <w:tmpl w:val="2D6E44CA"/>
    <w:lvl w:ilvl="0" w:tplc="7D5EF4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052325"/>
    <w:multiLevelType w:val="hybridMultilevel"/>
    <w:tmpl w:val="E5AA6E3E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59C23A6"/>
    <w:multiLevelType w:val="hybridMultilevel"/>
    <w:tmpl w:val="7CEAB8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45A920CB"/>
    <w:multiLevelType w:val="hybridMultilevel"/>
    <w:tmpl w:val="6D607154"/>
    <w:lvl w:ilvl="0" w:tplc="0415000F">
      <w:start w:val="1"/>
      <w:numFmt w:val="decimal"/>
      <w:lvlText w:val="%1.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4">
    <w:nsid w:val="47E67721"/>
    <w:multiLevelType w:val="hybridMultilevel"/>
    <w:tmpl w:val="7B420D60"/>
    <w:lvl w:ilvl="0" w:tplc="7E7C0132">
      <w:start w:val="3"/>
      <w:numFmt w:val="upperRoman"/>
      <w:lvlText w:val="%1."/>
      <w:lvlJc w:val="right"/>
      <w:pPr>
        <w:ind w:left="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483188"/>
    <w:multiLevelType w:val="hybridMultilevel"/>
    <w:tmpl w:val="6B202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1B164B"/>
    <w:multiLevelType w:val="hybridMultilevel"/>
    <w:tmpl w:val="C6346F2A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FB92A38"/>
    <w:multiLevelType w:val="hybridMultilevel"/>
    <w:tmpl w:val="A64C4064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01A407B"/>
    <w:multiLevelType w:val="hybridMultilevel"/>
    <w:tmpl w:val="C8D292B2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970113"/>
    <w:multiLevelType w:val="hybridMultilevel"/>
    <w:tmpl w:val="FB08025C"/>
    <w:lvl w:ilvl="0" w:tplc="BFFCCD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6122D2"/>
    <w:multiLevelType w:val="hybridMultilevel"/>
    <w:tmpl w:val="0262D2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33D1827"/>
    <w:multiLevelType w:val="hybridMultilevel"/>
    <w:tmpl w:val="99222786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730CC1"/>
    <w:multiLevelType w:val="hybridMultilevel"/>
    <w:tmpl w:val="DFE88AA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5EF4147B"/>
    <w:multiLevelType w:val="hybridMultilevel"/>
    <w:tmpl w:val="F58C7C6C"/>
    <w:lvl w:ilvl="0" w:tplc="F3303878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8904B3"/>
    <w:multiLevelType w:val="hybridMultilevel"/>
    <w:tmpl w:val="F82C5E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62DA1E55"/>
    <w:multiLevelType w:val="hybridMultilevel"/>
    <w:tmpl w:val="CD4446C6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EA510AF"/>
    <w:multiLevelType w:val="hybridMultilevel"/>
    <w:tmpl w:val="947E2D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70CF0501"/>
    <w:multiLevelType w:val="hybridMultilevel"/>
    <w:tmpl w:val="35C29FE2"/>
    <w:lvl w:ilvl="0" w:tplc="0E5A150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4B16CF"/>
    <w:multiLevelType w:val="hybridMultilevel"/>
    <w:tmpl w:val="56D8FB36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91A2056"/>
    <w:multiLevelType w:val="hybridMultilevel"/>
    <w:tmpl w:val="6A501C42"/>
    <w:lvl w:ilvl="0" w:tplc="7AFEC3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32F96"/>
    <w:multiLevelType w:val="hybridMultilevel"/>
    <w:tmpl w:val="8012B262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A8F1669"/>
    <w:multiLevelType w:val="hybridMultilevel"/>
    <w:tmpl w:val="3474ADAA"/>
    <w:lvl w:ilvl="0" w:tplc="0338E836">
      <w:start w:val="1"/>
      <w:numFmt w:val="decimal"/>
      <w:lvlText w:val="%1."/>
      <w:lvlJc w:val="left"/>
      <w:pPr>
        <w:ind w:left="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2">
    <w:nsid w:val="7C692DDD"/>
    <w:multiLevelType w:val="hybridMultilevel"/>
    <w:tmpl w:val="0014393A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E542BC0"/>
    <w:multiLevelType w:val="hybridMultilevel"/>
    <w:tmpl w:val="2876931C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F9B3FF2"/>
    <w:multiLevelType w:val="hybridMultilevel"/>
    <w:tmpl w:val="D1F401D2"/>
    <w:lvl w:ilvl="0" w:tplc="D9DC5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1"/>
  </w:num>
  <w:num w:numId="3">
    <w:abstractNumId w:val="5"/>
  </w:num>
  <w:num w:numId="4">
    <w:abstractNumId w:val="28"/>
  </w:num>
  <w:num w:numId="5">
    <w:abstractNumId w:val="34"/>
  </w:num>
  <w:num w:numId="6">
    <w:abstractNumId w:val="39"/>
  </w:num>
  <w:num w:numId="7">
    <w:abstractNumId w:val="15"/>
  </w:num>
  <w:num w:numId="8">
    <w:abstractNumId w:val="1"/>
  </w:num>
  <w:num w:numId="9">
    <w:abstractNumId w:val="2"/>
  </w:num>
  <w:num w:numId="10">
    <w:abstractNumId w:val="18"/>
  </w:num>
  <w:num w:numId="11">
    <w:abstractNumId w:val="24"/>
  </w:num>
  <w:num w:numId="12">
    <w:abstractNumId w:val="43"/>
  </w:num>
  <w:num w:numId="13">
    <w:abstractNumId w:val="35"/>
  </w:num>
  <w:num w:numId="14">
    <w:abstractNumId w:val="48"/>
  </w:num>
  <w:num w:numId="15">
    <w:abstractNumId w:val="26"/>
  </w:num>
  <w:num w:numId="16">
    <w:abstractNumId w:val="6"/>
  </w:num>
  <w:num w:numId="17">
    <w:abstractNumId w:val="40"/>
  </w:num>
  <w:num w:numId="18">
    <w:abstractNumId w:val="31"/>
  </w:num>
  <w:num w:numId="19">
    <w:abstractNumId w:val="17"/>
  </w:num>
  <w:num w:numId="20">
    <w:abstractNumId w:val="20"/>
  </w:num>
  <w:num w:numId="21">
    <w:abstractNumId w:val="53"/>
  </w:num>
  <w:num w:numId="22">
    <w:abstractNumId w:val="47"/>
  </w:num>
  <w:num w:numId="23">
    <w:abstractNumId w:val="54"/>
  </w:num>
  <w:num w:numId="24">
    <w:abstractNumId w:val="8"/>
  </w:num>
  <w:num w:numId="25">
    <w:abstractNumId w:val="13"/>
  </w:num>
  <w:num w:numId="26">
    <w:abstractNumId w:val="37"/>
  </w:num>
  <w:num w:numId="27">
    <w:abstractNumId w:val="12"/>
  </w:num>
  <w:num w:numId="28">
    <w:abstractNumId w:val="29"/>
  </w:num>
  <w:num w:numId="29">
    <w:abstractNumId w:val="30"/>
  </w:num>
  <w:num w:numId="30">
    <w:abstractNumId w:val="16"/>
  </w:num>
  <w:num w:numId="31">
    <w:abstractNumId w:val="19"/>
  </w:num>
  <w:num w:numId="32">
    <w:abstractNumId w:val="32"/>
  </w:num>
  <w:num w:numId="33">
    <w:abstractNumId w:val="41"/>
  </w:num>
  <w:num w:numId="34">
    <w:abstractNumId w:val="45"/>
  </w:num>
  <w:num w:numId="35">
    <w:abstractNumId w:val="10"/>
  </w:num>
  <w:num w:numId="36">
    <w:abstractNumId w:val="44"/>
  </w:num>
  <w:num w:numId="37">
    <w:abstractNumId w:val="4"/>
  </w:num>
  <w:num w:numId="38">
    <w:abstractNumId w:val="52"/>
  </w:num>
  <w:num w:numId="39">
    <w:abstractNumId w:val="42"/>
  </w:num>
  <w:num w:numId="40">
    <w:abstractNumId w:val="46"/>
  </w:num>
  <w:num w:numId="41">
    <w:abstractNumId w:val="38"/>
  </w:num>
  <w:num w:numId="42">
    <w:abstractNumId w:val="3"/>
  </w:num>
  <w:num w:numId="43">
    <w:abstractNumId w:val="0"/>
  </w:num>
  <w:num w:numId="44">
    <w:abstractNumId w:val="36"/>
  </w:num>
  <w:num w:numId="45">
    <w:abstractNumId w:val="21"/>
  </w:num>
  <w:num w:numId="46">
    <w:abstractNumId w:val="50"/>
  </w:num>
  <w:num w:numId="47">
    <w:abstractNumId w:val="11"/>
  </w:num>
  <w:num w:numId="48">
    <w:abstractNumId w:val="27"/>
  </w:num>
  <w:num w:numId="49">
    <w:abstractNumId w:val="22"/>
  </w:num>
  <w:num w:numId="50">
    <w:abstractNumId w:val="23"/>
  </w:num>
  <w:num w:numId="51">
    <w:abstractNumId w:val="14"/>
  </w:num>
  <w:num w:numId="52">
    <w:abstractNumId w:val="7"/>
  </w:num>
  <w:num w:numId="53">
    <w:abstractNumId w:val="25"/>
  </w:num>
  <w:num w:numId="54">
    <w:abstractNumId w:val="49"/>
  </w:num>
  <w:num w:numId="55">
    <w:abstractNumId w:val="9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365"/>
    <w:rsid w:val="00051E94"/>
    <w:rsid w:val="0012187F"/>
    <w:rsid w:val="0012609F"/>
    <w:rsid w:val="003827D2"/>
    <w:rsid w:val="0039750A"/>
    <w:rsid w:val="004304C6"/>
    <w:rsid w:val="004A6F1F"/>
    <w:rsid w:val="00556C33"/>
    <w:rsid w:val="00567F9F"/>
    <w:rsid w:val="006B0A08"/>
    <w:rsid w:val="00894494"/>
    <w:rsid w:val="008A13E2"/>
    <w:rsid w:val="008E7151"/>
    <w:rsid w:val="009248C9"/>
    <w:rsid w:val="009D5A81"/>
    <w:rsid w:val="00A10935"/>
    <w:rsid w:val="00A9261C"/>
    <w:rsid w:val="00AB250D"/>
    <w:rsid w:val="00AB6F86"/>
    <w:rsid w:val="00B05024"/>
    <w:rsid w:val="00B82713"/>
    <w:rsid w:val="00BD4567"/>
    <w:rsid w:val="00C469FE"/>
    <w:rsid w:val="00C54418"/>
    <w:rsid w:val="00D013BF"/>
    <w:rsid w:val="00D46365"/>
    <w:rsid w:val="00D7285C"/>
    <w:rsid w:val="00D91C91"/>
    <w:rsid w:val="00DE572E"/>
    <w:rsid w:val="00E732C8"/>
    <w:rsid w:val="00E7528A"/>
    <w:rsid w:val="00EB42C5"/>
    <w:rsid w:val="00ED2100"/>
    <w:rsid w:val="00EE565E"/>
    <w:rsid w:val="00F51DEE"/>
    <w:rsid w:val="00FB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935"/>
    <w:pPr>
      <w:ind w:left="720"/>
      <w:contextualSpacing/>
    </w:pPr>
  </w:style>
  <w:style w:type="paragraph" w:styleId="NormalnyWeb">
    <w:name w:val="Normal (Web)"/>
    <w:basedOn w:val="Normalny"/>
    <w:rsid w:val="004A6F1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B42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EB42C5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B82713"/>
  </w:style>
  <w:style w:type="paragraph" w:styleId="Tekstdymka">
    <w:name w:val="Balloon Text"/>
    <w:basedOn w:val="Normalny"/>
    <w:link w:val="TekstdymkaZnak"/>
    <w:uiPriority w:val="99"/>
    <w:semiHidden/>
    <w:unhideWhenUsed/>
    <w:rsid w:val="00B8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9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1115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5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448">
              <w:marLeft w:val="42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671">
              <w:marLeft w:val="28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131">
              <w:marLeft w:val="28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7236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2481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6775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3499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1265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ZamPub</cp:lastModifiedBy>
  <cp:revision>9</cp:revision>
  <cp:lastPrinted>2014-06-16T09:06:00Z</cp:lastPrinted>
  <dcterms:created xsi:type="dcterms:W3CDTF">2014-06-13T08:42:00Z</dcterms:created>
  <dcterms:modified xsi:type="dcterms:W3CDTF">2016-05-30T11:34:00Z</dcterms:modified>
</cp:coreProperties>
</file>