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032C" w:rsidRDefault="001417D0" w:rsidP="00AE18EA">
      <w:pPr>
        <w:ind w:left="6372"/>
        <w:jc w:val="both"/>
        <w:rPr>
          <w:rFonts w:cs="Times New Roman"/>
          <w:sz w:val="22"/>
        </w:rPr>
      </w:pPr>
      <w:bookmarkStart w:id="0" w:name="_GoBack"/>
      <w:bookmarkEnd w:id="0"/>
      <w:r>
        <w:rPr>
          <w:rFonts w:cs="Times New Roman"/>
          <w:noProof/>
          <w:sz w:val="22"/>
          <w:lang w:eastAsia="pl-PL"/>
        </w:rPr>
        <w:drawing>
          <wp:anchor distT="0" distB="0" distL="114300" distR="114300" simplePos="0" relativeHeight="251661312" behindDoc="0" locked="0" layoutInCell="1" allowOverlap="1" wp14:anchorId="2CFF4A3F" wp14:editId="58D02B27">
            <wp:simplePos x="0" y="0"/>
            <wp:positionH relativeFrom="margin">
              <wp:posOffset>729615</wp:posOffset>
            </wp:positionH>
            <wp:positionV relativeFrom="margin">
              <wp:posOffset>116840</wp:posOffset>
            </wp:positionV>
            <wp:extent cx="545465" cy="511175"/>
            <wp:effectExtent l="0" t="0" r="6985" b="3175"/>
            <wp:wrapSquare wrapText="bothSides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465" cy="511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rFonts w:cs="Times New Roman"/>
          <w:sz w:val="22"/>
        </w:rPr>
        <w:t xml:space="preserve">          </w:t>
      </w:r>
      <w:r w:rsidR="00504634">
        <w:rPr>
          <w:rFonts w:cs="Times New Roman"/>
          <w:sz w:val="22"/>
        </w:rPr>
        <w:t>W</w:t>
      </w:r>
      <w:r w:rsidR="008C44F5" w:rsidRPr="004D6042">
        <w:rPr>
          <w:rFonts w:cs="Times New Roman"/>
          <w:sz w:val="22"/>
        </w:rPr>
        <w:t>rocław,</w:t>
      </w:r>
      <w:r>
        <w:rPr>
          <w:rFonts w:cs="Times New Roman"/>
          <w:sz w:val="22"/>
        </w:rPr>
        <w:t xml:space="preserve"> </w:t>
      </w:r>
      <w:r w:rsidR="008B23B4">
        <w:rPr>
          <w:rFonts w:cs="Times New Roman"/>
          <w:sz w:val="22"/>
        </w:rPr>
        <w:t>06</w:t>
      </w:r>
      <w:r w:rsidR="00C6614B">
        <w:rPr>
          <w:rFonts w:cs="Times New Roman"/>
          <w:sz w:val="22"/>
        </w:rPr>
        <w:t>.02</w:t>
      </w:r>
      <w:r w:rsidR="00BF3306">
        <w:rPr>
          <w:rFonts w:cs="Times New Roman"/>
          <w:sz w:val="22"/>
        </w:rPr>
        <w:t>.</w:t>
      </w:r>
      <w:r w:rsidR="00C6614B">
        <w:rPr>
          <w:rFonts w:cs="Times New Roman"/>
          <w:sz w:val="22"/>
        </w:rPr>
        <w:t>2019</w:t>
      </w:r>
      <w:r>
        <w:rPr>
          <w:rFonts w:cs="Times New Roman"/>
          <w:sz w:val="22"/>
        </w:rPr>
        <w:t xml:space="preserve">r. </w:t>
      </w:r>
    </w:p>
    <w:p w:rsidR="001417D0" w:rsidRPr="00920573" w:rsidRDefault="001417D0" w:rsidP="00AE18EA">
      <w:pPr>
        <w:spacing w:after="0" w:line="240" w:lineRule="auto"/>
        <w:jc w:val="both"/>
        <w:rPr>
          <w:b/>
          <w:bCs/>
          <w:sz w:val="22"/>
        </w:rPr>
      </w:pPr>
    </w:p>
    <w:p w:rsidR="00504634" w:rsidRPr="004D6042" w:rsidRDefault="001417D0" w:rsidP="00AE18EA">
      <w:pPr>
        <w:jc w:val="both"/>
        <w:rPr>
          <w:rFonts w:cs="Times New Roman"/>
          <w:sz w:val="22"/>
        </w:rPr>
      </w:pPr>
      <w:r w:rsidRPr="004D6042">
        <w:rPr>
          <w:rFonts w:cs="Times New Roman"/>
          <w:b/>
          <w:noProof/>
          <w:sz w:val="22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55275F7" wp14:editId="47843A27">
                <wp:simplePos x="0" y="0"/>
                <wp:positionH relativeFrom="margin">
                  <wp:posOffset>-477520</wp:posOffset>
                </wp:positionH>
                <wp:positionV relativeFrom="margin">
                  <wp:posOffset>724535</wp:posOffset>
                </wp:positionV>
                <wp:extent cx="3185795" cy="641350"/>
                <wp:effectExtent l="0" t="0" r="0" b="635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5795" cy="641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E3B4D" w:rsidRPr="00920573" w:rsidRDefault="005E3B4D" w:rsidP="00C3588A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2"/>
                              </w:rPr>
                            </w:pPr>
                            <w:r w:rsidRPr="00920573">
                              <w:rPr>
                                <w:b/>
                                <w:bCs/>
                                <w:sz w:val="22"/>
                              </w:rPr>
                              <w:t>4</w:t>
                            </w:r>
                            <w:r w:rsidR="00C6614B">
                              <w:rPr>
                                <w:b/>
                                <w:bCs/>
                                <w:sz w:val="22"/>
                              </w:rPr>
                              <w:t>.</w:t>
                            </w:r>
                            <w:r w:rsidRPr="00920573">
                              <w:rPr>
                                <w:b/>
                                <w:bCs/>
                                <w:sz w:val="22"/>
                              </w:rPr>
                              <w:t xml:space="preserve"> WOJSKOWY SZPITAL KLINICZNY</w:t>
                            </w:r>
                          </w:p>
                          <w:p w:rsidR="005E3B4D" w:rsidRPr="00920573" w:rsidRDefault="00C6614B" w:rsidP="00C3588A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</w:rPr>
                              <w:t>z POLIKLINKĄ SP</w:t>
                            </w:r>
                            <w:r w:rsidR="005E3B4D" w:rsidRPr="00920573">
                              <w:rPr>
                                <w:b/>
                                <w:bCs/>
                                <w:sz w:val="22"/>
                              </w:rPr>
                              <w:t>ZOZ</w:t>
                            </w:r>
                            <w:r w:rsidR="005E3B4D">
                              <w:rPr>
                                <w:b/>
                                <w:bCs/>
                                <w:sz w:val="22"/>
                              </w:rPr>
                              <w:t xml:space="preserve"> we Wrocławiu</w:t>
                            </w:r>
                          </w:p>
                          <w:p w:rsidR="005E3B4D" w:rsidRDefault="005E3B4D" w:rsidP="00C3588A">
                            <w:pPr>
                              <w:spacing w:after="0" w:line="240" w:lineRule="auto"/>
                              <w:jc w:val="center"/>
                              <w:rPr>
                                <w:sz w:val="22"/>
                              </w:rPr>
                            </w:pPr>
                            <w:r w:rsidRPr="00920573">
                              <w:rPr>
                                <w:sz w:val="22"/>
                              </w:rPr>
                              <w:t>50-981 Wrocław, ul.</w:t>
                            </w:r>
                            <w:r>
                              <w:rPr>
                                <w:sz w:val="22"/>
                              </w:rPr>
                              <w:t xml:space="preserve"> </w:t>
                            </w:r>
                            <w:r w:rsidRPr="00920573">
                              <w:rPr>
                                <w:sz w:val="22"/>
                              </w:rPr>
                              <w:t>R. Weigla 5</w:t>
                            </w:r>
                          </w:p>
                          <w:p w:rsidR="00D458CE" w:rsidRPr="00920573" w:rsidRDefault="00D458CE" w:rsidP="00C3588A">
                            <w:pPr>
                              <w:spacing w:after="0" w:line="240" w:lineRule="auto"/>
                              <w:jc w:val="center"/>
                              <w:rPr>
                                <w:sz w:val="22"/>
                              </w:rPr>
                            </w:pPr>
                          </w:p>
                          <w:p w:rsidR="005E3B4D" w:rsidRPr="00817B44" w:rsidRDefault="005E3B4D" w:rsidP="00AE032C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7.6pt;margin-top:57.05pt;width:250.85pt;height:50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" filled="f" stroked="f" strokeweight="0">
                <v:textbox>
                  <w:txbxContent>
                    <w:p w:rsidR="005E3B4D" w:rsidRPr="00920573" w:rsidRDefault="005E3B4D" w:rsidP="00C3588A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22"/>
                        </w:rPr>
                      </w:pPr>
                      <w:r w:rsidRPr="00920573">
                        <w:rPr>
                          <w:b/>
                          <w:bCs/>
                          <w:sz w:val="22"/>
                        </w:rPr>
                        <w:t>4</w:t>
                      </w:r>
                      <w:r w:rsidR="00C6614B">
                        <w:rPr>
                          <w:b/>
                          <w:bCs/>
                          <w:sz w:val="22"/>
                        </w:rPr>
                        <w:t>.</w:t>
                      </w:r>
                      <w:r w:rsidRPr="00920573">
                        <w:rPr>
                          <w:b/>
                          <w:bCs/>
                          <w:sz w:val="22"/>
                        </w:rPr>
                        <w:t xml:space="preserve"> WOJSKOWY SZPITAL KLINICZNY</w:t>
                      </w:r>
                    </w:p>
                    <w:p w:rsidR="005E3B4D" w:rsidRPr="00920573" w:rsidRDefault="00C6614B" w:rsidP="00C3588A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22"/>
                        </w:rPr>
                      </w:pPr>
                      <w:r>
                        <w:rPr>
                          <w:b/>
                          <w:bCs/>
                          <w:sz w:val="22"/>
                        </w:rPr>
                        <w:t>z POLIKLINKĄ SP</w:t>
                      </w:r>
                      <w:r w:rsidR="005E3B4D" w:rsidRPr="00920573">
                        <w:rPr>
                          <w:b/>
                          <w:bCs/>
                          <w:sz w:val="22"/>
                        </w:rPr>
                        <w:t>ZOZ</w:t>
                      </w:r>
                      <w:r w:rsidR="005E3B4D">
                        <w:rPr>
                          <w:b/>
                          <w:bCs/>
                          <w:sz w:val="22"/>
                        </w:rPr>
                        <w:t xml:space="preserve"> we Wrocławiu</w:t>
                      </w:r>
                    </w:p>
                    <w:p w:rsidR="005E3B4D" w:rsidRDefault="005E3B4D" w:rsidP="00C3588A">
                      <w:pPr>
                        <w:spacing w:after="0" w:line="240" w:lineRule="auto"/>
                        <w:jc w:val="center"/>
                        <w:rPr>
                          <w:sz w:val="22"/>
                        </w:rPr>
                      </w:pPr>
                      <w:r w:rsidRPr="00920573">
                        <w:rPr>
                          <w:sz w:val="22"/>
                        </w:rPr>
                        <w:t>50-981 Wrocław, ul.</w:t>
                      </w:r>
                      <w:r>
                        <w:rPr>
                          <w:sz w:val="22"/>
                        </w:rPr>
                        <w:t xml:space="preserve"> </w:t>
                      </w:r>
                      <w:r w:rsidRPr="00920573">
                        <w:rPr>
                          <w:sz w:val="22"/>
                        </w:rPr>
                        <w:t>R. Weigla 5</w:t>
                      </w:r>
                    </w:p>
                    <w:p w:rsidR="00D458CE" w:rsidRPr="00920573" w:rsidRDefault="00D458CE" w:rsidP="00C3588A">
                      <w:pPr>
                        <w:spacing w:after="0" w:line="240" w:lineRule="auto"/>
                        <w:jc w:val="center"/>
                        <w:rPr>
                          <w:sz w:val="22"/>
                        </w:rPr>
                      </w:pPr>
                    </w:p>
                    <w:p w:rsidR="005E3B4D" w:rsidRPr="00817B44" w:rsidRDefault="005E3B4D" w:rsidP="00AE032C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:rsidR="00AE032C" w:rsidRPr="004D6042" w:rsidRDefault="00AE032C" w:rsidP="00AE18EA">
      <w:pPr>
        <w:jc w:val="both"/>
        <w:rPr>
          <w:rFonts w:cs="Times New Roman"/>
          <w:sz w:val="22"/>
        </w:rPr>
      </w:pPr>
    </w:p>
    <w:p w:rsidR="00D0069F" w:rsidRDefault="00AE032C" w:rsidP="00AE18EA">
      <w:pPr>
        <w:tabs>
          <w:tab w:val="left" w:pos="285"/>
        </w:tabs>
        <w:jc w:val="both"/>
        <w:rPr>
          <w:rFonts w:eastAsia="Times New Roman" w:cs="Times New Roman"/>
          <w:b/>
          <w:bCs/>
          <w:sz w:val="22"/>
          <w:lang w:eastAsia="pl-PL"/>
        </w:rPr>
      </w:pPr>
      <w:r w:rsidRPr="004D6042">
        <w:rPr>
          <w:rFonts w:cs="Times New Roman"/>
          <w:b/>
          <w:sz w:val="22"/>
        </w:rPr>
        <w:tab/>
      </w:r>
    </w:p>
    <w:p w:rsidR="001417D0" w:rsidRDefault="001417D0" w:rsidP="00AE18EA">
      <w:pPr>
        <w:spacing w:after="0" w:line="240" w:lineRule="auto"/>
        <w:jc w:val="both"/>
        <w:rPr>
          <w:rFonts w:eastAsia="Times New Roman" w:cs="Times New Roman"/>
          <w:b/>
          <w:bCs/>
          <w:szCs w:val="24"/>
          <w:lang w:eastAsia="pl-PL"/>
        </w:rPr>
      </w:pPr>
    </w:p>
    <w:p w:rsidR="001417D0" w:rsidRPr="008B23B4" w:rsidRDefault="008B23B4" w:rsidP="006E60A0">
      <w:pPr>
        <w:spacing w:after="0" w:line="240" w:lineRule="auto"/>
        <w:jc w:val="center"/>
        <w:rPr>
          <w:rFonts w:eastAsia="Times New Roman" w:cs="Times New Roman"/>
          <w:b/>
          <w:bCs/>
          <w:sz w:val="22"/>
          <w:lang w:eastAsia="pl-PL"/>
        </w:rPr>
      </w:pPr>
      <w:r w:rsidRPr="008B23B4">
        <w:rPr>
          <w:rFonts w:eastAsia="Times New Roman" w:cs="Times New Roman"/>
          <w:b/>
          <w:bCs/>
          <w:sz w:val="22"/>
          <w:lang w:eastAsia="pl-PL"/>
        </w:rPr>
        <w:t>WYJAŚNIENIE</w:t>
      </w:r>
      <w:r w:rsidR="00D93681">
        <w:rPr>
          <w:rFonts w:eastAsia="Times New Roman" w:cs="Times New Roman"/>
          <w:b/>
          <w:bCs/>
          <w:sz w:val="22"/>
          <w:lang w:eastAsia="pl-PL"/>
        </w:rPr>
        <w:t xml:space="preserve"> I </w:t>
      </w:r>
      <w:r>
        <w:rPr>
          <w:rFonts w:eastAsia="Times New Roman" w:cs="Times New Roman"/>
          <w:b/>
          <w:bCs/>
          <w:sz w:val="22"/>
          <w:lang w:eastAsia="pl-PL"/>
        </w:rPr>
        <w:t>MODYFIKACJA</w:t>
      </w:r>
      <w:r w:rsidRPr="008B23B4">
        <w:rPr>
          <w:rFonts w:eastAsia="Times New Roman" w:cs="Times New Roman"/>
          <w:b/>
          <w:bCs/>
          <w:sz w:val="22"/>
          <w:lang w:eastAsia="pl-PL"/>
        </w:rPr>
        <w:t xml:space="preserve"> </w:t>
      </w:r>
      <w:r w:rsidR="00AE032C" w:rsidRPr="008B23B4">
        <w:rPr>
          <w:rFonts w:eastAsia="Times New Roman" w:cs="Times New Roman"/>
          <w:b/>
          <w:bCs/>
          <w:sz w:val="22"/>
          <w:lang w:eastAsia="pl-PL"/>
        </w:rPr>
        <w:t>TREŚCI</w:t>
      </w:r>
    </w:p>
    <w:p w:rsidR="00AE032C" w:rsidRPr="008B23B4" w:rsidRDefault="00AE032C" w:rsidP="006E60A0">
      <w:pPr>
        <w:spacing w:after="0" w:line="240" w:lineRule="auto"/>
        <w:jc w:val="center"/>
        <w:rPr>
          <w:rFonts w:eastAsia="Times New Roman" w:cs="Times New Roman"/>
          <w:b/>
          <w:bCs/>
          <w:sz w:val="22"/>
          <w:lang w:eastAsia="pl-PL"/>
        </w:rPr>
      </w:pPr>
      <w:r w:rsidRPr="008B23B4">
        <w:rPr>
          <w:rFonts w:eastAsia="Times New Roman" w:cs="Times New Roman"/>
          <w:b/>
          <w:bCs/>
          <w:sz w:val="22"/>
          <w:lang w:eastAsia="pl-PL"/>
        </w:rPr>
        <w:t>SPECYFIKACJI ISTOTNYCH WARUNKÓW ZAMÓWIENIA</w:t>
      </w:r>
    </w:p>
    <w:p w:rsidR="008B1DB1" w:rsidRPr="008B23B4" w:rsidRDefault="008B1DB1" w:rsidP="00AE18EA">
      <w:pPr>
        <w:spacing w:after="0" w:line="240" w:lineRule="auto"/>
        <w:jc w:val="both"/>
        <w:rPr>
          <w:rFonts w:eastAsia="Times New Roman" w:cs="Times New Roman"/>
          <w:b/>
          <w:bCs/>
          <w:sz w:val="22"/>
          <w:lang w:eastAsia="pl-PL"/>
        </w:rPr>
      </w:pPr>
    </w:p>
    <w:p w:rsidR="00C55553" w:rsidRPr="008B23B4" w:rsidRDefault="00C55553" w:rsidP="00AE18EA">
      <w:pPr>
        <w:spacing w:after="0" w:line="240" w:lineRule="auto"/>
        <w:jc w:val="both"/>
        <w:rPr>
          <w:rFonts w:eastAsia="Times New Roman" w:cs="Times New Roman"/>
          <w:b/>
          <w:bCs/>
          <w:sz w:val="22"/>
          <w:lang w:eastAsia="pl-PL"/>
        </w:rPr>
      </w:pPr>
    </w:p>
    <w:p w:rsidR="003E6025" w:rsidRPr="008B23B4" w:rsidRDefault="001420FE" w:rsidP="00AE18EA">
      <w:pPr>
        <w:autoSpaceDE w:val="0"/>
        <w:autoSpaceDN w:val="0"/>
        <w:adjustRightInd w:val="0"/>
        <w:jc w:val="both"/>
        <w:rPr>
          <w:rFonts w:cs="Times New Roman"/>
          <w:b/>
          <w:i/>
          <w:sz w:val="22"/>
        </w:rPr>
      </w:pPr>
      <w:r w:rsidRPr="008B23B4">
        <w:rPr>
          <w:rFonts w:eastAsia="Times New Roman" w:cs="Times New Roman"/>
          <w:b/>
          <w:i/>
          <w:iCs/>
          <w:sz w:val="22"/>
          <w:lang w:eastAsia="pl-PL"/>
        </w:rPr>
        <w:t>dotyczy:</w:t>
      </w:r>
      <w:r w:rsidRPr="008B23B4">
        <w:rPr>
          <w:rFonts w:eastAsia="Times New Roman" w:cs="Times New Roman"/>
          <w:b/>
          <w:bCs/>
          <w:i/>
          <w:iCs/>
          <w:sz w:val="22"/>
          <w:lang w:eastAsia="pl-PL"/>
        </w:rPr>
        <w:t xml:space="preserve"> przetargu nieograniczonego na</w:t>
      </w:r>
      <w:r w:rsidR="00B516F4" w:rsidRPr="008B23B4">
        <w:rPr>
          <w:rFonts w:eastAsia="Times New Roman" w:cs="Times New Roman"/>
          <w:b/>
          <w:bCs/>
          <w:i/>
          <w:iCs/>
          <w:sz w:val="22"/>
          <w:lang w:eastAsia="pl-PL"/>
        </w:rPr>
        <w:t xml:space="preserve"> </w:t>
      </w:r>
      <w:r w:rsidR="00763D59" w:rsidRPr="008B23B4">
        <w:rPr>
          <w:b/>
          <w:i/>
          <w:sz w:val="22"/>
        </w:rPr>
        <w:t xml:space="preserve">dostawę </w:t>
      </w:r>
      <w:r w:rsidR="00763D59" w:rsidRPr="008B23B4">
        <w:rPr>
          <w:rFonts w:cs="Times New Roman"/>
          <w:b/>
          <w:i/>
          <w:sz w:val="22"/>
        </w:rPr>
        <w:t>chemicznych środków</w:t>
      </w:r>
      <w:r w:rsidR="004E7F13" w:rsidRPr="008B23B4">
        <w:rPr>
          <w:rFonts w:cs="Times New Roman"/>
          <w:b/>
          <w:i/>
          <w:sz w:val="22"/>
        </w:rPr>
        <w:t xml:space="preserve"> czyszczących i </w:t>
      </w:r>
      <w:r w:rsidR="00763D59" w:rsidRPr="008B23B4">
        <w:rPr>
          <w:rFonts w:cs="Times New Roman"/>
          <w:b/>
          <w:i/>
          <w:sz w:val="22"/>
        </w:rPr>
        <w:t>myjąco-dezynfekują</w:t>
      </w:r>
      <w:r w:rsidR="006A7D64" w:rsidRPr="008B23B4">
        <w:rPr>
          <w:rFonts w:cs="Times New Roman"/>
          <w:b/>
          <w:i/>
          <w:sz w:val="22"/>
        </w:rPr>
        <w:t xml:space="preserve">cych, </w:t>
      </w:r>
      <w:r w:rsidR="00763D59" w:rsidRPr="008B23B4">
        <w:rPr>
          <w:rFonts w:cs="Times New Roman"/>
          <w:b/>
          <w:i/>
          <w:sz w:val="22"/>
        </w:rPr>
        <w:t>w postaci koncentratów dozowanych przez specjalistyczne dozowniki wraz z ich najmem oraz chemicznych środków i materiałów do utrzymania   czystości i higieny na</w:t>
      </w:r>
      <w:r w:rsidR="004E7F13" w:rsidRPr="008B23B4">
        <w:rPr>
          <w:rFonts w:cs="Times New Roman"/>
          <w:b/>
          <w:i/>
          <w:sz w:val="22"/>
        </w:rPr>
        <w:t xml:space="preserve"> 2019/</w:t>
      </w:r>
      <w:r w:rsidR="006A7D64" w:rsidRPr="008B23B4">
        <w:rPr>
          <w:rFonts w:cs="Times New Roman"/>
          <w:b/>
          <w:i/>
          <w:sz w:val="22"/>
        </w:rPr>
        <w:t>20</w:t>
      </w:r>
      <w:r w:rsidR="00763D59" w:rsidRPr="008B23B4">
        <w:rPr>
          <w:rFonts w:cs="Times New Roman"/>
          <w:b/>
          <w:i/>
          <w:sz w:val="22"/>
        </w:rPr>
        <w:t xml:space="preserve"> rok</w:t>
      </w:r>
      <w:r w:rsidR="006A7CD2" w:rsidRPr="008B23B4">
        <w:rPr>
          <w:rFonts w:cs="Times New Roman"/>
          <w:b/>
          <w:i/>
          <w:sz w:val="22"/>
        </w:rPr>
        <w:t>, znak sprawy</w:t>
      </w:r>
      <w:r w:rsidR="004E7F13" w:rsidRPr="008B23B4">
        <w:rPr>
          <w:rFonts w:cs="Times New Roman"/>
          <w:b/>
          <w:i/>
          <w:sz w:val="22"/>
        </w:rPr>
        <w:t>: 4WSzKzP.SZP.2612.5.2019.</w:t>
      </w:r>
    </w:p>
    <w:p w:rsidR="00284966" w:rsidRPr="008B23B4" w:rsidRDefault="00146EDB" w:rsidP="00AE18EA">
      <w:pPr>
        <w:spacing w:after="0" w:line="240" w:lineRule="auto"/>
        <w:jc w:val="both"/>
        <w:rPr>
          <w:rFonts w:eastAsia="Times New Roman" w:cs="Times New Roman"/>
          <w:sz w:val="22"/>
          <w:lang w:eastAsia="pl-PL"/>
        </w:rPr>
      </w:pPr>
      <w:r w:rsidRPr="008B23B4">
        <w:rPr>
          <w:rFonts w:eastAsia="Times New Roman" w:cs="Times New Roman"/>
          <w:sz w:val="22"/>
          <w:lang w:eastAsia="pl-PL"/>
        </w:rPr>
        <w:t>Zamawiający 4</w:t>
      </w:r>
      <w:r w:rsidR="008B23B4">
        <w:rPr>
          <w:rFonts w:eastAsia="Times New Roman" w:cs="Times New Roman"/>
          <w:sz w:val="22"/>
          <w:lang w:eastAsia="pl-PL"/>
        </w:rPr>
        <w:t>.</w:t>
      </w:r>
      <w:r w:rsidRPr="008B23B4">
        <w:rPr>
          <w:rFonts w:eastAsia="Times New Roman" w:cs="Times New Roman"/>
          <w:sz w:val="22"/>
          <w:lang w:eastAsia="pl-PL"/>
        </w:rPr>
        <w:t xml:space="preserve"> Wojskowy Szpital Kliniczny z Polikliniką SP ZOZ we Wrocławiu działając </w:t>
      </w:r>
      <w:r w:rsidR="00F1545D" w:rsidRPr="008B23B4">
        <w:rPr>
          <w:rFonts w:eastAsia="Times New Roman" w:cs="Times New Roman"/>
          <w:sz w:val="22"/>
          <w:lang w:eastAsia="pl-PL"/>
        </w:rPr>
        <w:t xml:space="preserve">  </w:t>
      </w:r>
      <w:r w:rsidRPr="008B23B4">
        <w:rPr>
          <w:rFonts w:eastAsia="Times New Roman" w:cs="Times New Roman"/>
          <w:sz w:val="22"/>
          <w:lang w:eastAsia="pl-PL"/>
        </w:rPr>
        <w:t>na podstawie art. 38 ust.</w:t>
      </w:r>
      <w:r w:rsidR="008B23B4" w:rsidRPr="008B23B4">
        <w:rPr>
          <w:rFonts w:eastAsia="Times New Roman" w:cs="Times New Roman"/>
          <w:sz w:val="22"/>
          <w:lang w:eastAsia="pl-PL"/>
        </w:rPr>
        <w:t xml:space="preserve"> 1,</w:t>
      </w:r>
      <w:r w:rsidR="008B23B4">
        <w:rPr>
          <w:rFonts w:eastAsia="Times New Roman" w:cs="Times New Roman"/>
          <w:sz w:val="22"/>
          <w:lang w:eastAsia="pl-PL"/>
        </w:rPr>
        <w:t xml:space="preserve"> </w:t>
      </w:r>
      <w:r w:rsidR="008B23B4" w:rsidRPr="008B23B4">
        <w:rPr>
          <w:rFonts w:eastAsia="Times New Roman" w:cs="Times New Roman"/>
          <w:sz w:val="22"/>
          <w:lang w:eastAsia="pl-PL"/>
        </w:rPr>
        <w:t>2</w:t>
      </w:r>
      <w:r w:rsidR="008B23B4">
        <w:rPr>
          <w:rFonts w:eastAsia="Times New Roman" w:cs="Times New Roman"/>
          <w:sz w:val="22"/>
          <w:lang w:eastAsia="pl-PL"/>
        </w:rPr>
        <w:t>, 4</w:t>
      </w:r>
      <w:r w:rsidR="008B23B4" w:rsidRPr="008B23B4">
        <w:rPr>
          <w:rFonts w:eastAsia="Times New Roman" w:cs="Times New Roman"/>
          <w:sz w:val="22"/>
          <w:lang w:eastAsia="pl-PL"/>
        </w:rPr>
        <w:t xml:space="preserve"> </w:t>
      </w:r>
      <w:r w:rsidRPr="008B23B4">
        <w:rPr>
          <w:rFonts w:eastAsia="Times New Roman" w:cs="Times New Roman"/>
          <w:sz w:val="22"/>
          <w:lang w:eastAsia="pl-PL"/>
        </w:rPr>
        <w:t>ustawy Prawo zamówień publicznych (</w:t>
      </w:r>
      <w:proofErr w:type="spellStart"/>
      <w:r w:rsidRPr="008B23B4">
        <w:rPr>
          <w:rFonts w:eastAsia="Times New Roman" w:cs="Times New Roman"/>
          <w:sz w:val="22"/>
          <w:lang w:eastAsia="pl-PL"/>
        </w:rPr>
        <w:t>t.j</w:t>
      </w:r>
      <w:proofErr w:type="spellEnd"/>
      <w:r w:rsidRPr="008B23B4">
        <w:rPr>
          <w:rFonts w:eastAsia="Times New Roman" w:cs="Times New Roman"/>
          <w:sz w:val="22"/>
          <w:lang w:eastAsia="pl-PL"/>
        </w:rPr>
        <w:t>. Dz. U. 201</w:t>
      </w:r>
      <w:r w:rsidR="006A7D64" w:rsidRPr="008B23B4">
        <w:rPr>
          <w:rFonts w:eastAsia="Times New Roman" w:cs="Times New Roman"/>
          <w:sz w:val="22"/>
          <w:lang w:eastAsia="pl-PL"/>
        </w:rPr>
        <w:t>8</w:t>
      </w:r>
      <w:r w:rsidRPr="008B23B4">
        <w:rPr>
          <w:rFonts w:eastAsia="Times New Roman" w:cs="Times New Roman"/>
          <w:sz w:val="22"/>
          <w:lang w:eastAsia="pl-PL"/>
        </w:rPr>
        <w:t xml:space="preserve"> poz.</w:t>
      </w:r>
      <w:r w:rsidR="003C0170" w:rsidRPr="008B23B4">
        <w:rPr>
          <w:rFonts w:eastAsia="Times New Roman" w:cs="Times New Roman"/>
          <w:sz w:val="22"/>
          <w:lang w:eastAsia="pl-PL"/>
        </w:rPr>
        <w:t xml:space="preserve"> </w:t>
      </w:r>
      <w:r w:rsidR="006A7D64" w:rsidRPr="008B23B4">
        <w:rPr>
          <w:rFonts w:eastAsia="Times New Roman" w:cs="Times New Roman"/>
          <w:sz w:val="22"/>
          <w:lang w:eastAsia="pl-PL"/>
        </w:rPr>
        <w:t>1986</w:t>
      </w:r>
      <w:r w:rsidR="0027033F" w:rsidRPr="008B23B4">
        <w:rPr>
          <w:rFonts w:eastAsia="Times New Roman" w:cs="Times New Roman"/>
          <w:sz w:val="22"/>
          <w:lang w:eastAsia="pl-PL"/>
        </w:rPr>
        <w:t xml:space="preserve"> ze zm.</w:t>
      </w:r>
      <w:r w:rsidR="00CB3ADD" w:rsidRPr="008B23B4">
        <w:rPr>
          <w:rFonts w:eastAsia="Times New Roman" w:cs="Times New Roman"/>
          <w:sz w:val="22"/>
          <w:lang w:eastAsia="pl-PL"/>
        </w:rPr>
        <w:t>)</w:t>
      </w:r>
      <w:r w:rsidR="00B516F4" w:rsidRPr="008B23B4">
        <w:rPr>
          <w:rFonts w:eastAsia="Times New Roman" w:cs="Times New Roman"/>
          <w:sz w:val="22"/>
          <w:lang w:eastAsia="pl-PL"/>
        </w:rPr>
        <w:t xml:space="preserve"> </w:t>
      </w:r>
      <w:r w:rsidR="008B23B4" w:rsidRPr="008B23B4">
        <w:rPr>
          <w:rFonts w:eastAsia="Times New Roman" w:cs="Times New Roman"/>
          <w:sz w:val="22"/>
          <w:lang w:eastAsia="pl-PL"/>
        </w:rPr>
        <w:t>informuje, że wpłynęło zapytanie o wyjaśnienie</w:t>
      </w:r>
      <w:r w:rsidR="00E52B05">
        <w:rPr>
          <w:rFonts w:eastAsia="Times New Roman" w:cs="Times New Roman"/>
          <w:sz w:val="22"/>
          <w:lang w:eastAsia="pl-PL"/>
        </w:rPr>
        <w:t xml:space="preserve"> i modyfikację</w:t>
      </w:r>
      <w:r w:rsidR="008B23B4" w:rsidRPr="008B23B4">
        <w:rPr>
          <w:rFonts w:eastAsia="Times New Roman" w:cs="Times New Roman"/>
          <w:sz w:val="22"/>
          <w:lang w:eastAsia="pl-PL"/>
        </w:rPr>
        <w:t xml:space="preserve"> treści</w:t>
      </w:r>
      <w:r w:rsidRPr="008B23B4">
        <w:rPr>
          <w:rFonts w:eastAsia="Times New Roman" w:cs="Times New Roman"/>
          <w:sz w:val="22"/>
          <w:lang w:eastAsia="pl-PL"/>
        </w:rPr>
        <w:t xml:space="preserve"> specyfikacji istotnych warunków zamówienia w ww</w:t>
      </w:r>
      <w:r w:rsidR="00D458CE" w:rsidRPr="008B23B4">
        <w:rPr>
          <w:rFonts w:eastAsia="Times New Roman" w:cs="Times New Roman"/>
          <w:sz w:val="22"/>
          <w:lang w:eastAsia="pl-PL"/>
        </w:rPr>
        <w:t>. postępowaniu przetargowym</w:t>
      </w:r>
      <w:r w:rsidR="008B23B4" w:rsidRPr="008B23B4">
        <w:rPr>
          <w:rFonts w:eastAsia="Times New Roman" w:cs="Times New Roman"/>
          <w:sz w:val="22"/>
          <w:lang w:eastAsia="pl-PL"/>
        </w:rPr>
        <w:t>:</w:t>
      </w:r>
    </w:p>
    <w:p w:rsidR="008B23B4" w:rsidRPr="008B23B4" w:rsidRDefault="008B23B4" w:rsidP="00AE18EA">
      <w:pPr>
        <w:spacing w:after="0" w:line="240" w:lineRule="auto"/>
        <w:jc w:val="both"/>
        <w:rPr>
          <w:rFonts w:eastAsia="Times New Roman" w:cs="Times New Roman"/>
          <w:sz w:val="22"/>
          <w:lang w:eastAsia="pl-PL"/>
        </w:rPr>
      </w:pPr>
    </w:p>
    <w:p w:rsidR="008B23B4" w:rsidRPr="008B23B4" w:rsidRDefault="008B23B4" w:rsidP="00AE18EA">
      <w:pPr>
        <w:spacing w:after="0"/>
        <w:jc w:val="both"/>
        <w:rPr>
          <w:sz w:val="22"/>
        </w:rPr>
      </w:pPr>
      <w:r w:rsidRPr="008B23B4">
        <w:rPr>
          <w:b/>
          <w:sz w:val="22"/>
        </w:rPr>
        <w:t>Pytanie nr 1</w:t>
      </w:r>
      <w:r w:rsidRPr="008B23B4">
        <w:rPr>
          <w:sz w:val="22"/>
        </w:rPr>
        <w:t xml:space="preserve"> - Wzór umowy par. 1 ust. 2. Prosimy o doprecyzowanie, że dni dostawy to dni robocze od pon. do </w:t>
      </w:r>
      <w:proofErr w:type="spellStart"/>
      <w:r w:rsidRPr="008B23B4">
        <w:rPr>
          <w:sz w:val="22"/>
        </w:rPr>
        <w:t>piąt</w:t>
      </w:r>
      <w:proofErr w:type="spellEnd"/>
      <w:r w:rsidRPr="008B23B4">
        <w:rPr>
          <w:sz w:val="22"/>
        </w:rPr>
        <w:t>.</w:t>
      </w:r>
    </w:p>
    <w:p w:rsidR="008B23B4" w:rsidRPr="00D93681" w:rsidRDefault="008B23B4" w:rsidP="00AE18EA">
      <w:pPr>
        <w:spacing w:after="0"/>
        <w:jc w:val="both"/>
        <w:rPr>
          <w:sz w:val="22"/>
        </w:rPr>
      </w:pPr>
    </w:p>
    <w:p w:rsidR="008B23B4" w:rsidRPr="007B0465" w:rsidRDefault="008B23B4" w:rsidP="00AE18EA">
      <w:pPr>
        <w:spacing w:after="0"/>
        <w:jc w:val="both"/>
        <w:rPr>
          <w:b/>
          <w:sz w:val="20"/>
          <w:szCs w:val="20"/>
        </w:rPr>
      </w:pPr>
      <w:r w:rsidRPr="00D93681">
        <w:rPr>
          <w:b/>
          <w:sz w:val="20"/>
          <w:szCs w:val="20"/>
        </w:rPr>
        <w:t xml:space="preserve">Odpowiedz na pytanie nr 1: </w:t>
      </w:r>
      <w:r w:rsidRPr="007B0465">
        <w:rPr>
          <w:b/>
          <w:sz w:val="20"/>
          <w:szCs w:val="20"/>
        </w:rPr>
        <w:t xml:space="preserve">Terminy liczone zgodnie z art. 111 i następne Kodeksu </w:t>
      </w:r>
      <w:r w:rsidR="003554AA" w:rsidRPr="007B0465">
        <w:rPr>
          <w:b/>
          <w:sz w:val="20"/>
          <w:szCs w:val="20"/>
        </w:rPr>
        <w:t>cywilnego (t.j.Dz</w:t>
      </w:r>
      <w:r w:rsidRPr="007B0465">
        <w:rPr>
          <w:b/>
          <w:sz w:val="20"/>
          <w:szCs w:val="20"/>
        </w:rPr>
        <w:t>.</w:t>
      </w:r>
      <w:r w:rsidR="003554AA" w:rsidRPr="007B0465">
        <w:rPr>
          <w:b/>
          <w:sz w:val="20"/>
          <w:szCs w:val="20"/>
        </w:rPr>
        <w:t>U.</w:t>
      </w:r>
      <w:r w:rsidR="00D93681" w:rsidRPr="007B0465">
        <w:rPr>
          <w:b/>
          <w:sz w:val="20"/>
          <w:szCs w:val="20"/>
        </w:rPr>
        <w:t>2018 poz.1025 ze zm.).</w:t>
      </w:r>
    </w:p>
    <w:p w:rsidR="00D93681" w:rsidRPr="007B0465" w:rsidRDefault="00D93681" w:rsidP="00AE18EA">
      <w:pPr>
        <w:spacing w:after="0"/>
        <w:jc w:val="both"/>
        <w:rPr>
          <w:b/>
          <w:sz w:val="20"/>
          <w:szCs w:val="20"/>
        </w:rPr>
      </w:pPr>
    </w:p>
    <w:p w:rsidR="00D93681" w:rsidRDefault="00D93681" w:rsidP="00AE18EA">
      <w:pPr>
        <w:spacing w:after="0"/>
        <w:jc w:val="both"/>
        <w:rPr>
          <w:sz w:val="22"/>
        </w:rPr>
      </w:pPr>
      <w:r w:rsidRPr="00D93681">
        <w:rPr>
          <w:b/>
          <w:sz w:val="22"/>
        </w:rPr>
        <w:t>Pytanie nr 2</w:t>
      </w:r>
      <w:r w:rsidRPr="00D93681">
        <w:rPr>
          <w:sz w:val="22"/>
        </w:rPr>
        <w:t xml:space="preserve"> - Wzór umowy par. 1 ust. 14. Prosimy o doprecyzowanie zapisu: "(...) lub jakiegokolwiek innego tytułu prawnego" poprzez zapis: "(...) lub jakiegokolwiek innego tytułu prawnego</w:t>
      </w:r>
      <w:r w:rsidRPr="00D93681">
        <w:rPr>
          <w:sz w:val="22"/>
          <w:u w:val="single"/>
        </w:rPr>
        <w:t xml:space="preserve"> jeżeli zaległość płatnicza po stronie Zamawiającego nie przekroczy 60 dni"</w:t>
      </w:r>
      <w:r w:rsidRPr="00D93681">
        <w:rPr>
          <w:sz w:val="22"/>
        </w:rPr>
        <w:t>.</w:t>
      </w:r>
    </w:p>
    <w:p w:rsidR="00D93681" w:rsidRDefault="00D93681" w:rsidP="00AE18EA">
      <w:pPr>
        <w:spacing w:after="0"/>
        <w:jc w:val="both"/>
        <w:rPr>
          <w:sz w:val="22"/>
        </w:rPr>
      </w:pPr>
    </w:p>
    <w:p w:rsidR="00D93681" w:rsidRPr="006E60A0" w:rsidRDefault="00D93681" w:rsidP="00AE18EA">
      <w:pPr>
        <w:spacing w:after="0"/>
        <w:jc w:val="both"/>
        <w:rPr>
          <w:b/>
          <w:sz w:val="20"/>
          <w:szCs w:val="20"/>
        </w:rPr>
      </w:pPr>
      <w:r w:rsidRPr="00D93681">
        <w:rPr>
          <w:b/>
          <w:sz w:val="20"/>
          <w:szCs w:val="20"/>
        </w:rPr>
        <w:t xml:space="preserve">Odpowiedz na pytanie nr </w:t>
      </w:r>
      <w:r>
        <w:rPr>
          <w:b/>
          <w:sz w:val="20"/>
          <w:szCs w:val="20"/>
        </w:rPr>
        <w:t>2</w:t>
      </w:r>
      <w:r w:rsidRPr="00D93681">
        <w:rPr>
          <w:b/>
          <w:sz w:val="20"/>
          <w:szCs w:val="20"/>
        </w:rPr>
        <w:t>:</w:t>
      </w:r>
      <w:r>
        <w:rPr>
          <w:b/>
          <w:sz w:val="20"/>
          <w:szCs w:val="20"/>
        </w:rPr>
        <w:t xml:space="preserve"> </w:t>
      </w:r>
      <w:r w:rsidR="00D90C8A">
        <w:rPr>
          <w:b/>
          <w:sz w:val="20"/>
          <w:szCs w:val="20"/>
        </w:rPr>
        <w:t xml:space="preserve"> Zapisy SIWZ bez zmian. </w:t>
      </w:r>
      <w:r w:rsidRPr="006E60A0">
        <w:rPr>
          <w:b/>
          <w:sz w:val="20"/>
          <w:szCs w:val="20"/>
        </w:rPr>
        <w:t>Art. 5</w:t>
      </w:r>
      <w:r w:rsidR="006E60A0">
        <w:rPr>
          <w:b/>
          <w:sz w:val="20"/>
          <w:szCs w:val="20"/>
        </w:rPr>
        <w:t>52 k</w:t>
      </w:r>
      <w:r w:rsidRPr="006E60A0">
        <w:rPr>
          <w:b/>
          <w:sz w:val="20"/>
          <w:szCs w:val="20"/>
        </w:rPr>
        <w:t>.c. nie jest normą bezwzględnie obowiązującą o charakterze nakazująco - zakazującym określone działanie lub zaniechanie. Jest przepisem dyspozytywnym (względnie obowiązującym) zezwalającym upoważniającym</w:t>
      </w:r>
      <w:r w:rsidR="00D90C8A" w:rsidRPr="006E60A0">
        <w:rPr>
          <w:b/>
          <w:sz w:val="20"/>
          <w:szCs w:val="20"/>
        </w:rPr>
        <w:t xml:space="preserve"> adresata do określonego działania, zaniechania. W związku z powyższym, Zamawiający  w ramach zasady wyrażonej w art. </w:t>
      </w:r>
      <w:r w:rsidR="006E60A0">
        <w:rPr>
          <w:b/>
          <w:sz w:val="20"/>
          <w:szCs w:val="20"/>
        </w:rPr>
        <w:t>353.1 k</w:t>
      </w:r>
      <w:r w:rsidR="00D90C8A" w:rsidRPr="006E60A0">
        <w:rPr>
          <w:b/>
          <w:sz w:val="20"/>
          <w:szCs w:val="20"/>
        </w:rPr>
        <w:t>.c., tj. zasady swobody umów, wprowadził ww. zapis do wzoru umowy i go nie wykreśli.</w:t>
      </w:r>
    </w:p>
    <w:p w:rsidR="00E52B05" w:rsidRDefault="00E52B05" w:rsidP="00AE18EA">
      <w:pPr>
        <w:spacing w:after="0"/>
        <w:jc w:val="both"/>
        <w:rPr>
          <w:sz w:val="20"/>
          <w:szCs w:val="20"/>
        </w:rPr>
      </w:pPr>
    </w:p>
    <w:p w:rsidR="00E52B05" w:rsidRPr="00E52B05" w:rsidRDefault="00E52B05" w:rsidP="00AE18EA">
      <w:pPr>
        <w:spacing w:after="0"/>
        <w:jc w:val="both"/>
        <w:rPr>
          <w:sz w:val="20"/>
          <w:szCs w:val="20"/>
        </w:rPr>
      </w:pPr>
      <w:r w:rsidRPr="00E52B05">
        <w:rPr>
          <w:b/>
          <w:sz w:val="20"/>
          <w:szCs w:val="20"/>
        </w:rPr>
        <w:t>Pytanie nr 3</w:t>
      </w:r>
      <w:r w:rsidRPr="00E52B05">
        <w:rPr>
          <w:sz w:val="20"/>
          <w:szCs w:val="20"/>
        </w:rPr>
        <w:t xml:space="preserve"> -  Wzór umowy par. 8 ust. 1 pkt 2). Prosimy o zmianę zapisu: "w wysokości 5 % </w:t>
      </w:r>
      <w:r w:rsidRPr="00E52B05">
        <w:rPr>
          <w:sz w:val="20"/>
          <w:szCs w:val="20"/>
          <w:u w:val="single"/>
        </w:rPr>
        <w:t xml:space="preserve">ceny brutto gwarantowanej części pakietu </w:t>
      </w:r>
      <w:r w:rsidRPr="00E52B05">
        <w:rPr>
          <w:sz w:val="20"/>
          <w:szCs w:val="20"/>
        </w:rPr>
        <w:t xml:space="preserve">(...)" na zapis: "w wysokości 5 % </w:t>
      </w:r>
      <w:r w:rsidRPr="00E52B05">
        <w:rPr>
          <w:sz w:val="20"/>
          <w:szCs w:val="20"/>
          <w:u w:val="single"/>
        </w:rPr>
        <w:t xml:space="preserve">ceny brutto niezrealizowanej części pakietu </w:t>
      </w:r>
      <w:r w:rsidRPr="00E52B05">
        <w:rPr>
          <w:sz w:val="20"/>
          <w:szCs w:val="20"/>
        </w:rPr>
        <w:t>(...)".</w:t>
      </w:r>
    </w:p>
    <w:p w:rsidR="00E52B05" w:rsidRPr="00E52B05" w:rsidRDefault="00E52B05" w:rsidP="00AE18EA">
      <w:pPr>
        <w:spacing w:after="0"/>
        <w:jc w:val="both"/>
        <w:rPr>
          <w:sz w:val="20"/>
          <w:szCs w:val="20"/>
        </w:rPr>
      </w:pPr>
    </w:p>
    <w:p w:rsidR="00D93681" w:rsidRPr="00E52B05" w:rsidRDefault="00E52B05" w:rsidP="00AE18EA">
      <w:pPr>
        <w:spacing w:after="0"/>
        <w:jc w:val="both"/>
        <w:rPr>
          <w:b/>
          <w:sz w:val="20"/>
          <w:szCs w:val="20"/>
        </w:rPr>
      </w:pPr>
      <w:r w:rsidRPr="00E52B05">
        <w:rPr>
          <w:b/>
          <w:sz w:val="20"/>
          <w:szCs w:val="20"/>
        </w:rPr>
        <w:t xml:space="preserve">Odpowiedz na pytanie nr </w:t>
      </w:r>
      <w:r>
        <w:rPr>
          <w:b/>
          <w:sz w:val="20"/>
          <w:szCs w:val="20"/>
        </w:rPr>
        <w:t>3</w:t>
      </w:r>
      <w:r w:rsidRPr="00E52B05">
        <w:rPr>
          <w:b/>
          <w:sz w:val="20"/>
          <w:szCs w:val="20"/>
        </w:rPr>
        <w:t>:  Zapisy SIWZ bez zmian</w:t>
      </w:r>
      <w:r w:rsidR="00261849">
        <w:rPr>
          <w:b/>
          <w:sz w:val="20"/>
          <w:szCs w:val="20"/>
        </w:rPr>
        <w:t>.</w:t>
      </w:r>
    </w:p>
    <w:p w:rsidR="00E52B05" w:rsidRPr="00E52B05" w:rsidRDefault="00E52B05" w:rsidP="00AE18EA">
      <w:pPr>
        <w:spacing w:after="0"/>
        <w:jc w:val="both"/>
        <w:rPr>
          <w:b/>
          <w:sz w:val="20"/>
          <w:szCs w:val="20"/>
        </w:rPr>
      </w:pPr>
    </w:p>
    <w:p w:rsidR="00E52B05" w:rsidRPr="00E52B05" w:rsidRDefault="00E52B05" w:rsidP="00AE18EA">
      <w:pPr>
        <w:spacing w:after="0"/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Pytanie nr 4 - </w:t>
      </w:r>
      <w:r w:rsidRPr="00E52B05">
        <w:rPr>
          <w:sz w:val="20"/>
          <w:szCs w:val="20"/>
        </w:rPr>
        <w:t xml:space="preserve">  Wzór umowy par. 8 ust. 1 pkt 3). Prosimy o zmianę zapisu: "(...) - w wysokości</w:t>
      </w:r>
      <w:r w:rsidRPr="00E52B05">
        <w:rPr>
          <w:sz w:val="20"/>
          <w:szCs w:val="20"/>
          <w:u w:val="single"/>
        </w:rPr>
        <w:t xml:space="preserve"> ceny brutto gwarantowanej części pakietu</w:t>
      </w:r>
      <w:r w:rsidRPr="00E52B05">
        <w:rPr>
          <w:sz w:val="20"/>
          <w:szCs w:val="20"/>
        </w:rPr>
        <w:t xml:space="preserve"> (...)" na zapis: "(...) - w wysokości</w:t>
      </w:r>
      <w:r w:rsidRPr="00E52B05">
        <w:rPr>
          <w:sz w:val="20"/>
          <w:szCs w:val="20"/>
          <w:u w:val="single"/>
        </w:rPr>
        <w:t xml:space="preserve"> ceny brutto części pakietu, którego opóźnienie dotyczy</w:t>
      </w:r>
      <w:r w:rsidRPr="00E52B05">
        <w:rPr>
          <w:sz w:val="20"/>
          <w:szCs w:val="20"/>
        </w:rPr>
        <w:t xml:space="preserve"> (...)".</w:t>
      </w:r>
    </w:p>
    <w:p w:rsidR="00E52B05" w:rsidRPr="00E52B05" w:rsidRDefault="00E52B05" w:rsidP="00AE18EA">
      <w:pPr>
        <w:spacing w:after="0"/>
        <w:jc w:val="both"/>
        <w:rPr>
          <w:sz w:val="20"/>
          <w:szCs w:val="20"/>
        </w:rPr>
      </w:pPr>
    </w:p>
    <w:p w:rsidR="00E52B05" w:rsidRDefault="00E52B05" w:rsidP="00AE18EA">
      <w:pPr>
        <w:spacing w:after="0"/>
        <w:jc w:val="both"/>
        <w:rPr>
          <w:b/>
          <w:sz w:val="20"/>
          <w:szCs w:val="20"/>
        </w:rPr>
      </w:pPr>
      <w:r w:rsidRPr="00E52B05">
        <w:rPr>
          <w:b/>
          <w:sz w:val="20"/>
          <w:szCs w:val="20"/>
        </w:rPr>
        <w:t xml:space="preserve">Odpowiedz na pytanie nr </w:t>
      </w:r>
      <w:r>
        <w:rPr>
          <w:b/>
          <w:sz w:val="20"/>
          <w:szCs w:val="20"/>
        </w:rPr>
        <w:t>4</w:t>
      </w:r>
      <w:r w:rsidRPr="00E52B05">
        <w:rPr>
          <w:b/>
          <w:sz w:val="20"/>
          <w:szCs w:val="20"/>
        </w:rPr>
        <w:t>:  Zapisy SIWZ bez zmian</w:t>
      </w:r>
      <w:r w:rsidR="00261849">
        <w:rPr>
          <w:b/>
          <w:sz w:val="20"/>
          <w:szCs w:val="20"/>
        </w:rPr>
        <w:t>.</w:t>
      </w:r>
    </w:p>
    <w:p w:rsidR="00E52B05" w:rsidRDefault="00E52B05" w:rsidP="00AE18EA">
      <w:pPr>
        <w:spacing w:after="0"/>
        <w:jc w:val="both"/>
        <w:rPr>
          <w:b/>
          <w:sz w:val="20"/>
          <w:szCs w:val="20"/>
        </w:rPr>
      </w:pPr>
    </w:p>
    <w:p w:rsidR="00E52B05" w:rsidRDefault="00E52B05" w:rsidP="00AE18EA">
      <w:pPr>
        <w:spacing w:after="0" w:line="240" w:lineRule="auto"/>
        <w:jc w:val="both"/>
        <w:rPr>
          <w:rFonts w:eastAsia="Times New Roman" w:cs="Times New Roman"/>
          <w:color w:val="212120"/>
          <w:kern w:val="28"/>
          <w:sz w:val="22"/>
          <w:lang w:eastAsia="pl-PL" w:bidi="kn-IN"/>
        </w:rPr>
      </w:pPr>
      <w:r>
        <w:rPr>
          <w:rFonts w:eastAsia="Times New Roman" w:cs="Times New Roman"/>
          <w:b/>
          <w:color w:val="212120"/>
          <w:kern w:val="28"/>
          <w:sz w:val="22"/>
          <w:lang w:eastAsia="pl-PL" w:bidi="kn-IN"/>
        </w:rPr>
        <w:t>Pytanie nr 5</w:t>
      </w:r>
      <w:r w:rsidR="00AB6F6A">
        <w:rPr>
          <w:rFonts w:eastAsia="Times New Roman" w:cs="Times New Roman"/>
          <w:b/>
          <w:color w:val="212120"/>
          <w:kern w:val="28"/>
          <w:sz w:val="22"/>
          <w:lang w:eastAsia="pl-PL" w:bidi="kn-IN"/>
        </w:rPr>
        <w:t xml:space="preserve"> - </w:t>
      </w:r>
      <w:r w:rsidRPr="00E52B05">
        <w:rPr>
          <w:rFonts w:eastAsia="Times New Roman" w:cs="Times New Roman"/>
          <w:b/>
          <w:color w:val="212120"/>
          <w:kern w:val="28"/>
          <w:sz w:val="22"/>
          <w:lang w:eastAsia="pl-PL" w:bidi="kn-IN"/>
        </w:rPr>
        <w:t xml:space="preserve">Pakiet 1 pozycja </w:t>
      </w:r>
      <w:r w:rsidRPr="00E52B05">
        <w:rPr>
          <w:rFonts w:eastAsia="Times New Roman" w:cs="Times New Roman"/>
          <w:color w:val="212120"/>
          <w:kern w:val="28"/>
          <w:sz w:val="22"/>
          <w:lang w:eastAsia="pl-PL" w:bidi="kn-IN"/>
        </w:rPr>
        <w:t xml:space="preserve">7 </w:t>
      </w:r>
      <w:r>
        <w:rPr>
          <w:rFonts w:eastAsia="Times New Roman" w:cs="Times New Roman"/>
          <w:color w:val="212120"/>
          <w:kern w:val="28"/>
          <w:sz w:val="22"/>
          <w:lang w:eastAsia="pl-PL" w:bidi="kn-IN"/>
        </w:rPr>
        <w:t xml:space="preserve">- </w:t>
      </w:r>
      <w:r w:rsidRPr="00E52B05">
        <w:rPr>
          <w:rFonts w:eastAsia="Times New Roman" w:cs="Times New Roman"/>
          <w:color w:val="212120"/>
          <w:kern w:val="28"/>
          <w:sz w:val="22"/>
          <w:lang w:eastAsia="pl-PL" w:bidi="kn-IN"/>
        </w:rPr>
        <w:t xml:space="preserve">Czy Zamawiający dopuści do oceny PŁYN DO RĘCZNEGO MYCIA NACZYŃ  równoważny z preparatem PRAKTIK GREEN APPLE  zawierający w składzie: 5 </w:t>
      </w:r>
      <w:r w:rsidRPr="00E52B05">
        <w:rPr>
          <w:rFonts w:eastAsia="Times New Roman" w:cs="Times New Roman"/>
          <w:color w:val="212120"/>
          <w:kern w:val="28"/>
          <w:sz w:val="22"/>
          <w:lang w:eastAsia="pl-PL" w:bidi="kn-IN"/>
        </w:rPr>
        <w:lastRenderedPageBreak/>
        <w:t>- &lt;15% anionowe środki powierzchniowo czynne,&lt;5%-niejonowe środki powierzchniowo czynne, kompozycja zapachowa, środek konserwujący-</w:t>
      </w:r>
      <w:proofErr w:type="spellStart"/>
      <w:r w:rsidRPr="00E52B05">
        <w:rPr>
          <w:rFonts w:eastAsia="Times New Roman" w:cs="Times New Roman"/>
          <w:color w:val="212120"/>
          <w:kern w:val="28"/>
          <w:sz w:val="22"/>
          <w:lang w:eastAsia="pl-PL" w:bidi="kn-IN"/>
        </w:rPr>
        <w:t>methylisothiazolinone</w:t>
      </w:r>
      <w:proofErr w:type="spellEnd"/>
      <w:r w:rsidRPr="00E52B05">
        <w:rPr>
          <w:rFonts w:eastAsia="Times New Roman" w:cs="Times New Roman"/>
          <w:color w:val="212120"/>
          <w:kern w:val="28"/>
          <w:sz w:val="22"/>
          <w:lang w:eastAsia="pl-PL" w:bidi="kn-IN"/>
        </w:rPr>
        <w:t xml:space="preserve">, Alkohole C12-C14, Kwas </w:t>
      </w:r>
      <w:proofErr w:type="spellStart"/>
      <w:r w:rsidRPr="00E52B05">
        <w:rPr>
          <w:rFonts w:eastAsia="Times New Roman" w:cs="Times New Roman"/>
          <w:color w:val="212120"/>
          <w:kern w:val="28"/>
          <w:sz w:val="22"/>
          <w:lang w:eastAsia="pl-PL" w:bidi="kn-IN"/>
        </w:rPr>
        <w:t>benzenosulfonowy</w:t>
      </w:r>
      <w:proofErr w:type="spellEnd"/>
      <w:r w:rsidRPr="00E52B05">
        <w:rPr>
          <w:rFonts w:eastAsia="Times New Roman" w:cs="Times New Roman"/>
          <w:color w:val="212120"/>
          <w:kern w:val="28"/>
          <w:sz w:val="22"/>
          <w:lang w:eastAsia="pl-PL" w:bidi="kn-IN"/>
        </w:rPr>
        <w:t xml:space="preserve">. Barwa preparatu jednorodna zielona </w:t>
      </w:r>
      <w:proofErr w:type="spellStart"/>
      <w:r w:rsidRPr="00E52B05">
        <w:rPr>
          <w:rFonts w:eastAsia="Times New Roman" w:cs="Times New Roman"/>
          <w:color w:val="212120"/>
          <w:kern w:val="28"/>
          <w:sz w:val="22"/>
          <w:lang w:eastAsia="pl-PL" w:bidi="kn-IN"/>
        </w:rPr>
        <w:t>pH</w:t>
      </w:r>
      <w:proofErr w:type="spellEnd"/>
      <w:r w:rsidRPr="00E52B05">
        <w:rPr>
          <w:rFonts w:eastAsia="Times New Roman" w:cs="Times New Roman"/>
          <w:color w:val="212120"/>
          <w:kern w:val="28"/>
          <w:sz w:val="22"/>
          <w:lang w:eastAsia="pl-PL" w:bidi="kn-IN"/>
        </w:rPr>
        <w:t xml:space="preserve"> roztworu 7-8, gęstość produktu ok.1,0g/cm3. Dozowanie: zależne od stopnia zabrudzenia przedmiotów i powierzchni przeznaczonych do mycia 5 ml (jedną łyżkę stołową) na 10l wody. W opakowaniach po 5L.</w:t>
      </w:r>
    </w:p>
    <w:p w:rsidR="00E52B05" w:rsidRDefault="00E52B05" w:rsidP="00AE18EA">
      <w:pPr>
        <w:spacing w:after="0" w:line="240" w:lineRule="auto"/>
        <w:jc w:val="both"/>
        <w:rPr>
          <w:rFonts w:eastAsia="Times New Roman" w:cs="Times New Roman"/>
          <w:color w:val="212120"/>
          <w:kern w:val="28"/>
          <w:sz w:val="22"/>
          <w:lang w:eastAsia="pl-PL" w:bidi="kn-IN"/>
        </w:rPr>
      </w:pPr>
    </w:p>
    <w:p w:rsidR="00E52B05" w:rsidRPr="00E52B05" w:rsidRDefault="00E52B05" w:rsidP="00AE18EA">
      <w:pPr>
        <w:spacing w:after="0" w:line="240" w:lineRule="auto"/>
        <w:jc w:val="both"/>
        <w:rPr>
          <w:rFonts w:eastAsia="Times New Roman" w:cs="Times New Roman"/>
          <w:b/>
          <w:color w:val="212120"/>
          <w:kern w:val="28"/>
          <w:sz w:val="22"/>
          <w:lang w:eastAsia="pl-PL" w:bidi="kn-IN"/>
        </w:rPr>
      </w:pPr>
      <w:r w:rsidRPr="00E52B05">
        <w:rPr>
          <w:rFonts w:eastAsia="Times New Roman" w:cs="Times New Roman"/>
          <w:b/>
          <w:color w:val="212120"/>
          <w:kern w:val="28"/>
          <w:sz w:val="22"/>
          <w:lang w:eastAsia="pl-PL" w:bidi="kn-IN"/>
        </w:rPr>
        <w:t>Odpowiedz na pytanie nr 5:</w:t>
      </w:r>
      <w:r w:rsidR="00BA0D50">
        <w:rPr>
          <w:rFonts w:eastAsia="Times New Roman" w:cs="Times New Roman"/>
          <w:b/>
          <w:color w:val="212120"/>
          <w:kern w:val="28"/>
          <w:sz w:val="22"/>
          <w:lang w:eastAsia="pl-PL" w:bidi="kn-IN"/>
        </w:rPr>
        <w:t xml:space="preserve"> Tak, Zamawiający dopuszcza.</w:t>
      </w:r>
    </w:p>
    <w:p w:rsidR="00E52B05" w:rsidRDefault="00E52B05" w:rsidP="00AE18EA">
      <w:pPr>
        <w:spacing w:after="0" w:line="240" w:lineRule="auto"/>
        <w:jc w:val="both"/>
        <w:rPr>
          <w:rFonts w:eastAsia="Times New Roman" w:cs="Times New Roman"/>
          <w:color w:val="212120"/>
          <w:kern w:val="28"/>
          <w:sz w:val="22"/>
          <w:lang w:eastAsia="pl-PL" w:bidi="kn-IN"/>
        </w:rPr>
      </w:pPr>
    </w:p>
    <w:p w:rsidR="00E52B05" w:rsidRPr="00AB6F6A" w:rsidRDefault="00AB6F6A" w:rsidP="00AE18EA">
      <w:pPr>
        <w:spacing w:after="0" w:line="240" w:lineRule="auto"/>
        <w:jc w:val="both"/>
        <w:rPr>
          <w:rFonts w:eastAsia="Times New Roman" w:cs="Times New Roman"/>
          <w:b/>
          <w:bCs/>
          <w:color w:val="212120"/>
          <w:kern w:val="28"/>
          <w:sz w:val="22"/>
          <w:u w:val="single"/>
          <w:lang w:eastAsia="pl-PL" w:bidi="kn-IN"/>
        </w:rPr>
      </w:pPr>
      <w:r w:rsidRPr="00AB6F6A">
        <w:rPr>
          <w:rFonts w:eastAsia="Times New Roman" w:cs="Times New Roman"/>
          <w:b/>
          <w:bCs/>
          <w:color w:val="212120"/>
          <w:kern w:val="28"/>
          <w:sz w:val="22"/>
          <w:lang w:eastAsia="pl-PL" w:bidi="kn-IN"/>
        </w:rPr>
        <w:t>Pytanie nr 6</w:t>
      </w:r>
      <w:r>
        <w:rPr>
          <w:rFonts w:eastAsia="Times New Roman" w:cs="Times New Roman"/>
          <w:b/>
          <w:bCs/>
          <w:color w:val="212120"/>
          <w:kern w:val="28"/>
          <w:sz w:val="22"/>
          <w:lang w:eastAsia="pl-PL" w:bidi="kn-IN"/>
        </w:rPr>
        <w:t xml:space="preserve"> - </w:t>
      </w:r>
      <w:r w:rsidR="00E52B05" w:rsidRPr="00E52B05">
        <w:rPr>
          <w:rFonts w:eastAsia="Times New Roman" w:cs="Times New Roman"/>
          <w:b/>
          <w:bCs/>
          <w:color w:val="212120"/>
          <w:kern w:val="28"/>
          <w:sz w:val="22"/>
          <w:lang w:eastAsia="pl-PL" w:bidi="kn-IN"/>
        </w:rPr>
        <w:t>do Umowy, §1, ust. 2</w:t>
      </w:r>
      <w:r w:rsidRPr="00AB6F6A">
        <w:rPr>
          <w:rFonts w:eastAsia="Times New Roman" w:cs="Times New Roman"/>
          <w:b/>
          <w:bCs/>
          <w:color w:val="212120"/>
          <w:kern w:val="28"/>
          <w:sz w:val="22"/>
          <w:lang w:eastAsia="pl-PL" w:bidi="kn-IN"/>
        </w:rPr>
        <w:t xml:space="preserve"> </w:t>
      </w:r>
      <w:r w:rsidR="00E52B05" w:rsidRPr="00E52B05">
        <w:rPr>
          <w:rFonts w:eastAsia="Times New Roman" w:cs="Times New Roman"/>
          <w:color w:val="212120"/>
          <w:kern w:val="28"/>
          <w:sz w:val="22"/>
          <w:lang w:eastAsia="pl-PL" w:bidi="kn-IN"/>
        </w:rPr>
        <w:t>Prosimy Zamawiającego o doprecyzowanie, czy pod pojęciem „ dni” rozumie „dni robocze”, czy  „dni kalendarzowe”?</w:t>
      </w:r>
    </w:p>
    <w:p w:rsidR="00E52B05" w:rsidRDefault="00E52B05" w:rsidP="00AE18EA">
      <w:pPr>
        <w:spacing w:after="0" w:line="240" w:lineRule="auto"/>
        <w:ind w:firstLine="720"/>
        <w:jc w:val="both"/>
        <w:rPr>
          <w:rFonts w:eastAsia="Times New Roman" w:cs="Times New Roman"/>
          <w:color w:val="212120"/>
          <w:kern w:val="28"/>
          <w:szCs w:val="24"/>
          <w:lang w:eastAsia="pl-PL" w:bidi="kn-IN"/>
        </w:rPr>
      </w:pPr>
    </w:p>
    <w:p w:rsidR="00AB6F6A" w:rsidRPr="007B0465" w:rsidRDefault="00AB6F6A" w:rsidP="00AE18EA">
      <w:pPr>
        <w:spacing w:after="0"/>
        <w:jc w:val="both"/>
        <w:rPr>
          <w:b/>
          <w:sz w:val="20"/>
          <w:szCs w:val="20"/>
        </w:rPr>
      </w:pPr>
      <w:r>
        <w:rPr>
          <w:rFonts w:eastAsia="Times New Roman" w:cs="Times New Roman"/>
          <w:b/>
          <w:color w:val="212120"/>
          <w:kern w:val="28"/>
          <w:sz w:val="22"/>
          <w:lang w:eastAsia="pl-PL" w:bidi="kn-IN"/>
        </w:rPr>
        <w:t>Odpowiedz na pytanie nr 6</w:t>
      </w:r>
      <w:r w:rsidR="00E52B05" w:rsidRPr="00E52B05">
        <w:rPr>
          <w:rFonts w:eastAsia="Times New Roman" w:cs="Times New Roman"/>
          <w:b/>
          <w:color w:val="212120"/>
          <w:kern w:val="28"/>
          <w:sz w:val="22"/>
          <w:lang w:eastAsia="pl-PL" w:bidi="kn-IN"/>
        </w:rPr>
        <w:t>:</w:t>
      </w:r>
      <w:r w:rsidRPr="00AB6F6A">
        <w:rPr>
          <w:sz w:val="20"/>
          <w:szCs w:val="20"/>
        </w:rPr>
        <w:t xml:space="preserve"> </w:t>
      </w:r>
      <w:r w:rsidRPr="007B0465">
        <w:rPr>
          <w:b/>
          <w:sz w:val="20"/>
          <w:szCs w:val="20"/>
        </w:rPr>
        <w:t>Terminy liczone zgodnie z art. 111 i następne Kodeksu cywilnego (t.j.Dz.U.2018 poz.1025 ze zm.).</w:t>
      </w:r>
    </w:p>
    <w:p w:rsidR="00AB6F6A" w:rsidRDefault="00AB6F6A" w:rsidP="00AE18EA">
      <w:pPr>
        <w:spacing w:after="0"/>
        <w:jc w:val="both"/>
        <w:rPr>
          <w:sz w:val="20"/>
          <w:szCs w:val="20"/>
        </w:rPr>
      </w:pPr>
    </w:p>
    <w:p w:rsidR="00AB6F6A" w:rsidRDefault="00AB6F6A" w:rsidP="00AE18EA">
      <w:pPr>
        <w:spacing w:after="0"/>
        <w:jc w:val="both"/>
        <w:rPr>
          <w:rFonts w:eastAsia="Times New Roman" w:cs="Times New Roman"/>
          <w:color w:val="212120"/>
          <w:kern w:val="28"/>
          <w:sz w:val="22"/>
          <w:lang w:eastAsia="pl-PL" w:bidi="kn-IN"/>
        </w:rPr>
      </w:pPr>
      <w:r w:rsidRPr="00AB6F6A">
        <w:rPr>
          <w:rFonts w:eastAsia="Times New Roman" w:cs="Times New Roman"/>
          <w:b/>
          <w:bCs/>
          <w:color w:val="212120"/>
          <w:kern w:val="28"/>
          <w:sz w:val="22"/>
          <w:lang w:eastAsia="pl-PL" w:bidi="kn-IN"/>
        </w:rPr>
        <w:t xml:space="preserve">Pytanie nr 7 - dotyczy wzoru umowy – §4,  ust. 6 </w:t>
      </w:r>
      <w:r w:rsidRPr="00AB6F6A">
        <w:rPr>
          <w:rFonts w:eastAsia="Times New Roman" w:cs="Times New Roman"/>
          <w:color w:val="212120"/>
          <w:kern w:val="28"/>
          <w:sz w:val="22"/>
          <w:lang w:eastAsia="pl-PL" w:bidi="kn-IN"/>
        </w:rPr>
        <w:t>Prosimy Zamawiającego o doprecyzowanie, czy w przypadku ustawowej zmiany stawki podatku VAT Zamawiający dopuszcza zmianę stawki podatku VAT oraz wartości brutto umowy, przy stałości cen netto przedmiotu zamówienia ?</w:t>
      </w:r>
    </w:p>
    <w:p w:rsidR="00AB6F6A" w:rsidRDefault="00AB6F6A" w:rsidP="00AE18EA">
      <w:pPr>
        <w:spacing w:after="0"/>
        <w:jc w:val="both"/>
        <w:rPr>
          <w:rFonts w:eastAsia="Times New Roman" w:cs="Times New Roman"/>
          <w:color w:val="212120"/>
          <w:kern w:val="28"/>
          <w:sz w:val="22"/>
          <w:lang w:eastAsia="pl-PL" w:bidi="kn-IN"/>
        </w:rPr>
      </w:pPr>
    </w:p>
    <w:p w:rsidR="00AB6F6A" w:rsidRPr="007B0465" w:rsidRDefault="00AB6F6A" w:rsidP="00AE18EA">
      <w:pPr>
        <w:spacing w:after="0"/>
        <w:jc w:val="both"/>
        <w:rPr>
          <w:rFonts w:eastAsia="Times New Roman" w:cs="Times New Roman"/>
          <w:b/>
          <w:color w:val="212120"/>
          <w:kern w:val="28"/>
          <w:sz w:val="22"/>
          <w:lang w:eastAsia="pl-PL" w:bidi="kn-IN"/>
        </w:rPr>
      </w:pPr>
      <w:r>
        <w:rPr>
          <w:rFonts w:eastAsia="Times New Roman" w:cs="Times New Roman"/>
          <w:b/>
          <w:color w:val="212120"/>
          <w:kern w:val="28"/>
          <w:sz w:val="22"/>
          <w:lang w:eastAsia="pl-PL" w:bidi="kn-IN"/>
        </w:rPr>
        <w:t xml:space="preserve">Odpowiedz na pytanie nr 7: </w:t>
      </w:r>
      <w:r w:rsidRPr="007B0465">
        <w:rPr>
          <w:rFonts w:eastAsia="Times New Roman" w:cs="Times New Roman"/>
          <w:b/>
          <w:color w:val="212120"/>
          <w:kern w:val="28"/>
          <w:sz w:val="22"/>
          <w:lang w:eastAsia="pl-PL" w:bidi="kn-IN"/>
        </w:rPr>
        <w:t xml:space="preserve">Zapisy SIWZ bez zmian. </w:t>
      </w:r>
      <w:r w:rsidR="0024164B" w:rsidRPr="007B0465">
        <w:rPr>
          <w:rFonts w:eastAsia="Times New Roman" w:cs="Times New Roman"/>
          <w:b/>
          <w:color w:val="212120"/>
          <w:kern w:val="28"/>
          <w:sz w:val="22"/>
          <w:lang w:eastAsia="pl-PL" w:bidi="kn-IN"/>
        </w:rPr>
        <w:t>Zmiana s</w:t>
      </w:r>
      <w:r w:rsidRPr="007B0465">
        <w:rPr>
          <w:rFonts w:eastAsia="Times New Roman" w:cs="Times New Roman"/>
          <w:b/>
          <w:color w:val="212120"/>
          <w:kern w:val="28"/>
          <w:sz w:val="22"/>
          <w:lang w:eastAsia="pl-PL" w:bidi="kn-IN"/>
        </w:rPr>
        <w:t xml:space="preserve">tawki podatku VAT </w:t>
      </w:r>
      <w:r w:rsidR="0024164B" w:rsidRPr="007B0465">
        <w:rPr>
          <w:rFonts w:eastAsia="Times New Roman" w:cs="Times New Roman"/>
          <w:b/>
          <w:color w:val="212120"/>
          <w:kern w:val="28"/>
          <w:sz w:val="22"/>
          <w:lang w:eastAsia="pl-PL" w:bidi="kn-IN"/>
        </w:rPr>
        <w:t>uregulowana</w:t>
      </w:r>
      <w:r w:rsidRPr="007B0465">
        <w:rPr>
          <w:rFonts w:eastAsia="Times New Roman" w:cs="Times New Roman"/>
          <w:b/>
          <w:color w:val="212120"/>
          <w:kern w:val="28"/>
          <w:sz w:val="22"/>
          <w:lang w:eastAsia="pl-PL" w:bidi="kn-IN"/>
        </w:rPr>
        <w:t xml:space="preserve"> w rozdziale VIII pkt. 3 SIWZ. </w:t>
      </w:r>
    </w:p>
    <w:p w:rsidR="00AB6F6A" w:rsidRDefault="00AB6F6A" w:rsidP="00AE18EA">
      <w:pPr>
        <w:spacing w:after="0" w:line="240" w:lineRule="auto"/>
        <w:jc w:val="both"/>
        <w:rPr>
          <w:rFonts w:eastAsia="Times New Roman" w:cs="Times New Roman"/>
          <w:b/>
          <w:color w:val="212120"/>
          <w:kern w:val="28"/>
          <w:sz w:val="22"/>
          <w:lang w:eastAsia="pl-PL" w:bidi="kn-IN"/>
        </w:rPr>
      </w:pPr>
    </w:p>
    <w:p w:rsidR="00AB6F6A" w:rsidRDefault="00AB6F6A" w:rsidP="00AE18EA">
      <w:pPr>
        <w:spacing w:after="0" w:line="240" w:lineRule="auto"/>
        <w:jc w:val="both"/>
        <w:rPr>
          <w:rFonts w:eastAsia="Times New Roman" w:cs="Times New Roman"/>
          <w:color w:val="212120"/>
          <w:kern w:val="28"/>
          <w:sz w:val="22"/>
          <w:lang w:eastAsia="pl-PL" w:bidi="kn-IN"/>
        </w:rPr>
      </w:pPr>
      <w:r w:rsidRPr="00AB6F6A">
        <w:rPr>
          <w:rFonts w:eastAsia="Times New Roman" w:cs="Times New Roman"/>
          <w:b/>
          <w:color w:val="212120"/>
          <w:kern w:val="28"/>
          <w:sz w:val="22"/>
          <w:lang w:eastAsia="pl-PL" w:bidi="kn-IN"/>
        </w:rPr>
        <w:t>Pytanie</w:t>
      </w:r>
      <w:r>
        <w:rPr>
          <w:rFonts w:eastAsia="Times New Roman" w:cs="Times New Roman"/>
          <w:b/>
          <w:color w:val="212120"/>
          <w:kern w:val="28"/>
          <w:sz w:val="22"/>
          <w:lang w:eastAsia="pl-PL" w:bidi="kn-IN"/>
        </w:rPr>
        <w:t xml:space="preserve"> </w:t>
      </w:r>
      <w:r w:rsidR="00BA0D50">
        <w:rPr>
          <w:rFonts w:eastAsia="Times New Roman" w:cs="Times New Roman"/>
          <w:b/>
          <w:color w:val="212120"/>
          <w:kern w:val="28"/>
          <w:sz w:val="22"/>
          <w:lang w:eastAsia="pl-PL" w:bidi="kn-IN"/>
        </w:rPr>
        <w:t xml:space="preserve">nr 8 - </w:t>
      </w:r>
      <w:r w:rsidR="0033568B">
        <w:rPr>
          <w:rFonts w:eastAsia="Times New Roman" w:cs="Times New Roman"/>
          <w:b/>
          <w:color w:val="212120"/>
          <w:kern w:val="28"/>
          <w:sz w:val="22"/>
          <w:lang w:eastAsia="pl-PL" w:bidi="kn-IN"/>
        </w:rPr>
        <w:t xml:space="preserve"> dotyczy </w:t>
      </w:r>
      <w:r w:rsidRPr="00AB6F6A">
        <w:rPr>
          <w:rFonts w:eastAsia="Times New Roman" w:cs="Times New Roman"/>
          <w:b/>
          <w:color w:val="212120"/>
          <w:kern w:val="28"/>
          <w:sz w:val="22"/>
          <w:lang w:eastAsia="pl-PL" w:bidi="kn-IN"/>
        </w:rPr>
        <w:t>Pakiet</w:t>
      </w:r>
      <w:r w:rsidR="0033568B">
        <w:rPr>
          <w:rFonts w:eastAsia="Times New Roman" w:cs="Times New Roman"/>
          <w:b/>
          <w:color w:val="212120"/>
          <w:kern w:val="28"/>
          <w:sz w:val="22"/>
          <w:lang w:eastAsia="pl-PL" w:bidi="kn-IN"/>
        </w:rPr>
        <w:t>u</w:t>
      </w:r>
      <w:r w:rsidRPr="00AB6F6A">
        <w:rPr>
          <w:rFonts w:eastAsia="Times New Roman" w:cs="Times New Roman"/>
          <w:b/>
          <w:color w:val="212120"/>
          <w:kern w:val="28"/>
          <w:sz w:val="22"/>
          <w:lang w:eastAsia="pl-PL" w:bidi="kn-IN"/>
        </w:rPr>
        <w:t xml:space="preserve"> nr 1.</w:t>
      </w:r>
      <w:r w:rsidR="00BA0D50">
        <w:rPr>
          <w:rFonts w:eastAsia="Times New Roman" w:cs="Times New Roman"/>
          <w:b/>
          <w:color w:val="212120"/>
          <w:kern w:val="28"/>
          <w:sz w:val="22"/>
          <w:lang w:eastAsia="pl-PL" w:bidi="kn-IN"/>
        </w:rPr>
        <w:t xml:space="preserve"> </w:t>
      </w:r>
      <w:r w:rsidRPr="00AB6F6A">
        <w:rPr>
          <w:rFonts w:eastAsia="Times New Roman" w:cs="Times New Roman"/>
          <w:color w:val="212120"/>
          <w:kern w:val="28"/>
          <w:sz w:val="22"/>
          <w:lang w:eastAsia="pl-PL" w:bidi="kn-IN"/>
        </w:rPr>
        <w:t>Prosimy Zamawiającego o wydzielenie z w/w pakietu pozycji nr 11 – 19. Dopuszczenie takiego rozwiązania pozwoli na złożenie ofert przez większą ilość Wykonawców, co jest korzystnie dla Zamawiającego pod względem cenowym i jakościowym.</w:t>
      </w:r>
    </w:p>
    <w:p w:rsidR="00BA0D50" w:rsidRDefault="00BA0D50" w:rsidP="00AE18EA">
      <w:pPr>
        <w:spacing w:after="0" w:line="240" w:lineRule="auto"/>
        <w:jc w:val="both"/>
        <w:rPr>
          <w:rFonts w:eastAsia="Times New Roman" w:cs="Times New Roman"/>
          <w:color w:val="212120"/>
          <w:kern w:val="28"/>
          <w:sz w:val="22"/>
          <w:lang w:eastAsia="pl-PL" w:bidi="kn-IN"/>
        </w:rPr>
      </w:pPr>
    </w:p>
    <w:p w:rsidR="00BA0D50" w:rsidRDefault="00261849" w:rsidP="00AE18EA">
      <w:pPr>
        <w:spacing w:after="0" w:line="240" w:lineRule="auto"/>
        <w:jc w:val="both"/>
        <w:rPr>
          <w:rFonts w:eastAsia="Times New Roman" w:cs="Times New Roman"/>
          <w:b/>
          <w:color w:val="212120"/>
          <w:kern w:val="28"/>
          <w:sz w:val="22"/>
          <w:lang w:eastAsia="pl-PL" w:bidi="kn-IN"/>
        </w:rPr>
      </w:pPr>
      <w:r>
        <w:rPr>
          <w:rFonts w:eastAsia="Times New Roman" w:cs="Times New Roman"/>
          <w:b/>
          <w:color w:val="212120"/>
          <w:kern w:val="28"/>
          <w:sz w:val="22"/>
          <w:lang w:eastAsia="pl-PL" w:bidi="kn-IN"/>
        </w:rPr>
        <w:t xml:space="preserve">Odpowiedz na pytanie nr 8: </w:t>
      </w:r>
      <w:r w:rsidR="00BA0D50">
        <w:rPr>
          <w:rFonts w:eastAsia="Times New Roman" w:cs="Times New Roman"/>
          <w:b/>
          <w:color w:val="212120"/>
          <w:kern w:val="28"/>
          <w:sz w:val="22"/>
          <w:lang w:eastAsia="pl-PL" w:bidi="kn-IN"/>
        </w:rPr>
        <w:t xml:space="preserve"> </w:t>
      </w:r>
      <w:r>
        <w:rPr>
          <w:rFonts w:eastAsia="Times New Roman" w:cs="Times New Roman"/>
          <w:b/>
          <w:color w:val="212120"/>
          <w:kern w:val="28"/>
          <w:sz w:val="22"/>
          <w:lang w:eastAsia="pl-PL" w:bidi="kn-IN"/>
        </w:rPr>
        <w:t xml:space="preserve">Zapisy </w:t>
      </w:r>
      <w:r w:rsidR="00BA0D50">
        <w:rPr>
          <w:rFonts w:eastAsia="Times New Roman" w:cs="Times New Roman"/>
          <w:b/>
          <w:color w:val="212120"/>
          <w:kern w:val="28"/>
          <w:sz w:val="22"/>
          <w:lang w:eastAsia="pl-PL" w:bidi="kn-IN"/>
        </w:rPr>
        <w:t>SIWZ</w:t>
      </w:r>
      <w:r>
        <w:rPr>
          <w:rFonts w:eastAsia="Times New Roman" w:cs="Times New Roman"/>
          <w:b/>
          <w:color w:val="212120"/>
          <w:kern w:val="28"/>
          <w:sz w:val="22"/>
          <w:lang w:eastAsia="pl-PL" w:bidi="kn-IN"/>
        </w:rPr>
        <w:t xml:space="preserve"> bez zmian</w:t>
      </w:r>
      <w:r w:rsidR="00BA0D50">
        <w:rPr>
          <w:rFonts w:eastAsia="Times New Roman" w:cs="Times New Roman"/>
          <w:b/>
          <w:color w:val="212120"/>
          <w:kern w:val="28"/>
          <w:sz w:val="22"/>
          <w:lang w:eastAsia="pl-PL" w:bidi="kn-IN"/>
        </w:rPr>
        <w:t>.</w:t>
      </w:r>
    </w:p>
    <w:p w:rsidR="00BA0D50" w:rsidRDefault="00BA0D50" w:rsidP="00AE18EA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2"/>
          <w:lang w:eastAsia="pl-PL"/>
        </w:rPr>
      </w:pPr>
      <w:r w:rsidRPr="00BA0D50">
        <w:rPr>
          <w:rFonts w:eastAsia="Times New Roman" w:cs="Times New Roman"/>
          <w:b/>
          <w:sz w:val="22"/>
          <w:lang w:eastAsia="pl-PL"/>
        </w:rPr>
        <w:t xml:space="preserve">Pytanie nr 9 - dot. Pakiet 2 poz. 1 </w:t>
      </w:r>
      <w:r w:rsidRPr="00BA0D50">
        <w:rPr>
          <w:rFonts w:eastAsia="Times New Roman" w:cs="Times New Roman"/>
          <w:sz w:val="22"/>
          <w:lang w:eastAsia="pl-PL"/>
        </w:rPr>
        <w:t>Prosimy o dopuszczenie kremu glicerynowego z zawartością wyciągu z cytryny jako składnika polepszającego działanie.</w:t>
      </w:r>
    </w:p>
    <w:p w:rsidR="00BA0D50" w:rsidRPr="00BA0D50" w:rsidRDefault="00BA0D50" w:rsidP="00AE18EA">
      <w:pPr>
        <w:spacing w:before="100" w:beforeAutospacing="1" w:after="100" w:afterAutospacing="1" w:line="240" w:lineRule="auto"/>
        <w:jc w:val="both"/>
        <w:rPr>
          <w:rFonts w:eastAsia="Times New Roman" w:cs="Times New Roman"/>
          <w:b/>
          <w:sz w:val="22"/>
          <w:lang w:eastAsia="pl-PL"/>
        </w:rPr>
      </w:pPr>
      <w:r w:rsidRPr="00BA0D50">
        <w:rPr>
          <w:rFonts w:eastAsia="Times New Roman" w:cs="Times New Roman"/>
          <w:b/>
          <w:sz w:val="22"/>
          <w:lang w:eastAsia="pl-PL"/>
        </w:rPr>
        <w:t xml:space="preserve">Odpowiedź na pyt nr 9: </w:t>
      </w:r>
      <w:r w:rsidR="003372F8">
        <w:rPr>
          <w:rFonts w:eastAsia="Times New Roman" w:cs="Times New Roman"/>
          <w:b/>
          <w:sz w:val="22"/>
          <w:lang w:eastAsia="pl-PL"/>
        </w:rPr>
        <w:t>Tak, Zamawiający dopuszcza.</w:t>
      </w:r>
    </w:p>
    <w:p w:rsidR="00BA0D50" w:rsidRDefault="00AE18EA" w:rsidP="00AE18EA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2"/>
          <w:lang w:eastAsia="pl-PL"/>
        </w:rPr>
      </w:pPr>
      <w:r w:rsidRPr="00AE18EA">
        <w:rPr>
          <w:rFonts w:eastAsia="Times New Roman" w:cs="Times New Roman"/>
          <w:b/>
          <w:sz w:val="22"/>
          <w:lang w:eastAsia="pl-PL"/>
        </w:rPr>
        <w:t>P</w:t>
      </w:r>
      <w:r w:rsidR="00BA0D50" w:rsidRPr="00BA0D50">
        <w:rPr>
          <w:rFonts w:eastAsia="Times New Roman" w:cs="Times New Roman"/>
          <w:b/>
          <w:sz w:val="22"/>
          <w:lang w:eastAsia="pl-PL"/>
        </w:rPr>
        <w:t>yt</w:t>
      </w:r>
      <w:r w:rsidRPr="00AE18EA">
        <w:rPr>
          <w:rFonts w:eastAsia="Times New Roman" w:cs="Times New Roman"/>
          <w:b/>
          <w:sz w:val="22"/>
          <w:lang w:eastAsia="pl-PL"/>
        </w:rPr>
        <w:t>anie nr 10</w:t>
      </w:r>
      <w:r>
        <w:rPr>
          <w:rFonts w:eastAsia="Times New Roman" w:cs="Times New Roman"/>
          <w:b/>
          <w:sz w:val="22"/>
          <w:lang w:eastAsia="pl-PL"/>
        </w:rPr>
        <w:t xml:space="preserve"> -</w:t>
      </w:r>
      <w:r w:rsidRPr="00AE18EA">
        <w:rPr>
          <w:rFonts w:eastAsia="Times New Roman" w:cs="Times New Roman"/>
          <w:b/>
          <w:sz w:val="22"/>
          <w:lang w:eastAsia="pl-PL"/>
        </w:rPr>
        <w:t xml:space="preserve"> </w:t>
      </w:r>
      <w:r w:rsidR="00BA0D50" w:rsidRPr="00BA0D50">
        <w:rPr>
          <w:rFonts w:eastAsia="Times New Roman" w:cs="Times New Roman"/>
          <w:b/>
          <w:sz w:val="22"/>
          <w:lang w:eastAsia="pl-PL"/>
        </w:rPr>
        <w:t>dot. Pakiet 2 poz. 2</w:t>
      </w:r>
      <w:r>
        <w:rPr>
          <w:rFonts w:eastAsia="Times New Roman" w:cs="Times New Roman"/>
          <w:b/>
          <w:sz w:val="22"/>
          <w:lang w:eastAsia="pl-PL"/>
        </w:rPr>
        <w:t xml:space="preserve"> </w:t>
      </w:r>
      <w:r w:rsidR="00BA0D50" w:rsidRPr="00BA0D50">
        <w:rPr>
          <w:rFonts w:eastAsia="Times New Roman" w:cs="Times New Roman"/>
          <w:sz w:val="22"/>
          <w:lang w:eastAsia="pl-PL"/>
        </w:rPr>
        <w:t>Prosimy o dopuszczenie mydła ze składnikami nawilżającymi  gliceryną i parafiną lub gliceryna i lanoliną.</w:t>
      </w:r>
    </w:p>
    <w:p w:rsidR="00BA0D50" w:rsidRPr="00BA0D50" w:rsidRDefault="00AE18EA" w:rsidP="00AE18EA">
      <w:pPr>
        <w:spacing w:before="100" w:beforeAutospacing="1" w:after="100" w:afterAutospacing="1" w:line="240" w:lineRule="auto"/>
        <w:jc w:val="both"/>
        <w:rPr>
          <w:rFonts w:eastAsia="Times New Roman" w:cs="Times New Roman"/>
          <w:b/>
          <w:sz w:val="22"/>
          <w:lang w:eastAsia="pl-PL"/>
        </w:rPr>
      </w:pPr>
      <w:r>
        <w:rPr>
          <w:rFonts w:eastAsia="Times New Roman" w:cs="Times New Roman"/>
          <w:b/>
          <w:sz w:val="22"/>
          <w:lang w:eastAsia="pl-PL"/>
        </w:rPr>
        <w:t>Odpowiedź na pyt nr 10</w:t>
      </w:r>
      <w:r w:rsidRPr="00BA0D50">
        <w:rPr>
          <w:rFonts w:eastAsia="Times New Roman" w:cs="Times New Roman"/>
          <w:b/>
          <w:sz w:val="22"/>
          <w:lang w:eastAsia="pl-PL"/>
        </w:rPr>
        <w:t xml:space="preserve">: </w:t>
      </w:r>
      <w:r w:rsidR="003372F8">
        <w:rPr>
          <w:rFonts w:eastAsia="Times New Roman" w:cs="Times New Roman"/>
          <w:b/>
          <w:sz w:val="22"/>
          <w:lang w:eastAsia="pl-PL"/>
        </w:rPr>
        <w:t>Zamawiający dopuszcza mydło ze składnikami nawilżającymi gliceryną i lanoliną.</w:t>
      </w:r>
    </w:p>
    <w:p w:rsidR="00BA0D50" w:rsidRPr="00BA0D50" w:rsidRDefault="00AE18EA" w:rsidP="00AE18EA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2"/>
          <w:lang w:eastAsia="pl-PL"/>
        </w:rPr>
      </w:pPr>
      <w:r w:rsidRPr="00AE18EA">
        <w:rPr>
          <w:rFonts w:eastAsia="Times New Roman" w:cs="Times New Roman"/>
          <w:b/>
          <w:sz w:val="22"/>
          <w:lang w:eastAsia="pl-PL"/>
        </w:rPr>
        <w:t>Pytanie nr 11</w:t>
      </w:r>
      <w:r>
        <w:rPr>
          <w:rFonts w:eastAsia="Times New Roman" w:cs="Times New Roman"/>
          <w:b/>
          <w:sz w:val="22"/>
          <w:lang w:eastAsia="pl-PL"/>
        </w:rPr>
        <w:t xml:space="preserve"> -</w:t>
      </w:r>
      <w:r w:rsidR="00BA0D50" w:rsidRPr="00BA0D50">
        <w:rPr>
          <w:rFonts w:eastAsia="Times New Roman" w:cs="Times New Roman"/>
          <w:b/>
          <w:sz w:val="22"/>
          <w:lang w:eastAsia="pl-PL"/>
        </w:rPr>
        <w:t xml:space="preserve"> dot. Pakiet 2 poz. 8</w:t>
      </w:r>
      <w:r>
        <w:rPr>
          <w:rFonts w:eastAsia="Times New Roman" w:cs="Times New Roman"/>
          <w:b/>
          <w:sz w:val="22"/>
          <w:lang w:eastAsia="pl-PL"/>
        </w:rPr>
        <w:t xml:space="preserve"> </w:t>
      </w:r>
      <w:r>
        <w:rPr>
          <w:rFonts w:eastAsia="Times New Roman" w:cs="Times New Roman"/>
          <w:sz w:val="22"/>
          <w:lang w:eastAsia="pl-PL"/>
        </w:rPr>
        <w:t xml:space="preserve"> </w:t>
      </w:r>
      <w:r w:rsidR="00BA0D50" w:rsidRPr="00BA0D50">
        <w:rPr>
          <w:rFonts w:eastAsia="Times New Roman" w:cs="Times New Roman"/>
          <w:sz w:val="22"/>
          <w:lang w:eastAsia="pl-PL"/>
        </w:rPr>
        <w:t xml:space="preserve">Zamawiający Wymaga preparat myjąco-dezynfekujący do sanitariatów równoważny z preparatem </w:t>
      </w:r>
      <w:proofErr w:type="spellStart"/>
      <w:r w:rsidR="00BA0D50" w:rsidRPr="00BA0D50">
        <w:rPr>
          <w:rFonts w:eastAsia="Times New Roman" w:cs="Times New Roman"/>
          <w:sz w:val="22"/>
          <w:lang w:eastAsia="pl-PL"/>
        </w:rPr>
        <w:t>Domestos</w:t>
      </w:r>
      <w:proofErr w:type="spellEnd"/>
      <w:r w:rsidR="00BA0D50" w:rsidRPr="00BA0D50">
        <w:rPr>
          <w:rFonts w:eastAsia="Times New Roman" w:cs="Times New Roman"/>
          <w:sz w:val="22"/>
          <w:lang w:eastAsia="pl-PL"/>
        </w:rPr>
        <w:t xml:space="preserve">, tymczasem we właściwościach jest napisane „Właściwości: Szybko wysycha i nie pozostawia smug. Wykazuje działanie antypoślizgowe. Tworząc zmywalną powłokę ochronną zapobiegającą ponownemu osadzaniu brudu, nie nawarstwia się.” Preparat  </w:t>
      </w:r>
      <w:proofErr w:type="spellStart"/>
      <w:r w:rsidR="00BA0D50" w:rsidRPr="00BA0D50">
        <w:rPr>
          <w:rFonts w:eastAsia="Times New Roman" w:cs="Times New Roman"/>
          <w:sz w:val="22"/>
          <w:lang w:eastAsia="pl-PL"/>
        </w:rPr>
        <w:t>Domestos</w:t>
      </w:r>
      <w:proofErr w:type="spellEnd"/>
      <w:r w:rsidR="00BA0D50" w:rsidRPr="00BA0D50">
        <w:rPr>
          <w:rFonts w:eastAsia="Times New Roman" w:cs="Times New Roman"/>
          <w:sz w:val="22"/>
          <w:lang w:eastAsia="pl-PL"/>
        </w:rPr>
        <w:t xml:space="preserve"> oprócz sanitariatów może być używany do  mycia i dezynfekcji innych powierzchni, w tym podłóg, natomiast nie jest preparatem typowo do podłóg i nie tworzy żadnych powłok ani nie posiada właściwości antypoślizgowych. Prosimy o wykreślenie zapisu.</w:t>
      </w:r>
    </w:p>
    <w:p w:rsidR="00BA28C7" w:rsidRDefault="00BA0D50" w:rsidP="00AE18EA">
      <w:pPr>
        <w:spacing w:before="100" w:beforeAutospacing="1" w:after="100" w:afterAutospacing="1" w:line="240" w:lineRule="auto"/>
        <w:jc w:val="both"/>
        <w:rPr>
          <w:rFonts w:eastAsia="Times New Roman" w:cs="Times New Roman"/>
          <w:b/>
          <w:sz w:val="22"/>
          <w:lang w:eastAsia="pl-PL"/>
        </w:rPr>
      </w:pPr>
      <w:r w:rsidRPr="00BA0D50">
        <w:rPr>
          <w:rFonts w:eastAsia="Times New Roman" w:cs="Times New Roman"/>
          <w:sz w:val="22"/>
          <w:lang w:eastAsia="pl-PL"/>
        </w:rPr>
        <w:t> </w:t>
      </w:r>
      <w:r w:rsidR="00AE18EA">
        <w:rPr>
          <w:rFonts w:eastAsia="Times New Roman" w:cs="Times New Roman"/>
          <w:b/>
          <w:sz w:val="22"/>
          <w:lang w:eastAsia="pl-PL"/>
        </w:rPr>
        <w:t>Odpowiedź na pyt nr 11</w:t>
      </w:r>
      <w:r w:rsidR="003372F8">
        <w:rPr>
          <w:rFonts w:eastAsia="Times New Roman" w:cs="Times New Roman"/>
          <w:b/>
          <w:sz w:val="22"/>
          <w:lang w:eastAsia="pl-PL"/>
        </w:rPr>
        <w:t xml:space="preserve">: Zamawiający modyfikuję </w:t>
      </w:r>
      <w:r w:rsidR="00BA28C7">
        <w:rPr>
          <w:rFonts w:eastAsia="Times New Roman" w:cs="Times New Roman"/>
          <w:b/>
          <w:sz w:val="22"/>
          <w:lang w:eastAsia="pl-PL"/>
        </w:rPr>
        <w:t>zapis załącznika nr 2a do SIWZ w zakresie pakietu 2, poz.8  zapis otrzymuje brzmienie:</w:t>
      </w:r>
    </w:p>
    <w:p w:rsidR="00261849" w:rsidRDefault="00261849" w:rsidP="00AE18EA">
      <w:pPr>
        <w:spacing w:before="100" w:beforeAutospacing="1" w:after="100" w:afterAutospacing="1" w:line="240" w:lineRule="auto"/>
        <w:jc w:val="both"/>
        <w:rPr>
          <w:rFonts w:eastAsia="Times New Roman" w:cs="Times New Roman"/>
          <w:b/>
          <w:sz w:val="22"/>
          <w:lang w:eastAsia="pl-PL"/>
        </w:rPr>
      </w:pPr>
    </w:p>
    <w:p w:rsidR="00BA28C7" w:rsidRDefault="00BA28C7" w:rsidP="00AE18EA">
      <w:pPr>
        <w:spacing w:before="100" w:beforeAutospacing="1" w:after="100" w:afterAutospacing="1" w:line="240" w:lineRule="auto"/>
        <w:jc w:val="both"/>
        <w:rPr>
          <w:rFonts w:eastAsia="Times New Roman" w:cs="Times New Roman"/>
          <w:b/>
          <w:sz w:val="22"/>
          <w:lang w:eastAsia="pl-PL"/>
        </w:rPr>
      </w:pPr>
    </w:p>
    <w:tbl>
      <w:tblPr>
        <w:tblStyle w:val="Tabela-Siatka5"/>
        <w:tblW w:w="9747" w:type="dxa"/>
        <w:jc w:val="center"/>
        <w:tblLayout w:type="fixed"/>
        <w:tblLook w:val="04A0" w:firstRow="1" w:lastRow="0" w:firstColumn="1" w:lastColumn="0" w:noHBand="0" w:noVBand="1"/>
      </w:tblPr>
      <w:tblGrid>
        <w:gridCol w:w="515"/>
        <w:gridCol w:w="3421"/>
        <w:gridCol w:w="708"/>
        <w:gridCol w:w="1238"/>
        <w:gridCol w:w="1134"/>
        <w:gridCol w:w="870"/>
        <w:gridCol w:w="797"/>
        <w:gridCol w:w="1064"/>
      </w:tblGrid>
      <w:tr w:rsidR="00D15294" w:rsidRPr="00D15294" w:rsidTr="00E21939">
        <w:trPr>
          <w:trHeight w:val="837"/>
          <w:jc w:val="center"/>
        </w:trPr>
        <w:tc>
          <w:tcPr>
            <w:tcW w:w="515" w:type="dxa"/>
            <w:vAlign w:val="center"/>
            <w:hideMark/>
          </w:tcPr>
          <w:p w:rsidR="00D15294" w:rsidRPr="00BA28C7" w:rsidRDefault="00D15294" w:rsidP="00D15294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A28C7">
              <w:rPr>
                <w:rFonts w:ascii="Times New Roman" w:hAnsi="Times New Roman"/>
                <w:b/>
                <w:bCs/>
                <w:sz w:val="18"/>
                <w:szCs w:val="18"/>
              </w:rPr>
              <w:lastRenderedPageBreak/>
              <w:t>L.p.</w:t>
            </w:r>
          </w:p>
        </w:tc>
        <w:tc>
          <w:tcPr>
            <w:tcW w:w="3421" w:type="dxa"/>
            <w:noWrap/>
            <w:vAlign w:val="center"/>
            <w:hideMark/>
          </w:tcPr>
          <w:p w:rsidR="00D15294" w:rsidRPr="00BA28C7" w:rsidRDefault="00D15294" w:rsidP="00D1529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28C7">
              <w:rPr>
                <w:rFonts w:ascii="Times New Roman" w:hAnsi="Times New Roman"/>
                <w:sz w:val="18"/>
                <w:szCs w:val="18"/>
              </w:rPr>
              <w:t>Nazwa Materiału</w:t>
            </w:r>
          </w:p>
        </w:tc>
        <w:tc>
          <w:tcPr>
            <w:tcW w:w="708" w:type="dxa"/>
            <w:noWrap/>
            <w:vAlign w:val="center"/>
            <w:hideMark/>
          </w:tcPr>
          <w:p w:rsidR="00D15294" w:rsidRPr="00BA28C7" w:rsidRDefault="00D15294" w:rsidP="00D15294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A28C7">
              <w:rPr>
                <w:rFonts w:ascii="Times New Roman" w:hAnsi="Times New Roman"/>
                <w:b/>
                <w:bCs/>
                <w:sz w:val="18"/>
                <w:szCs w:val="18"/>
              </w:rPr>
              <w:t>J.m.</w:t>
            </w:r>
          </w:p>
        </w:tc>
        <w:tc>
          <w:tcPr>
            <w:tcW w:w="1238" w:type="dxa"/>
            <w:noWrap/>
            <w:vAlign w:val="center"/>
            <w:hideMark/>
          </w:tcPr>
          <w:p w:rsidR="00D15294" w:rsidRPr="00BA28C7" w:rsidRDefault="00D15294" w:rsidP="00D15294">
            <w:pPr>
              <w:jc w:val="center"/>
              <w:rPr>
                <w:rFonts w:ascii="Times New Roman" w:hAnsi="Times New Roman"/>
                <w:color w:val="0000CC"/>
                <w:sz w:val="18"/>
                <w:szCs w:val="18"/>
              </w:rPr>
            </w:pPr>
            <w:r w:rsidRPr="00BA28C7">
              <w:rPr>
                <w:rFonts w:ascii="Times New Roman" w:hAnsi="Times New Roman"/>
                <w:sz w:val="18"/>
                <w:szCs w:val="18"/>
              </w:rPr>
              <w:t>Planowana ilość</w:t>
            </w:r>
          </w:p>
        </w:tc>
        <w:tc>
          <w:tcPr>
            <w:tcW w:w="1134" w:type="dxa"/>
            <w:vAlign w:val="center"/>
            <w:hideMark/>
          </w:tcPr>
          <w:p w:rsidR="00D15294" w:rsidRPr="00BA28C7" w:rsidRDefault="00D15294" w:rsidP="00D1529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28C7">
              <w:rPr>
                <w:rFonts w:ascii="Times New Roman" w:hAnsi="Times New Roman"/>
                <w:sz w:val="18"/>
                <w:szCs w:val="18"/>
              </w:rPr>
              <w:t>Cena jednostkowa</w:t>
            </w:r>
          </w:p>
        </w:tc>
        <w:tc>
          <w:tcPr>
            <w:tcW w:w="870" w:type="dxa"/>
            <w:vAlign w:val="center"/>
            <w:hideMark/>
          </w:tcPr>
          <w:p w:rsidR="00D15294" w:rsidRPr="00BA28C7" w:rsidRDefault="00D15294" w:rsidP="00D1529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28C7">
              <w:rPr>
                <w:rFonts w:ascii="Times New Roman" w:hAnsi="Times New Roman"/>
                <w:sz w:val="18"/>
                <w:szCs w:val="18"/>
              </w:rPr>
              <w:t>Wartość  netto</w:t>
            </w:r>
          </w:p>
        </w:tc>
        <w:tc>
          <w:tcPr>
            <w:tcW w:w="797" w:type="dxa"/>
            <w:vAlign w:val="center"/>
            <w:hideMark/>
          </w:tcPr>
          <w:p w:rsidR="00D15294" w:rsidRPr="00BA28C7" w:rsidRDefault="00D15294" w:rsidP="00D15294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BA28C7">
              <w:rPr>
                <w:rFonts w:ascii="Times New Roman" w:hAnsi="Times New Roman"/>
                <w:bCs/>
                <w:sz w:val="18"/>
                <w:szCs w:val="18"/>
              </w:rPr>
              <w:t>Wartość brutto</w:t>
            </w:r>
          </w:p>
        </w:tc>
        <w:tc>
          <w:tcPr>
            <w:tcW w:w="1064" w:type="dxa"/>
            <w:vAlign w:val="center"/>
          </w:tcPr>
          <w:p w:rsidR="00D15294" w:rsidRPr="00D15294" w:rsidRDefault="00D15294" w:rsidP="00D15294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D15294">
              <w:rPr>
                <w:rFonts w:ascii="Times New Roman" w:hAnsi="Times New Roman"/>
                <w:bCs/>
                <w:sz w:val="18"/>
                <w:szCs w:val="18"/>
              </w:rPr>
              <w:t>Nazwa handlowa producenta i preparatu</w:t>
            </w:r>
          </w:p>
        </w:tc>
      </w:tr>
      <w:tr w:rsidR="00D15294" w:rsidRPr="00BA28C7" w:rsidTr="00E21939">
        <w:trPr>
          <w:trHeight w:val="4470"/>
          <w:jc w:val="center"/>
        </w:trPr>
        <w:tc>
          <w:tcPr>
            <w:tcW w:w="515" w:type="dxa"/>
            <w:vAlign w:val="center"/>
            <w:hideMark/>
          </w:tcPr>
          <w:p w:rsidR="00D15294" w:rsidRPr="00BA28C7" w:rsidRDefault="00D15294" w:rsidP="00D15294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3421" w:type="dxa"/>
            <w:noWrap/>
            <w:hideMark/>
          </w:tcPr>
          <w:p w:rsidR="00D15294" w:rsidRPr="00BA28C7" w:rsidRDefault="00D15294" w:rsidP="00D15294">
            <w:pPr>
              <w:rPr>
                <w:rFonts w:ascii="Arial" w:hAnsi="Arial" w:cs="Arial"/>
                <w:szCs w:val="24"/>
              </w:rPr>
            </w:pPr>
            <w:r w:rsidRPr="00BA28C7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PREPARAT/ ŚRODEK zagęszczony płyn myjąco - dezynfekujący do sanitariatów równoważny z preparatem DOMESTOS. </w:t>
            </w:r>
            <w:r w:rsidRPr="00BA28C7">
              <w:rPr>
                <w:rFonts w:ascii="Times New Roman" w:hAnsi="Times New Roman"/>
                <w:b/>
                <w:bCs/>
                <w:sz w:val="18"/>
                <w:szCs w:val="18"/>
              </w:rPr>
              <w:br/>
            </w:r>
            <w:r w:rsidRPr="00BA28C7">
              <w:rPr>
                <w:rFonts w:ascii="Times New Roman" w:hAnsi="Times New Roman"/>
                <w:sz w:val="18"/>
                <w:szCs w:val="18"/>
              </w:rPr>
              <w:t xml:space="preserve">Wydajny zagęszczony płyn do czyszczenia i dezynfekcji urządzeń i pomieszczeń sanitarnych oraz do dezynfekcji powierzchni w szpitalach i innych zakładach opieki zdrowotnej. </w:t>
            </w:r>
            <w:r w:rsidRPr="00BA28C7">
              <w:rPr>
                <w:rFonts w:ascii="Times New Roman" w:hAnsi="Times New Roman"/>
                <w:sz w:val="18"/>
                <w:szCs w:val="18"/>
              </w:rPr>
              <w:br/>
            </w:r>
            <w:r w:rsidRPr="00BA28C7">
              <w:rPr>
                <w:rFonts w:ascii="Times New Roman" w:hAnsi="Times New Roman"/>
                <w:b/>
                <w:bCs/>
                <w:sz w:val="18"/>
                <w:szCs w:val="18"/>
                <w:u w:val="single"/>
              </w:rPr>
              <w:t>Właściwości:</w:t>
            </w:r>
            <w:r w:rsidRPr="00BA28C7">
              <w:rPr>
                <w:rFonts w:ascii="Times New Roman" w:hAnsi="Times New Roman"/>
                <w:sz w:val="18"/>
                <w:szCs w:val="18"/>
              </w:rPr>
              <w:t xml:space="preserve"> Szybko wysycha i nie pozostawia smug</w:t>
            </w:r>
            <w:r w:rsidRPr="00BA28C7">
              <w:rPr>
                <w:rFonts w:ascii="Times New Roman" w:hAnsi="Times New Roman"/>
                <w:b/>
                <w:sz w:val="18"/>
                <w:szCs w:val="18"/>
              </w:rPr>
              <w:t xml:space="preserve">. </w:t>
            </w:r>
            <w:r w:rsidRPr="00BA28C7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Zapobiega ponownemu osadzaniu się brudu i jego nawarstwianiu</w:t>
            </w:r>
            <w:r w:rsidRPr="00BA28C7">
              <w:rPr>
                <w:rFonts w:ascii="Times New Roman" w:hAnsi="Times New Roman"/>
                <w:color w:val="0000CC"/>
                <w:sz w:val="18"/>
                <w:szCs w:val="18"/>
              </w:rPr>
              <w:t xml:space="preserve">. </w:t>
            </w:r>
            <w:r w:rsidRPr="00BA28C7">
              <w:rPr>
                <w:rFonts w:ascii="Times New Roman" w:hAnsi="Times New Roman"/>
                <w:sz w:val="18"/>
                <w:szCs w:val="18"/>
              </w:rPr>
              <w:br/>
            </w:r>
            <w:r w:rsidRPr="00BA28C7">
              <w:rPr>
                <w:rFonts w:ascii="Times New Roman" w:hAnsi="Times New Roman"/>
                <w:b/>
                <w:bCs/>
                <w:sz w:val="18"/>
                <w:szCs w:val="18"/>
                <w:u w:val="single"/>
              </w:rPr>
              <w:t xml:space="preserve">Skład: </w:t>
            </w:r>
            <w:proofErr w:type="spellStart"/>
            <w:r w:rsidRPr="00BA28C7">
              <w:rPr>
                <w:rFonts w:ascii="Times New Roman" w:hAnsi="Times New Roman"/>
                <w:sz w:val="18"/>
                <w:szCs w:val="18"/>
              </w:rPr>
              <w:t>Sodium</w:t>
            </w:r>
            <w:proofErr w:type="spellEnd"/>
            <w:r w:rsidRPr="00BA28C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BA28C7">
              <w:rPr>
                <w:rFonts w:ascii="Times New Roman" w:hAnsi="Times New Roman"/>
                <w:sz w:val="18"/>
                <w:szCs w:val="18"/>
              </w:rPr>
              <w:t>Hypochlorite</w:t>
            </w:r>
            <w:proofErr w:type="spellEnd"/>
            <w:r w:rsidRPr="00BA28C7">
              <w:rPr>
                <w:rFonts w:ascii="Times New Roman" w:hAnsi="Times New Roman"/>
                <w:sz w:val="18"/>
                <w:szCs w:val="18"/>
              </w:rPr>
              <w:t xml:space="preserve"> 1-5 %,  </w:t>
            </w:r>
            <w:proofErr w:type="spellStart"/>
            <w:r w:rsidRPr="00BA28C7">
              <w:rPr>
                <w:rFonts w:ascii="Times New Roman" w:hAnsi="Times New Roman"/>
                <w:sz w:val="18"/>
                <w:szCs w:val="18"/>
              </w:rPr>
              <w:t>Cocamine</w:t>
            </w:r>
            <w:proofErr w:type="spellEnd"/>
            <w:r w:rsidRPr="00BA28C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BA28C7">
              <w:rPr>
                <w:rFonts w:ascii="Times New Roman" w:hAnsi="Times New Roman"/>
                <w:sz w:val="18"/>
                <w:szCs w:val="18"/>
              </w:rPr>
              <w:t>Oxide</w:t>
            </w:r>
            <w:proofErr w:type="spellEnd"/>
            <w:r w:rsidRPr="00BA28C7">
              <w:rPr>
                <w:rFonts w:ascii="Times New Roman" w:hAnsi="Times New Roman"/>
                <w:sz w:val="18"/>
                <w:szCs w:val="18"/>
              </w:rPr>
              <w:t xml:space="preserve"> 1-5%; Wodorotlenek sodu 0,1-1%; </w:t>
            </w:r>
            <w:proofErr w:type="spellStart"/>
            <w:r w:rsidRPr="00BA28C7">
              <w:rPr>
                <w:rFonts w:ascii="Times New Roman" w:hAnsi="Times New Roman"/>
                <w:sz w:val="18"/>
                <w:szCs w:val="18"/>
              </w:rPr>
              <w:t>Cetrimonium</w:t>
            </w:r>
            <w:proofErr w:type="spellEnd"/>
            <w:r w:rsidRPr="00BA28C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BA28C7">
              <w:rPr>
                <w:rFonts w:ascii="Times New Roman" w:hAnsi="Times New Roman"/>
                <w:sz w:val="18"/>
                <w:szCs w:val="18"/>
              </w:rPr>
              <w:t>Chloride</w:t>
            </w:r>
            <w:proofErr w:type="spellEnd"/>
            <w:r w:rsidRPr="00BA28C7">
              <w:rPr>
                <w:rFonts w:ascii="Times New Roman" w:hAnsi="Times New Roman"/>
                <w:sz w:val="18"/>
                <w:szCs w:val="18"/>
              </w:rPr>
              <w:t xml:space="preserve"> 0,1-1%; </w:t>
            </w:r>
            <w:r w:rsidRPr="00BA28C7">
              <w:rPr>
                <w:rFonts w:ascii="Times New Roman" w:hAnsi="Times New Roman"/>
                <w:sz w:val="18"/>
                <w:szCs w:val="18"/>
              </w:rPr>
              <w:br/>
            </w:r>
            <w:r w:rsidRPr="00BA28C7">
              <w:rPr>
                <w:rFonts w:ascii="Times New Roman" w:hAnsi="Times New Roman"/>
                <w:b/>
                <w:bCs/>
                <w:sz w:val="18"/>
                <w:szCs w:val="18"/>
                <w:u w:val="single"/>
              </w:rPr>
              <w:t>Dane techniczne:</w:t>
            </w:r>
            <w:r w:rsidRPr="00BA28C7">
              <w:rPr>
                <w:rFonts w:ascii="Times New Roman" w:hAnsi="Times New Roman"/>
                <w:sz w:val="18"/>
                <w:szCs w:val="18"/>
              </w:rPr>
              <w:t xml:space="preserve"> Postać: lepki płyn, Barwa: przezroczysta, Gęstość (g/cm3 w 20 °C) 1,082, Rozpuszczalność w wodzie - całkowicie rozpuszczalny, </w:t>
            </w:r>
            <w:proofErr w:type="spellStart"/>
            <w:r w:rsidRPr="00BA28C7">
              <w:rPr>
                <w:rFonts w:ascii="Times New Roman" w:hAnsi="Times New Roman"/>
                <w:sz w:val="18"/>
                <w:szCs w:val="18"/>
              </w:rPr>
              <w:t>pH</w:t>
            </w:r>
            <w:proofErr w:type="spellEnd"/>
            <w:r w:rsidRPr="00BA28C7">
              <w:rPr>
                <w:rFonts w:ascii="Times New Roman" w:hAnsi="Times New Roman"/>
                <w:sz w:val="18"/>
                <w:szCs w:val="18"/>
              </w:rPr>
              <w:t xml:space="preserve"> 13 </w:t>
            </w:r>
            <w:r w:rsidRPr="00BA28C7">
              <w:rPr>
                <w:rFonts w:ascii="Times New Roman" w:hAnsi="Times New Roman"/>
                <w:sz w:val="18"/>
                <w:szCs w:val="18"/>
              </w:rPr>
              <w:br/>
            </w:r>
            <w:r w:rsidRPr="00BA28C7">
              <w:rPr>
                <w:rFonts w:ascii="Times New Roman" w:hAnsi="Times New Roman"/>
                <w:b/>
                <w:bCs/>
                <w:sz w:val="18"/>
                <w:szCs w:val="18"/>
              </w:rPr>
              <w:t>W opakowaniach 0,75l lub 1,25l</w:t>
            </w:r>
          </w:p>
        </w:tc>
        <w:tc>
          <w:tcPr>
            <w:tcW w:w="708" w:type="dxa"/>
            <w:noWrap/>
            <w:vAlign w:val="center"/>
            <w:hideMark/>
          </w:tcPr>
          <w:p w:rsidR="00D15294" w:rsidRPr="00BA28C7" w:rsidRDefault="00D15294" w:rsidP="00D15294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>L</w:t>
            </w:r>
          </w:p>
        </w:tc>
        <w:tc>
          <w:tcPr>
            <w:tcW w:w="1238" w:type="dxa"/>
            <w:noWrap/>
            <w:vAlign w:val="center"/>
            <w:hideMark/>
          </w:tcPr>
          <w:p w:rsidR="00D15294" w:rsidRPr="00BA28C7" w:rsidRDefault="00D15294" w:rsidP="00D15294">
            <w:pPr>
              <w:jc w:val="center"/>
              <w:rPr>
                <w:rFonts w:ascii="Arial" w:hAnsi="Arial" w:cs="Arial"/>
                <w:color w:val="0000CC"/>
                <w:szCs w:val="24"/>
              </w:rPr>
            </w:pPr>
            <w:r w:rsidRPr="00D15294">
              <w:rPr>
                <w:rFonts w:ascii="Arial" w:hAnsi="Arial" w:cs="Arial"/>
                <w:szCs w:val="24"/>
              </w:rPr>
              <w:t>600</w:t>
            </w:r>
          </w:p>
        </w:tc>
        <w:tc>
          <w:tcPr>
            <w:tcW w:w="1134" w:type="dxa"/>
            <w:hideMark/>
          </w:tcPr>
          <w:p w:rsidR="00D15294" w:rsidRPr="00BA28C7" w:rsidRDefault="00D15294" w:rsidP="00BA28C7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0" w:type="dxa"/>
            <w:hideMark/>
          </w:tcPr>
          <w:p w:rsidR="00D15294" w:rsidRPr="00BA28C7" w:rsidRDefault="00D15294" w:rsidP="00BA28C7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97" w:type="dxa"/>
            <w:hideMark/>
          </w:tcPr>
          <w:p w:rsidR="00D15294" w:rsidRPr="00BA28C7" w:rsidRDefault="00D15294" w:rsidP="00BA28C7">
            <w:pPr>
              <w:jc w:val="center"/>
              <w:rPr>
                <w:rFonts w:ascii="Arial" w:hAnsi="Arial" w:cs="Arial"/>
                <w:b/>
                <w:bCs/>
                <w:color w:val="FF0000"/>
              </w:rPr>
            </w:pPr>
          </w:p>
        </w:tc>
        <w:tc>
          <w:tcPr>
            <w:tcW w:w="1064" w:type="dxa"/>
          </w:tcPr>
          <w:p w:rsidR="00D15294" w:rsidRPr="00BA28C7" w:rsidRDefault="00D15294" w:rsidP="00BA28C7">
            <w:pPr>
              <w:jc w:val="center"/>
              <w:rPr>
                <w:rFonts w:ascii="Arial" w:hAnsi="Arial" w:cs="Arial"/>
                <w:b/>
                <w:bCs/>
                <w:color w:val="FF0000"/>
              </w:rPr>
            </w:pPr>
          </w:p>
        </w:tc>
      </w:tr>
    </w:tbl>
    <w:p w:rsidR="00BA0D50" w:rsidRDefault="00AE18EA" w:rsidP="00AE18EA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2"/>
          <w:lang w:eastAsia="pl-PL"/>
        </w:rPr>
      </w:pPr>
      <w:r w:rsidRPr="00AE18EA">
        <w:rPr>
          <w:rFonts w:eastAsia="Times New Roman" w:cs="Times New Roman"/>
          <w:b/>
          <w:sz w:val="22"/>
          <w:lang w:eastAsia="pl-PL"/>
        </w:rPr>
        <w:t>Pytanie nr 12</w:t>
      </w:r>
      <w:r>
        <w:rPr>
          <w:rFonts w:eastAsia="Times New Roman" w:cs="Times New Roman"/>
          <w:b/>
          <w:sz w:val="22"/>
          <w:lang w:eastAsia="pl-PL"/>
        </w:rPr>
        <w:t xml:space="preserve"> - </w:t>
      </w:r>
      <w:r w:rsidR="00BA0D50" w:rsidRPr="00BA0D50">
        <w:rPr>
          <w:rFonts w:eastAsia="Times New Roman" w:cs="Times New Roman"/>
          <w:b/>
          <w:sz w:val="22"/>
          <w:lang w:eastAsia="pl-PL"/>
        </w:rPr>
        <w:t>dot. Pakiet 2 poz. 11</w:t>
      </w:r>
      <w:r>
        <w:rPr>
          <w:rFonts w:eastAsia="Times New Roman" w:cs="Times New Roman"/>
          <w:sz w:val="22"/>
          <w:lang w:eastAsia="pl-PL"/>
        </w:rPr>
        <w:t xml:space="preserve"> </w:t>
      </w:r>
      <w:r w:rsidR="00BA0D50" w:rsidRPr="00BA0D50">
        <w:rPr>
          <w:rFonts w:eastAsia="Times New Roman" w:cs="Times New Roman"/>
          <w:sz w:val="22"/>
          <w:lang w:eastAsia="pl-PL"/>
        </w:rPr>
        <w:t xml:space="preserve">Czy Zamawiający wymaga preparat </w:t>
      </w:r>
      <w:proofErr w:type="spellStart"/>
      <w:r w:rsidR="00BA0D50" w:rsidRPr="00BA0D50">
        <w:rPr>
          <w:rFonts w:eastAsia="Times New Roman" w:cs="Times New Roman"/>
          <w:sz w:val="22"/>
          <w:lang w:eastAsia="pl-PL"/>
        </w:rPr>
        <w:t>Meblo</w:t>
      </w:r>
      <w:proofErr w:type="spellEnd"/>
      <w:r w:rsidR="00BA0D50" w:rsidRPr="00BA0D50">
        <w:rPr>
          <w:rFonts w:eastAsia="Times New Roman" w:cs="Times New Roman"/>
          <w:sz w:val="22"/>
          <w:lang w:eastAsia="pl-PL"/>
        </w:rPr>
        <w:t xml:space="preserve"> w aerozolu o pojemności 350 ml, czy też preparat </w:t>
      </w:r>
      <w:proofErr w:type="spellStart"/>
      <w:r w:rsidR="00BA0D50" w:rsidRPr="00BA0D50">
        <w:rPr>
          <w:rFonts w:eastAsia="Times New Roman" w:cs="Times New Roman"/>
          <w:sz w:val="22"/>
          <w:lang w:eastAsia="pl-PL"/>
        </w:rPr>
        <w:t>Meblo</w:t>
      </w:r>
      <w:proofErr w:type="spellEnd"/>
      <w:r w:rsidR="00BA0D50" w:rsidRPr="00BA0D50">
        <w:rPr>
          <w:rFonts w:eastAsia="Times New Roman" w:cs="Times New Roman"/>
          <w:sz w:val="22"/>
          <w:lang w:eastAsia="pl-PL"/>
        </w:rPr>
        <w:t xml:space="preserve"> </w:t>
      </w:r>
      <w:proofErr w:type="spellStart"/>
      <w:r w:rsidR="00BA0D50" w:rsidRPr="00BA0D50">
        <w:rPr>
          <w:rFonts w:eastAsia="Times New Roman" w:cs="Times New Roman"/>
          <w:sz w:val="22"/>
          <w:lang w:eastAsia="pl-PL"/>
        </w:rPr>
        <w:t>Cleaner</w:t>
      </w:r>
      <w:proofErr w:type="spellEnd"/>
      <w:r w:rsidR="00BA0D50" w:rsidRPr="00BA0D50">
        <w:rPr>
          <w:rFonts w:eastAsia="Times New Roman" w:cs="Times New Roman"/>
          <w:sz w:val="22"/>
          <w:lang w:eastAsia="pl-PL"/>
        </w:rPr>
        <w:t xml:space="preserve"> w </w:t>
      </w:r>
      <w:proofErr w:type="spellStart"/>
      <w:r w:rsidR="00BA0D50" w:rsidRPr="00BA0D50">
        <w:rPr>
          <w:rFonts w:eastAsia="Times New Roman" w:cs="Times New Roman"/>
          <w:sz w:val="22"/>
          <w:lang w:eastAsia="pl-PL"/>
        </w:rPr>
        <w:t>spray’u</w:t>
      </w:r>
      <w:proofErr w:type="spellEnd"/>
      <w:r w:rsidR="00BA0D50" w:rsidRPr="00BA0D50">
        <w:rPr>
          <w:rFonts w:eastAsia="Times New Roman" w:cs="Times New Roman"/>
          <w:sz w:val="22"/>
          <w:lang w:eastAsia="pl-PL"/>
        </w:rPr>
        <w:t xml:space="preserve"> o pojemności 500 ml?</w:t>
      </w:r>
    </w:p>
    <w:p w:rsidR="00F626B0" w:rsidRDefault="00AE18EA" w:rsidP="00AE18EA">
      <w:pPr>
        <w:spacing w:before="100" w:beforeAutospacing="1" w:after="100" w:afterAutospacing="1" w:line="240" w:lineRule="auto"/>
        <w:jc w:val="both"/>
        <w:rPr>
          <w:rFonts w:eastAsia="Times New Roman" w:cs="Times New Roman"/>
          <w:b/>
          <w:sz w:val="22"/>
          <w:lang w:eastAsia="pl-PL"/>
        </w:rPr>
      </w:pPr>
      <w:r>
        <w:rPr>
          <w:rFonts w:eastAsia="Times New Roman" w:cs="Times New Roman"/>
          <w:b/>
          <w:sz w:val="22"/>
          <w:lang w:eastAsia="pl-PL"/>
        </w:rPr>
        <w:t>Odpowiedź na pyt nr 12</w:t>
      </w:r>
      <w:r w:rsidRPr="00BA0D50">
        <w:rPr>
          <w:rFonts w:eastAsia="Times New Roman" w:cs="Times New Roman"/>
          <w:b/>
          <w:sz w:val="22"/>
          <w:lang w:eastAsia="pl-PL"/>
        </w:rPr>
        <w:t xml:space="preserve">: </w:t>
      </w:r>
      <w:r w:rsidR="003372F8">
        <w:rPr>
          <w:rFonts w:eastAsia="Times New Roman" w:cs="Times New Roman"/>
          <w:b/>
          <w:sz w:val="22"/>
          <w:lang w:eastAsia="pl-PL"/>
        </w:rPr>
        <w:t>Zamawiający</w:t>
      </w:r>
      <w:r w:rsidR="00D15294">
        <w:rPr>
          <w:rFonts w:eastAsia="Times New Roman" w:cs="Times New Roman"/>
          <w:b/>
          <w:sz w:val="22"/>
          <w:lang w:eastAsia="pl-PL"/>
        </w:rPr>
        <w:t xml:space="preserve"> w załączniku 2a w pakiecie nr 2 poz. 11 </w:t>
      </w:r>
      <w:r w:rsidR="003372F8">
        <w:rPr>
          <w:rFonts w:eastAsia="Times New Roman" w:cs="Times New Roman"/>
          <w:b/>
          <w:sz w:val="22"/>
          <w:lang w:eastAsia="pl-PL"/>
        </w:rPr>
        <w:t xml:space="preserve"> wymaga preparatu </w:t>
      </w:r>
      <w:proofErr w:type="spellStart"/>
      <w:r w:rsidR="003372F8">
        <w:rPr>
          <w:rFonts w:eastAsia="Times New Roman" w:cs="Times New Roman"/>
          <w:b/>
          <w:sz w:val="22"/>
          <w:lang w:eastAsia="pl-PL"/>
        </w:rPr>
        <w:t>Meblo</w:t>
      </w:r>
      <w:proofErr w:type="spellEnd"/>
      <w:r w:rsidR="003372F8">
        <w:rPr>
          <w:rFonts w:eastAsia="Times New Roman" w:cs="Times New Roman"/>
          <w:b/>
          <w:sz w:val="22"/>
          <w:lang w:eastAsia="pl-PL"/>
        </w:rPr>
        <w:t xml:space="preserve"> w aerozolu o pojemności </w:t>
      </w:r>
      <w:r w:rsidR="00860E3E">
        <w:rPr>
          <w:rFonts w:eastAsia="Times New Roman" w:cs="Times New Roman"/>
          <w:b/>
          <w:sz w:val="22"/>
          <w:lang w:eastAsia="pl-PL"/>
        </w:rPr>
        <w:t>350 ml. wobec powyższego</w:t>
      </w:r>
      <w:r w:rsidR="00D15294">
        <w:rPr>
          <w:rFonts w:eastAsia="Times New Roman" w:cs="Times New Roman"/>
          <w:b/>
          <w:sz w:val="22"/>
          <w:lang w:eastAsia="pl-PL"/>
        </w:rPr>
        <w:t xml:space="preserve"> modyfikuje zapis</w:t>
      </w:r>
      <w:r w:rsidR="00F626B0">
        <w:rPr>
          <w:rFonts w:eastAsia="Times New Roman" w:cs="Times New Roman"/>
          <w:b/>
          <w:sz w:val="22"/>
          <w:lang w:eastAsia="pl-PL"/>
        </w:rPr>
        <w:t>:</w:t>
      </w:r>
    </w:p>
    <w:tbl>
      <w:tblPr>
        <w:tblW w:w="0" w:type="auto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"/>
        <w:gridCol w:w="3309"/>
        <w:gridCol w:w="514"/>
        <w:gridCol w:w="1013"/>
        <w:gridCol w:w="1136"/>
        <w:gridCol w:w="817"/>
        <w:gridCol w:w="820"/>
        <w:gridCol w:w="1150"/>
      </w:tblGrid>
      <w:tr w:rsidR="00E21939" w:rsidRPr="00F626B0" w:rsidTr="00E21939">
        <w:trPr>
          <w:trHeight w:val="975"/>
          <w:jc w:val="center"/>
        </w:trPr>
        <w:tc>
          <w:tcPr>
            <w:tcW w:w="0" w:type="auto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6B0" w:rsidRPr="00F626B0" w:rsidRDefault="00F626B0" w:rsidP="00F626B0">
            <w:pPr>
              <w:spacing w:after="0" w:line="240" w:lineRule="auto"/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F626B0"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  <w:t>L.p.</w:t>
            </w:r>
          </w:p>
        </w:tc>
        <w:tc>
          <w:tcPr>
            <w:tcW w:w="0" w:type="auto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6B0" w:rsidRPr="00F626B0" w:rsidRDefault="00F626B0" w:rsidP="00E2193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F626B0"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  <w:t>Nazwa Materiału</w:t>
            </w:r>
          </w:p>
        </w:tc>
        <w:tc>
          <w:tcPr>
            <w:tcW w:w="0" w:type="auto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6B0" w:rsidRPr="00F626B0" w:rsidRDefault="00F626B0" w:rsidP="00F626B0">
            <w:pPr>
              <w:spacing w:after="0" w:line="240" w:lineRule="auto"/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F626B0"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  <w:t>J.m.</w:t>
            </w:r>
          </w:p>
        </w:tc>
        <w:tc>
          <w:tcPr>
            <w:tcW w:w="0" w:type="auto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6B0" w:rsidRPr="00F626B0" w:rsidRDefault="00F626B0" w:rsidP="00F626B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F626B0"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  <w:t xml:space="preserve">Planowana ilość </w:t>
            </w:r>
          </w:p>
        </w:tc>
        <w:tc>
          <w:tcPr>
            <w:tcW w:w="0" w:type="auto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6B0" w:rsidRPr="00F626B0" w:rsidRDefault="00F626B0" w:rsidP="00F626B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F626B0"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  <w:t>Cena jednostkowa</w:t>
            </w:r>
          </w:p>
        </w:tc>
        <w:tc>
          <w:tcPr>
            <w:tcW w:w="0" w:type="auto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6B0" w:rsidRPr="00F626B0" w:rsidRDefault="00F626B0" w:rsidP="00F626B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F626B0"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  <w:t>Wartość  netto</w:t>
            </w:r>
          </w:p>
        </w:tc>
        <w:tc>
          <w:tcPr>
            <w:tcW w:w="0" w:type="auto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6B0" w:rsidRPr="00F626B0" w:rsidRDefault="00F626B0" w:rsidP="00F626B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F626B0"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  <w:t>Wartość brutto</w:t>
            </w:r>
          </w:p>
        </w:tc>
        <w:tc>
          <w:tcPr>
            <w:tcW w:w="0" w:type="auto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6B0" w:rsidRPr="00F626B0" w:rsidRDefault="00F626B0" w:rsidP="00F626B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F626B0"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  <w:t>Nazwa handlowa producenta i preparatu</w:t>
            </w:r>
          </w:p>
        </w:tc>
      </w:tr>
      <w:tr w:rsidR="00E21939" w:rsidRPr="00F626B0" w:rsidTr="00E21939">
        <w:trPr>
          <w:trHeight w:val="18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6B0" w:rsidRPr="00F626B0" w:rsidRDefault="00F626B0" w:rsidP="00F626B0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 w:rsidRPr="00F626B0">
              <w:rPr>
                <w:rFonts w:eastAsia="Times New Roman" w:cs="Times New Roman"/>
                <w:sz w:val="18"/>
                <w:szCs w:val="18"/>
                <w:lang w:eastAsia="pl-PL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626B0" w:rsidRPr="00F626B0" w:rsidRDefault="00F626B0" w:rsidP="00F626B0">
            <w:pPr>
              <w:spacing w:after="0" w:line="240" w:lineRule="auto"/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F626B0"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  <w:t xml:space="preserve">PREPARAT DO CZYSZCZENIA I KONSERWACJI MEBLI </w:t>
            </w:r>
            <w:r w:rsidRPr="00F626B0">
              <w:rPr>
                <w:rFonts w:eastAsia="Times New Roman" w:cs="Times New Roman"/>
                <w:b/>
                <w:bCs/>
                <w:sz w:val="18"/>
                <w:szCs w:val="18"/>
                <w:u w:val="single"/>
                <w:lang w:eastAsia="pl-PL"/>
              </w:rPr>
              <w:t xml:space="preserve">W AREOZOLU </w:t>
            </w:r>
            <w:r w:rsidRPr="00F626B0"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  <w:t xml:space="preserve">równoważny z preparatem LAKMA AEOROZOL MEBLO - </w:t>
            </w:r>
            <w:r w:rsidRPr="00F626B0">
              <w:rPr>
                <w:rFonts w:eastAsia="Times New Roman" w:cs="Times New Roman"/>
                <w:sz w:val="18"/>
                <w:szCs w:val="18"/>
                <w:lang w:eastAsia="pl-PL"/>
              </w:rPr>
              <w:t xml:space="preserve">przeznaczony do czyszczenia i pielęgnacji powierzchni meblowych wykonanych z drewna, drewnopochodnych, wszelkiego rodzaju tworzyw sztucznych oraz skóry, powinien skutecznie usuwać kurz a przy tym chronić przed jego osadzaniem, pozostawiać delikatną hydrofobową warstwę, która zabezpiecza przed wnikaniem wody, powstawaniem śladów po palcach oraz szarych naleciałości, lekka konsystencja powinna zapewniać dobrą </w:t>
            </w:r>
            <w:proofErr w:type="spellStart"/>
            <w:r w:rsidRPr="00F626B0">
              <w:rPr>
                <w:rFonts w:eastAsia="Times New Roman" w:cs="Times New Roman"/>
                <w:sz w:val="18"/>
                <w:szCs w:val="18"/>
                <w:lang w:eastAsia="pl-PL"/>
              </w:rPr>
              <w:t>smarowalność</w:t>
            </w:r>
            <w:proofErr w:type="spellEnd"/>
            <w:r w:rsidRPr="00F626B0">
              <w:rPr>
                <w:rFonts w:eastAsia="Times New Roman" w:cs="Times New Roman"/>
                <w:sz w:val="18"/>
                <w:szCs w:val="18"/>
                <w:lang w:eastAsia="pl-PL"/>
              </w:rPr>
              <w:t xml:space="preserve">, szybkie i równomierne rozprowadzanie oraz brak odczucia tłustej pozostałości.                                                                              </w:t>
            </w:r>
            <w:r w:rsidRPr="00F626B0">
              <w:rPr>
                <w:rFonts w:eastAsia="Times New Roman" w:cs="Times New Roman"/>
                <w:b/>
                <w:bCs/>
                <w:sz w:val="18"/>
                <w:szCs w:val="18"/>
                <w:u w:val="single"/>
                <w:lang w:eastAsia="pl-PL"/>
              </w:rPr>
              <w:t>Skład:</w:t>
            </w:r>
            <w:r w:rsidRPr="00F626B0">
              <w:rPr>
                <w:rFonts w:eastAsia="Times New Roman" w:cs="Times New Roman"/>
                <w:sz w:val="18"/>
                <w:szCs w:val="18"/>
                <w:lang w:eastAsia="pl-PL"/>
              </w:rPr>
              <w:t xml:space="preserve"> woski naturalne, emulsje silikonowe, glikole, substancje zapachowe.  </w:t>
            </w:r>
            <w:r w:rsidRPr="00F626B0">
              <w:rPr>
                <w:rFonts w:eastAsia="Times New Roman" w:cs="Times New Roman"/>
                <w:b/>
                <w:bCs/>
                <w:sz w:val="18"/>
                <w:szCs w:val="18"/>
                <w:u w:val="single"/>
                <w:lang w:eastAsia="pl-PL"/>
              </w:rPr>
              <w:t>Właściwości fizykochemiczne:</w:t>
            </w:r>
            <w:r w:rsidRPr="00F626B0">
              <w:rPr>
                <w:rFonts w:eastAsia="Times New Roman" w:cs="Times New Roman"/>
                <w:sz w:val="18"/>
                <w:szCs w:val="18"/>
                <w:lang w:eastAsia="pl-PL"/>
              </w:rPr>
              <w:t xml:space="preserve"> wygląd wyrobu - mleczna ciecz, gęstość 0,95 - 1,05 g/cm</w:t>
            </w:r>
            <w:r w:rsidRPr="00F626B0">
              <w:rPr>
                <w:rFonts w:eastAsia="Times New Roman" w:cs="Times New Roman"/>
                <w:sz w:val="18"/>
                <w:szCs w:val="18"/>
                <w:vertAlign w:val="superscript"/>
                <w:lang w:eastAsia="pl-PL"/>
              </w:rPr>
              <w:t>3</w:t>
            </w:r>
            <w:r w:rsidRPr="00F626B0">
              <w:rPr>
                <w:rFonts w:eastAsia="Times New Roman" w:cs="Times New Roman"/>
                <w:sz w:val="18"/>
                <w:szCs w:val="18"/>
                <w:lang w:eastAsia="pl-PL"/>
              </w:rPr>
              <w:t xml:space="preserve">; </w:t>
            </w:r>
            <w:proofErr w:type="spellStart"/>
            <w:r w:rsidRPr="00F626B0">
              <w:rPr>
                <w:rFonts w:eastAsia="Times New Roman" w:cs="Times New Roman"/>
                <w:sz w:val="18"/>
                <w:szCs w:val="18"/>
                <w:lang w:eastAsia="pl-PL"/>
              </w:rPr>
              <w:t>pH</w:t>
            </w:r>
            <w:proofErr w:type="spellEnd"/>
            <w:r w:rsidRPr="00F626B0">
              <w:rPr>
                <w:rFonts w:eastAsia="Times New Roman" w:cs="Times New Roman"/>
                <w:sz w:val="18"/>
                <w:szCs w:val="18"/>
                <w:lang w:eastAsia="pl-PL"/>
              </w:rPr>
              <w:t xml:space="preserve"> 5,00 - 9,00; </w:t>
            </w:r>
            <w:r w:rsidRPr="00F626B0"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  <w:t xml:space="preserve">                                                                                                    W opakowaniach </w:t>
            </w:r>
            <w:r w:rsidRPr="00F626B0">
              <w:rPr>
                <w:rFonts w:eastAsia="Times New Roman" w:cs="Times New Roman"/>
                <w:b/>
                <w:bCs/>
                <w:color w:val="FF0000"/>
                <w:sz w:val="18"/>
                <w:szCs w:val="18"/>
                <w:lang w:eastAsia="pl-PL"/>
              </w:rPr>
              <w:t>zawierających po 350 ml preparatu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6B0" w:rsidRPr="00F626B0" w:rsidRDefault="00F626B0" w:rsidP="00F626B0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pl-PL"/>
              </w:rPr>
            </w:pPr>
            <w:r w:rsidRPr="00F626B0">
              <w:rPr>
                <w:rFonts w:ascii="Arial" w:eastAsia="Times New Roman" w:hAnsi="Arial" w:cs="Arial"/>
                <w:szCs w:val="24"/>
                <w:lang w:eastAsia="pl-PL"/>
              </w:rPr>
              <w:t>szt.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6B0" w:rsidRPr="00F626B0" w:rsidRDefault="00F626B0" w:rsidP="00F626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Cs w:val="24"/>
                <w:lang w:eastAsia="pl-PL"/>
              </w:rPr>
            </w:pPr>
            <w:r w:rsidRPr="00F626B0">
              <w:rPr>
                <w:rFonts w:ascii="Arial" w:eastAsia="Times New Roman" w:hAnsi="Arial" w:cs="Arial"/>
                <w:b/>
                <w:bCs/>
                <w:szCs w:val="24"/>
                <w:lang w:eastAsia="pl-PL"/>
              </w:rPr>
              <w:t>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6B0" w:rsidRPr="00F626B0" w:rsidRDefault="00F626B0" w:rsidP="00F626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CC"/>
                <w:szCs w:val="24"/>
                <w:lang w:eastAsia="pl-PL"/>
              </w:rPr>
            </w:pPr>
            <w:r w:rsidRPr="00F626B0">
              <w:rPr>
                <w:rFonts w:ascii="Arial" w:eastAsia="Times New Roman" w:hAnsi="Arial" w:cs="Arial"/>
                <w:color w:val="0000CC"/>
                <w:szCs w:val="24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26B0" w:rsidRPr="00F626B0" w:rsidRDefault="00F626B0" w:rsidP="00F626B0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 w:rsidRPr="00F626B0">
              <w:rPr>
                <w:rFonts w:ascii="Arial" w:eastAsia="Times New Roman" w:hAnsi="Arial" w:cs="Arial"/>
                <w:szCs w:val="24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6B0" w:rsidRPr="00F626B0" w:rsidRDefault="00F626B0" w:rsidP="00F626B0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pl-PL"/>
              </w:rPr>
            </w:pPr>
            <w:r w:rsidRPr="00F626B0">
              <w:rPr>
                <w:rFonts w:ascii="Arial" w:eastAsia="Times New Roman" w:hAnsi="Arial" w:cs="Arial"/>
                <w:szCs w:val="24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6B0" w:rsidRPr="00F626B0" w:rsidRDefault="00F626B0" w:rsidP="00F626B0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Cs w:val="24"/>
                <w:lang w:eastAsia="pl-PL"/>
              </w:rPr>
            </w:pPr>
            <w:r w:rsidRPr="00F626B0">
              <w:rPr>
                <w:rFonts w:ascii="Arial" w:eastAsia="Times New Roman" w:hAnsi="Arial" w:cs="Arial"/>
                <w:color w:val="FF0000"/>
                <w:szCs w:val="24"/>
                <w:lang w:eastAsia="pl-PL"/>
              </w:rPr>
              <w:t> </w:t>
            </w:r>
          </w:p>
        </w:tc>
      </w:tr>
    </w:tbl>
    <w:p w:rsidR="00F626B0" w:rsidRDefault="00F626B0" w:rsidP="00F626B0">
      <w:pPr>
        <w:spacing w:before="100" w:beforeAutospacing="1" w:after="100" w:afterAutospacing="1" w:line="240" w:lineRule="auto"/>
        <w:rPr>
          <w:rFonts w:eastAsia="Times New Roman" w:cs="Times New Roman"/>
          <w:b/>
          <w:sz w:val="22"/>
          <w:lang w:eastAsia="pl-PL"/>
        </w:rPr>
      </w:pPr>
    </w:p>
    <w:p w:rsidR="00BA0D50" w:rsidRDefault="00D15294" w:rsidP="00AE18EA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2"/>
          <w:lang w:eastAsia="pl-PL"/>
        </w:rPr>
      </w:pPr>
      <w:r>
        <w:rPr>
          <w:rFonts w:eastAsia="Times New Roman" w:cs="Times New Roman"/>
          <w:b/>
          <w:sz w:val="22"/>
          <w:lang w:eastAsia="pl-PL"/>
        </w:rPr>
        <w:lastRenderedPageBreak/>
        <w:t xml:space="preserve"> </w:t>
      </w:r>
      <w:r w:rsidR="00860E3E">
        <w:rPr>
          <w:rFonts w:eastAsia="Times New Roman" w:cs="Times New Roman"/>
          <w:b/>
          <w:sz w:val="22"/>
          <w:lang w:eastAsia="pl-PL"/>
        </w:rPr>
        <w:t xml:space="preserve"> </w:t>
      </w:r>
      <w:r w:rsidR="00AE18EA" w:rsidRPr="00AE18EA">
        <w:rPr>
          <w:rFonts w:eastAsia="Times New Roman" w:cs="Times New Roman"/>
          <w:b/>
          <w:sz w:val="22"/>
          <w:lang w:eastAsia="pl-PL"/>
        </w:rPr>
        <w:t>Pytanie nr 13 -</w:t>
      </w:r>
      <w:r w:rsidR="00AE18EA">
        <w:rPr>
          <w:rFonts w:eastAsia="Times New Roman" w:cs="Times New Roman"/>
          <w:sz w:val="22"/>
          <w:lang w:eastAsia="pl-PL"/>
        </w:rPr>
        <w:t xml:space="preserve"> </w:t>
      </w:r>
      <w:r w:rsidR="00BA0D50" w:rsidRPr="00BA0D50">
        <w:rPr>
          <w:rFonts w:eastAsia="Times New Roman" w:cs="Times New Roman"/>
          <w:sz w:val="22"/>
          <w:lang w:eastAsia="pl-PL"/>
        </w:rPr>
        <w:t xml:space="preserve">Prosimy o wydzielenie do oddzielnego pakietu sprzętu do sprzątania czyli pozycji: </w:t>
      </w:r>
      <w:r w:rsidR="00BA0D50" w:rsidRPr="00BA0D50">
        <w:rPr>
          <w:rFonts w:eastAsia="Times New Roman" w:cs="Times New Roman"/>
          <w:b/>
          <w:sz w:val="22"/>
          <w:lang w:eastAsia="pl-PL"/>
        </w:rPr>
        <w:t xml:space="preserve">17, 18, 24-33. </w:t>
      </w:r>
      <w:r w:rsidR="00BA0D50" w:rsidRPr="00BA0D50">
        <w:rPr>
          <w:rFonts w:eastAsia="Times New Roman" w:cs="Times New Roman"/>
          <w:sz w:val="22"/>
          <w:lang w:eastAsia="pl-PL"/>
        </w:rPr>
        <w:t>Zwiększy to ilość wykonawców, którzy będą mogli przystąpić do przetargu i będzie miało wpływ na zaproponowanie korzystniejszej ceny.</w:t>
      </w:r>
    </w:p>
    <w:p w:rsidR="00AE18EA" w:rsidRDefault="00AE18EA" w:rsidP="00AE18EA">
      <w:pPr>
        <w:spacing w:before="100" w:beforeAutospacing="1" w:after="100" w:afterAutospacing="1" w:line="240" w:lineRule="auto"/>
        <w:jc w:val="both"/>
        <w:rPr>
          <w:rFonts w:eastAsia="Times New Roman" w:cs="Times New Roman"/>
          <w:b/>
          <w:sz w:val="22"/>
          <w:lang w:eastAsia="pl-PL"/>
        </w:rPr>
      </w:pPr>
      <w:r>
        <w:rPr>
          <w:rFonts w:eastAsia="Times New Roman" w:cs="Times New Roman"/>
          <w:b/>
          <w:sz w:val="22"/>
          <w:lang w:eastAsia="pl-PL"/>
        </w:rPr>
        <w:t>Odpowiedź na pyt nr 13</w:t>
      </w:r>
      <w:r w:rsidRPr="00BA0D50">
        <w:rPr>
          <w:rFonts w:eastAsia="Times New Roman" w:cs="Times New Roman"/>
          <w:b/>
          <w:sz w:val="22"/>
          <w:lang w:eastAsia="pl-PL"/>
        </w:rPr>
        <w:t xml:space="preserve">: </w:t>
      </w:r>
      <w:r w:rsidR="00261849">
        <w:rPr>
          <w:rFonts w:eastAsia="Times New Roman" w:cs="Times New Roman"/>
          <w:b/>
          <w:sz w:val="22"/>
          <w:lang w:eastAsia="pl-PL"/>
        </w:rPr>
        <w:t>Zapisy SIWZ bez zmian.</w:t>
      </w:r>
    </w:p>
    <w:p w:rsidR="00AE18EA" w:rsidRDefault="00AE18EA" w:rsidP="00AE18EA">
      <w:pPr>
        <w:pStyle w:val="NormalnyWeb"/>
        <w:rPr>
          <w:sz w:val="22"/>
          <w:szCs w:val="22"/>
        </w:rPr>
      </w:pPr>
      <w:r w:rsidRPr="00AE18EA">
        <w:rPr>
          <w:b/>
          <w:sz w:val="22"/>
          <w:szCs w:val="22"/>
        </w:rPr>
        <w:t xml:space="preserve">Pytanie nr 14 – dot. Pakiet 1 , Pozycja 7 </w:t>
      </w:r>
      <w:r w:rsidRPr="00AE18EA">
        <w:rPr>
          <w:sz w:val="22"/>
          <w:szCs w:val="22"/>
        </w:rPr>
        <w:t xml:space="preserve">Czy zamawiający wyraża </w:t>
      </w:r>
      <w:r>
        <w:rPr>
          <w:sz w:val="22"/>
          <w:szCs w:val="22"/>
        </w:rPr>
        <w:t xml:space="preserve">zgodę na zaoferowanie produktu: </w:t>
      </w:r>
      <w:r w:rsidRPr="00AE18EA">
        <w:rPr>
          <w:sz w:val="22"/>
          <w:szCs w:val="22"/>
        </w:rPr>
        <w:t xml:space="preserve">Płyn do ręcznego mycia naczyń o zapachu świeżej </w:t>
      </w:r>
      <w:proofErr w:type="spellStart"/>
      <w:r w:rsidRPr="00AE18EA">
        <w:rPr>
          <w:sz w:val="22"/>
          <w:szCs w:val="22"/>
        </w:rPr>
        <w:t>limonki</w:t>
      </w:r>
      <w:proofErr w:type="spellEnd"/>
      <w:r w:rsidRPr="00AE18EA">
        <w:rPr>
          <w:sz w:val="22"/>
          <w:szCs w:val="22"/>
        </w:rPr>
        <w:t>.</w:t>
      </w:r>
      <w:r w:rsidRPr="00AE18EA">
        <w:rPr>
          <w:b/>
          <w:sz w:val="22"/>
          <w:szCs w:val="22"/>
        </w:rPr>
        <w:t xml:space="preserve"> </w:t>
      </w:r>
      <w:r w:rsidRPr="00AE18EA">
        <w:rPr>
          <w:sz w:val="22"/>
          <w:szCs w:val="22"/>
        </w:rPr>
        <w:t>Wydajny i skuteczny , doskonale usuwa zabrudzenia pochodzenia tłuszczowego , łagodny dla skóry , przebadany dermatologicznie.</w:t>
      </w:r>
      <w:r w:rsidRPr="00AE18EA">
        <w:rPr>
          <w:b/>
          <w:sz w:val="22"/>
          <w:szCs w:val="22"/>
        </w:rPr>
        <w:t xml:space="preserve"> </w:t>
      </w:r>
      <w:r w:rsidRPr="00AE18EA">
        <w:rPr>
          <w:sz w:val="22"/>
          <w:szCs w:val="22"/>
        </w:rPr>
        <w:t>Badania w załączniku wraz z kartą produktu.</w:t>
      </w:r>
      <w:r w:rsidRPr="00AE18EA">
        <w:rPr>
          <w:b/>
          <w:sz w:val="22"/>
          <w:szCs w:val="22"/>
        </w:rPr>
        <w:t xml:space="preserve"> </w:t>
      </w:r>
      <w:r w:rsidRPr="00AE18EA">
        <w:rPr>
          <w:sz w:val="22"/>
          <w:szCs w:val="22"/>
        </w:rPr>
        <w:t xml:space="preserve">Składnik: &lt;5% anionowe środki powierzchniowo czynne , &lt;5% niejonowe środki powierzchniowo czynne , &lt;5%środki konserwujące , kompozycja zapachowa , alkohole C12-14, sole sodowe , </w:t>
      </w:r>
      <w:r w:rsidR="00606D77">
        <w:rPr>
          <w:sz w:val="22"/>
          <w:szCs w:val="22"/>
        </w:rPr>
        <w:t>Kolor preparatu – żółty. ( Wykonawca wysłał załącznik</w:t>
      </w:r>
      <w:r w:rsidR="00B33202">
        <w:rPr>
          <w:sz w:val="22"/>
          <w:szCs w:val="22"/>
        </w:rPr>
        <w:t>i</w:t>
      </w:r>
      <w:r w:rsidR="00606D77">
        <w:rPr>
          <w:sz w:val="22"/>
          <w:szCs w:val="22"/>
        </w:rPr>
        <w:t xml:space="preserve"> kart charakterystyk produktu o  których stanowi zał. Nr 1 do wyjaśnień)</w:t>
      </w:r>
    </w:p>
    <w:p w:rsidR="003D7040" w:rsidRPr="00AE18EA" w:rsidRDefault="00AE18EA" w:rsidP="00AE18EA">
      <w:pPr>
        <w:spacing w:before="100" w:beforeAutospacing="1" w:after="100" w:afterAutospacing="1" w:line="240" w:lineRule="auto"/>
        <w:jc w:val="both"/>
        <w:rPr>
          <w:rFonts w:eastAsia="Times New Roman" w:cs="Times New Roman"/>
          <w:b/>
          <w:sz w:val="22"/>
          <w:lang w:eastAsia="pl-PL"/>
        </w:rPr>
      </w:pPr>
      <w:r>
        <w:rPr>
          <w:rFonts w:eastAsia="Times New Roman" w:cs="Times New Roman"/>
          <w:b/>
          <w:sz w:val="22"/>
          <w:lang w:eastAsia="pl-PL"/>
        </w:rPr>
        <w:t>Odpowiedź na pyt nr 14:</w:t>
      </w:r>
      <w:r w:rsidR="00073FEC">
        <w:rPr>
          <w:rFonts w:eastAsia="Times New Roman" w:cs="Times New Roman"/>
          <w:b/>
          <w:sz w:val="22"/>
          <w:lang w:eastAsia="pl-PL"/>
        </w:rPr>
        <w:t xml:space="preserve"> </w:t>
      </w:r>
      <w:r w:rsidR="00261849">
        <w:rPr>
          <w:rFonts w:eastAsia="Times New Roman" w:cs="Times New Roman"/>
          <w:b/>
          <w:sz w:val="22"/>
          <w:lang w:eastAsia="pl-PL"/>
        </w:rPr>
        <w:t>Zapisy SIWZ bez zmian.</w:t>
      </w:r>
    </w:p>
    <w:p w:rsidR="00177439" w:rsidRPr="008B23B4" w:rsidRDefault="00284966" w:rsidP="00AE18EA">
      <w:pPr>
        <w:spacing w:after="0" w:line="240" w:lineRule="auto"/>
        <w:jc w:val="both"/>
        <w:rPr>
          <w:rFonts w:eastAsia="Calibri" w:cs="Times New Roman"/>
          <w:sz w:val="22"/>
        </w:rPr>
      </w:pPr>
      <w:r w:rsidRPr="008B23B4">
        <w:rPr>
          <w:rFonts w:eastAsia="Times New Roman" w:cs="Times New Roman"/>
          <w:b/>
          <w:sz w:val="22"/>
          <w:lang w:eastAsia="pl-PL"/>
        </w:rPr>
        <w:t xml:space="preserve"> </w:t>
      </w:r>
    </w:p>
    <w:p w:rsidR="0093622E" w:rsidRPr="00C6614B" w:rsidRDefault="0093622E" w:rsidP="00AE18EA">
      <w:pPr>
        <w:spacing w:after="0" w:line="240" w:lineRule="auto"/>
        <w:ind w:left="5664" w:firstLine="6"/>
        <w:jc w:val="both"/>
        <w:rPr>
          <w:rFonts w:eastAsia="Times New Roman" w:cs="Times New Roman"/>
          <w:b/>
          <w:szCs w:val="24"/>
          <w:lang w:eastAsia="pl-PL"/>
        </w:rPr>
        <w:sectPr w:rsidR="0093622E" w:rsidRPr="00C6614B" w:rsidSect="00C6614B">
          <w:footerReference w:type="default" r:id="rId10"/>
          <w:pgSz w:w="11907" w:h="16839" w:code="9"/>
          <w:pgMar w:top="1276" w:right="1418" w:bottom="426" w:left="1418" w:header="709" w:footer="709" w:gutter="0"/>
          <w:cols w:space="708"/>
          <w:docGrid w:linePitch="326"/>
        </w:sectPr>
      </w:pPr>
      <w:r>
        <w:rPr>
          <w:rFonts w:eastAsia="Times New Roman" w:cs="Times New Roman"/>
          <w:szCs w:val="24"/>
          <w:lang w:eastAsia="pl-PL"/>
        </w:rPr>
        <w:t xml:space="preserve"> </w:t>
      </w:r>
    </w:p>
    <w:p w:rsidR="00C6614B" w:rsidRPr="00C6614B" w:rsidRDefault="00DC39C3" w:rsidP="00AE18EA">
      <w:pPr>
        <w:spacing w:after="0" w:line="240" w:lineRule="auto"/>
        <w:ind w:left="5387"/>
        <w:jc w:val="both"/>
        <w:rPr>
          <w:rFonts w:eastAsia="Times New Roman" w:cs="Times New Roman"/>
          <w:b/>
          <w:szCs w:val="24"/>
          <w:lang w:eastAsia="pl-PL"/>
        </w:rPr>
        <w:sectPr w:rsidR="00C6614B" w:rsidRPr="00C6614B" w:rsidSect="00C6614B">
          <w:headerReference w:type="default" r:id="rId11"/>
          <w:footerReference w:type="default" r:id="rId12"/>
          <w:pgSz w:w="11907" w:h="16839" w:code="9"/>
          <w:pgMar w:top="1276" w:right="1418" w:bottom="426" w:left="1418" w:header="709" w:footer="709" w:gutter="0"/>
          <w:cols w:space="708"/>
          <w:docGrid w:linePitch="326"/>
        </w:sectPr>
      </w:pPr>
      <w:r w:rsidRPr="00D458CE">
        <w:rPr>
          <w:rFonts w:eastAsia="Calibri" w:cs="Times New Roman"/>
          <w:sz w:val="16"/>
          <w:szCs w:val="16"/>
        </w:rPr>
        <w:lastRenderedPageBreak/>
        <w:t xml:space="preserve"> </w:t>
      </w:r>
      <w:r w:rsidR="00E306BD">
        <w:rPr>
          <w:rFonts w:eastAsia="Calibri" w:cs="Times New Roman"/>
          <w:sz w:val="16"/>
          <w:szCs w:val="16"/>
        </w:rPr>
        <w:tab/>
      </w:r>
      <w:r w:rsidRPr="00D458CE">
        <w:rPr>
          <w:rFonts w:eastAsia="Calibri" w:cs="Times New Roman"/>
          <w:sz w:val="16"/>
          <w:szCs w:val="16"/>
        </w:rPr>
        <w:t xml:space="preserve">     </w:t>
      </w:r>
    </w:p>
    <w:p w:rsidR="00DC39C3" w:rsidRPr="00C6614B" w:rsidRDefault="00DC39C3" w:rsidP="00AE18EA">
      <w:pPr>
        <w:spacing w:after="0" w:line="240" w:lineRule="auto"/>
        <w:jc w:val="both"/>
        <w:rPr>
          <w:rFonts w:eastAsia="Calibri" w:cs="Times New Roman"/>
          <w:i/>
          <w:color w:val="FFFFFF" w:themeColor="background1"/>
          <w:sz w:val="16"/>
          <w:szCs w:val="16"/>
        </w:rPr>
      </w:pPr>
    </w:p>
    <w:sectPr w:rsidR="00DC39C3" w:rsidRPr="00C6614B" w:rsidSect="00C6614B">
      <w:footerReference w:type="default" r:id="rId13"/>
      <w:pgSz w:w="11906" w:h="16838" w:code="9"/>
      <w:pgMar w:top="851" w:right="991" w:bottom="993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0FD7" w:rsidRDefault="00C40FD7" w:rsidP="00337FD8">
      <w:pPr>
        <w:spacing w:after="0" w:line="240" w:lineRule="auto"/>
      </w:pPr>
      <w:r>
        <w:separator/>
      </w:r>
    </w:p>
  </w:endnote>
  <w:endnote w:type="continuationSeparator" w:id="0">
    <w:p w:rsidR="00C40FD7" w:rsidRDefault="00C40FD7" w:rsidP="00337F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Arial Unicode MS"/>
    <w:charset w:val="80"/>
    <w:family w:val="auto"/>
    <w:pitch w:val="variable"/>
  </w:font>
  <w:font w:name="Liberation Sans">
    <w:altName w:val="Liberation Sans"/>
    <w:panose1 w:val="00000000000000000000"/>
    <w:charset w:val="EE"/>
    <w:family w:val="modern"/>
    <w:notTrueType/>
    <w:pitch w:val="default"/>
    <w:sig w:usb0="00000003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622E" w:rsidRPr="0032741E" w:rsidRDefault="0093622E">
    <w:pPr>
      <w:pStyle w:val="Stopka"/>
      <w:jc w:val="right"/>
      <w:rPr>
        <w:sz w:val="16"/>
        <w:szCs w:val="16"/>
      </w:rPr>
    </w:pPr>
    <w:r w:rsidRPr="0032741E">
      <w:rPr>
        <w:sz w:val="16"/>
        <w:szCs w:val="16"/>
      </w:rPr>
      <w:fldChar w:fldCharType="begin"/>
    </w:r>
    <w:r w:rsidRPr="0032741E">
      <w:rPr>
        <w:sz w:val="16"/>
        <w:szCs w:val="16"/>
      </w:rPr>
      <w:instrText xml:space="preserve"> PAGE   \* MERGEFORMAT </w:instrText>
    </w:r>
    <w:r w:rsidRPr="0032741E">
      <w:rPr>
        <w:sz w:val="16"/>
        <w:szCs w:val="16"/>
      </w:rPr>
      <w:fldChar w:fldCharType="separate"/>
    </w:r>
    <w:r w:rsidR="00E50B83">
      <w:rPr>
        <w:noProof/>
        <w:sz w:val="16"/>
        <w:szCs w:val="16"/>
      </w:rPr>
      <w:t>4</w:t>
    </w:r>
    <w:r w:rsidRPr="0032741E">
      <w:rPr>
        <w:noProof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614B" w:rsidRPr="0032741E" w:rsidRDefault="00C6614B">
    <w:pPr>
      <w:pStyle w:val="Stopka"/>
      <w:jc w:val="right"/>
      <w:rPr>
        <w:sz w:val="16"/>
        <w:szCs w:val="16"/>
      </w:rPr>
    </w:pPr>
    <w:r w:rsidRPr="0032741E">
      <w:rPr>
        <w:sz w:val="16"/>
        <w:szCs w:val="16"/>
      </w:rPr>
      <w:fldChar w:fldCharType="begin"/>
    </w:r>
    <w:r w:rsidRPr="0032741E">
      <w:rPr>
        <w:sz w:val="16"/>
        <w:szCs w:val="16"/>
      </w:rPr>
      <w:instrText xml:space="preserve"> PAGE   \* MERGEFORMAT </w:instrText>
    </w:r>
    <w:r w:rsidRPr="0032741E">
      <w:rPr>
        <w:sz w:val="16"/>
        <w:szCs w:val="16"/>
      </w:rPr>
      <w:fldChar w:fldCharType="separate"/>
    </w:r>
    <w:r w:rsidR="00E50B83">
      <w:rPr>
        <w:noProof/>
        <w:sz w:val="16"/>
        <w:szCs w:val="16"/>
      </w:rPr>
      <w:t>5</w:t>
    </w:r>
    <w:r w:rsidRPr="0032741E">
      <w:rPr>
        <w:noProof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3B4D" w:rsidRPr="005F14B7" w:rsidRDefault="005E3B4D" w:rsidP="005F14B7">
    <w:pPr>
      <w:pStyle w:val="Stopka"/>
      <w:tabs>
        <w:tab w:val="left" w:pos="1276"/>
      </w:tabs>
      <w:rPr>
        <w:rFonts w:cs="Times New Roman"/>
        <w:sz w:val="18"/>
        <w:szCs w:val="16"/>
      </w:rPr>
    </w:pPr>
    <w:r w:rsidRPr="005F14B7">
      <w:rPr>
        <w:rFonts w:cs="Times New Roman"/>
        <w:sz w:val="18"/>
        <w:szCs w:val="16"/>
      </w:rPr>
      <w:t xml:space="preserve">Wyk. </w:t>
    </w:r>
    <w:r w:rsidR="00416831">
      <w:rPr>
        <w:rFonts w:cs="Times New Roman"/>
        <w:sz w:val="18"/>
        <w:szCs w:val="16"/>
      </w:rPr>
      <w:t xml:space="preserve">Sylwia Dzikowska-Jaworska </w:t>
    </w:r>
    <w:r>
      <w:rPr>
        <w:rFonts w:cs="Times New Roman"/>
        <w:sz w:val="18"/>
        <w:szCs w:val="16"/>
      </w:rPr>
      <w:t>t</w:t>
    </w:r>
    <w:r w:rsidRPr="005F14B7">
      <w:rPr>
        <w:rFonts w:cs="Times New Roman"/>
        <w:sz w:val="18"/>
        <w:szCs w:val="16"/>
      </w:rPr>
      <w:t>el. 261 660</w:t>
    </w:r>
    <w:r w:rsidR="00416831">
      <w:rPr>
        <w:rFonts w:cs="Times New Roman"/>
        <w:sz w:val="18"/>
        <w:szCs w:val="16"/>
      </w:rPr>
      <w:t> 119</w:t>
    </w:r>
  </w:p>
  <w:p w:rsidR="005E3B4D" w:rsidRDefault="005E3B4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0FD7" w:rsidRDefault="00C40FD7" w:rsidP="00337FD8">
      <w:pPr>
        <w:spacing w:after="0" w:line="240" w:lineRule="auto"/>
      </w:pPr>
      <w:r>
        <w:separator/>
      </w:r>
    </w:p>
  </w:footnote>
  <w:footnote w:type="continuationSeparator" w:id="0">
    <w:p w:rsidR="00C40FD7" w:rsidRDefault="00C40FD7" w:rsidP="00337F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614B" w:rsidRPr="00C6614B" w:rsidRDefault="00C6614B" w:rsidP="00911F02">
    <w:pPr>
      <w:pStyle w:val="Nagwek"/>
      <w:jc w:val="right"/>
      <w:rPr>
        <w:sz w:val="20"/>
        <w:szCs w:val="20"/>
      </w:rPr>
    </w:pPr>
    <w:r w:rsidRPr="00C6614B">
      <w:rPr>
        <w:sz w:val="20"/>
        <w:szCs w:val="20"/>
      </w:rPr>
      <w:t>4WSzKzP.SZP.2612.5.2019</w:t>
    </w:r>
  </w:p>
  <w:p w:rsidR="00C6614B" w:rsidRDefault="00C6614B" w:rsidP="004E6A7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515"/>
        </w:tabs>
        <w:ind w:left="515" w:hanging="360"/>
      </w:pPr>
      <w:rPr>
        <w:b w:val="0"/>
        <w:bCs w:val="0"/>
        <w:sz w:val="22"/>
        <w:szCs w:val="22"/>
      </w:rPr>
    </w:lvl>
  </w:abstractNum>
  <w:abstractNum w:abstractNumId="1">
    <w:nsid w:val="01DB5C26"/>
    <w:multiLevelType w:val="multilevel"/>
    <w:tmpl w:val="9BB4D63A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4"/>
        <w:szCs w:val="24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b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sz w:val="24"/>
      </w:rPr>
    </w:lvl>
  </w:abstractNum>
  <w:abstractNum w:abstractNumId="2">
    <w:nsid w:val="065E0745"/>
    <w:multiLevelType w:val="hybridMultilevel"/>
    <w:tmpl w:val="44D642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E52FE1"/>
    <w:multiLevelType w:val="multilevel"/>
    <w:tmpl w:val="19985AC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>
    <w:nsid w:val="10D57814"/>
    <w:multiLevelType w:val="hybridMultilevel"/>
    <w:tmpl w:val="1DEC36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5053AF"/>
    <w:multiLevelType w:val="hybridMultilevel"/>
    <w:tmpl w:val="CBE8208A"/>
    <w:lvl w:ilvl="0" w:tplc="40602F6C">
      <w:start w:val="4"/>
      <w:numFmt w:val="decimal"/>
      <w:lvlText w:val="%1)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6">
    <w:nsid w:val="1EB12199"/>
    <w:multiLevelType w:val="hybridMultilevel"/>
    <w:tmpl w:val="7048F672"/>
    <w:lvl w:ilvl="0" w:tplc="7B980822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4A3464"/>
    <w:multiLevelType w:val="multilevel"/>
    <w:tmpl w:val="51DA96C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35B81C91"/>
    <w:multiLevelType w:val="hybridMultilevel"/>
    <w:tmpl w:val="29FE49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FD4B35"/>
    <w:multiLevelType w:val="multilevel"/>
    <w:tmpl w:val="BC78FB8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38F42302"/>
    <w:multiLevelType w:val="hybridMultilevel"/>
    <w:tmpl w:val="C7628E34"/>
    <w:lvl w:ilvl="0" w:tplc="9006DB2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2850E4"/>
    <w:multiLevelType w:val="multilevel"/>
    <w:tmpl w:val="EA489126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2">
    <w:nsid w:val="4A26655A"/>
    <w:multiLevelType w:val="hybridMultilevel"/>
    <w:tmpl w:val="D8B2D95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76B6E92"/>
    <w:multiLevelType w:val="multilevel"/>
    <w:tmpl w:val="EA489126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>
    <w:nsid w:val="5C4C26D3"/>
    <w:multiLevelType w:val="multilevel"/>
    <w:tmpl w:val="667E55BC"/>
    <w:lvl w:ilvl="0">
      <w:start w:val="1"/>
      <w:numFmt w:val="decimal"/>
      <w:lvlText w:val="%1)"/>
      <w:lvlJc w:val="left"/>
      <w:pPr>
        <w:tabs>
          <w:tab w:val="num" w:pos="426"/>
        </w:tabs>
        <w:ind w:left="42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2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8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8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4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4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0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0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66" w:hanging="1800"/>
      </w:pPr>
      <w:rPr>
        <w:rFonts w:hint="default"/>
      </w:rPr>
    </w:lvl>
  </w:abstractNum>
  <w:abstractNum w:abstractNumId="15">
    <w:nsid w:val="68A26390"/>
    <w:multiLevelType w:val="multilevel"/>
    <w:tmpl w:val="04629F46"/>
    <w:styleLink w:val="WW8Num29122"/>
    <w:lvl w:ilvl="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DF939B6"/>
    <w:multiLevelType w:val="multilevel"/>
    <w:tmpl w:val="D3A4BC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color w:val="auto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b w:val="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F9339A3"/>
    <w:multiLevelType w:val="hybridMultilevel"/>
    <w:tmpl w:val="E432E73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3"/>
  </w:num>
  <w:num w:numId="3">
    <w:abstractNumId w:val="10"/>
  </w:num>
  <w:num w:numId="4">
    <w:abstractNumId w:val="2"/>
  </w:num>
  <w:num w:numId="5">
    <w:abstractNumId w:val="17"/>
  </w:num>
  <w:num w:numId="6">
    <w:abstractNumId w:val="6"/>
  </w:num>
  <w:num w:numId="7">
    <w:abstractNumId w:val="7"/>
  </w:num>
  <w:num w:numId="8">
    <w:abstractNumId w:val="3"/>
  </w:num>
  <w:num w:numId="9">
    <w:abstractNumId w:val="16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11"/>
  </w:num>
  <w:num w:numId="11">
    <w:abstractNumId w:val="8"/>
  </w:num>
  <w:num w:numId="12">
    <w:abstractNumId w:val="14"/>
  </w:num>
  <w:num w:numId="13">
    <w:abstractNumId w:val="5"/>
  </w:num>
  <w:num w:numId="14">
    <w:abstractNumId w:val="1"/>
  </w:num>
  <w:num w:numId="15">
    <w:abstractNumId w:val="12"/>
  </w:num>
  <w:num w:numId="16">
    <w:abstractNumId w:val="4"/>
  </w:num>
  <w:num w:numId="17">
    <w:abstractNumId w:val="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10F"/>
    <w:rsid w:val="000011D6"/>
    <w:rsid w:val="00004675"/>
    <w:rsid w:val="00005AF1"/>
    <w:rsid w:val="000067FC"/>
    <w:rsid w:val="00006CEE"/>
    <w:rsid w:val="0001394A"/>
    <w:rsid w:val="00014C65"/>
    <w:rsid w:val="000156F2"/>
    <w:rsid w:val="00016B87"/>
    <w:rsid w:val="00017AF1"/>
    <w:rsid w:val="00021398"/>
    <w:rsid w:val="00023350"/>
    <w:rsid w:val="0002349D"/>
    <w:rsid w:val="00023DB2"/>
    <w:rsid w:val="000268EC"/>
    <w:rsid w:val="00026DB8"/>
    <w:rsid w:val="000314D3"/>
    <w:rsid w:val="000317B3"/>
    <w:rsid w:val="000325C0"/>
    <w:rsid w:val="00035B08"/>
    <w:rsid w:val="000363D3"/>
    <w:rsid w:val="00036709"/>
    <w:rsid w:val="00036BDA"/>
    <w:rsid w:val="00036F25"/>
    <w:rsid w:val="0004110F"/>
    <w:rsid w:val="000426D2"/>
    <w:rsid w:val="00043094"/>
    <w:rsid w:val="00055672"/>
    <w:rsid w:val="00055705"/>
    <w:rsid w:val="00060E30"/>
    <w:rsid w:val="00072BDD"/>
    <w:rsid w:val="00073FEC"/>
    <w:rsid w:val="00077788"/>
    <w:rsid w:val="000800D9"/>
    <w:rsid w:val="00083CFD"/>
    <w:rsid w:val="00093B70"/>
    <w:rsid w:val="00093D86"/>
    <w:rsid w:val="000968F0"/>
    <w:rsid w:val="000977D3"/>
    <w:rsid w:val="00097EF6"/>
    <w:rsid w:val="000A0243"/>
    <w:rsid w:val="000A04F9"/>
    <w:rsid w:val="000A0C50"/>
    <w:rsid w:val="000A2E9E"/>
    <w:rsid w:val="000A6766"/>
    <w:rsid w:val="000A711B"/>
    <w:rsid w:val="000B0AD7"/>
    <w:rsid w:val="000B1E57"/>
    <w:rsid w:val="000B435E"/>
    <w:rsid w:val="000B736A"/>
    <w:rsid w:val="000C103B"/>
    <w:rsid w:val="000C1690"/>
    <w:rsid w:val="000C31FF"/>
    <w:rsid w:val="000C6B86"/>
    <w:rsid w:val="000D2710"/>
    <w:rsid w:val="000D2843"/>
    <w:rsid w:val="000D2E80"/>
    <w:rsid w:val="000D38D7"/>
    <w:rsid w:val="000D4C2A"/>
    <w:rsid w:val="000D55D9"/>
    <w:rsid w:val="000D60C3"/>
    <w:rsid w:val="000E1415"/>
    <w:rsid w:val="000E4B11"/>
    <w:rsid w:val="000E61A2"/>
    <w:rsid w:val="000E7694"/>
    <w:rsid w:val="000E7DD5"/>
    <w:rsid w:val="000F02F8"/>
    <w:rsid w:val="000F5838"/>
    <w:rsid w:val="000F6989"/>
    <w:rsid w:val="00104705"/>
    <w:rsid w:val="00104754"/>
    <w:rsid w:val="00104FEC"/>
    <w:rsid w:val="00107154"/>
    <w:rsid w:val="00110ADC"/>
    <w:rsid w:val="00110B09"/>
    <w:rsid w:val="00112630"/>
    <w:rsid w:val="0011406A"/>
    <w:rsid w:val="00115675"/>
    <w:rsid w:val="00116F00"/>
    <w:rsid w:val="001263EB"/>
    <w:rsid w:val="00127B11"/>
    <w:rsid w:val="001331DF"/>
    <w:rsid w:val="0013362A"/>
    <w:rsid w:val="00135285"/>
    <w:rsid w:val="001413C2"/>
    <w:rsid w:val="001417D0"/>
    <w:rsid w:val="001420FE"/>
    <w:rsid w:val="00146EDB"/>
    <w:rsid w:val="0014718D"/>
    <w:rsid w:val="00150808"/>
    <w:rsid w:val="00152E67"/>
    <w:rsid w:val="0015405B"/>
    <w:rsid w:val="0015433E"/>
    <w:rsid w:val="0015542C"/>
    <w:rsid w:val="00156B51"/>
    <w:rsid w:val="00160664"/>
    <w:rsid w:val="00162724"/>
    <w:rsid w:val="001628A7"/>
    <w:rsid w:val="0016654C"/>
    <w:rsid w:val="00166A9D"/>
    <w:rsid w:val="00172B0C"/>
    <w:rsid w:val="00173C77"/>
    <w:rsid w:val="00174C96"/>
    <w:rsid w:val="00175974"/>
    <w:rsid w:val="00177439"/>
    <w:rsid w:val="00190BB1"/>
    <w:rsid w:val="00193176"/>
    <w:rsid w:val="00193F62"/>
    <w:rsid w:val="00196B4C"/>
    <w:rsid w:val="00197256"/>
    <w:rsid w:val="001A0AD2"/>
    <w:rsid w:val="001B176A"/>
    <w:rsid w:val="001B28C7"/>
    <w:rsid w:val="001B33E9"/>
    <w:rsid w:val="001B5E0B"/>
    <w:rsid w:val="001B6355"/>
    <w:rsid w:val="001C0664"/>
    <w:rsid w:val="001C36AA"/>
    <w:rsid w:val="001C39EA"/>
    <w:rsid w:val="001C4231"/>
    <w:rsid w:val="001C42CB"/>
    <w:rsid w:val="001C4D90"/>
    <w:rsid w:val="001D1296"/>
    <w:rsid w:val="001D37E9"/>
    <w:rsid w:val="001E29BC"/>
    <w:rsid w:val="001F0AF2"/>
    <w:rsid w:val="001F147A"/>
    <w:rsid w:val="001F19C8"/>
    <w:rsid w:val="001F2861"/>
    <w:rsid w:val="001F3E48"/>
    <w:rsid w:val="001F4CE0"/>
    <w:rsid w:val="002017BC"/>
    <w:rsid w:val="002035DE"/>
    <w:rsid w:val="0020412E"/>
    <w:rsid w:val="0020425A"/>
    <w:rsid w:val="00204E36"/>
    <w:rsid w:val="00205406"/>
    <w:rsid w:val="0020638E"/>
    <w:rsid w:val="00207C59"/>
    <w:rsid w:val="00211A75"/>
    <w:rsid w:val="00211CBD"/>
    <w:rsid w:val="00212219"/>
    <w:rsid w:val="00214170"/>
    <w:rsid w:val="00214658"/>
    <w:rsid w:val="002168A1"/>
    <w:rsid w:val="00216F96"/>
    <w:rsid w:val="0022062C"/>
    <w:rsid w:val="00220D77"/>
    <w:rsid w:val="002219A9"/>
    <w:rsid w:val="0022209A"/>
    <w:rsid w:val="00223135"/>
    <w:rsid w:val="002253DC"/>
    <w:rsid w:val="002306EB"/>
    <w:rsid w:val="00230D67"/>
    <w:rsid w:val="00233917"/>
    <w:rsid w:val="00234E4A"/>
    <w:rsid w:val="0024164B"/>
    <w:rsid w:val="00245F99"/>
    <w:rsid w:val="00246B4D"/>
    <w:rsid w:val="002476BE"/>
    <w:rsid w:val="00247EDF"/>
    <w:rsid w:val="0025545C"/>
    <w:rsid w:val="002558AB"/>
    <w:rsid w:val="002600F9"/>
    <w:rsid w:val="00260598"/>
    <w:rsid w:val="00261849"/>
    <w:rsid w:val="002641B3"/>
    <w:rsid w:val="00264CF5"/>
    <w:rsid w:val="0026650D"/>
    <w:rsid w:val="00266A15"/>
    <w:rsid w:val="00267C76"/>
    <w:rsid w:val="0027033F"/>
    <w:rsid w:val="00270EE7"/>
    <w:rsid w:val="00272E35"/>
    <w:rsid w:val="00281FDB"/>
    <w:rsid w:val="00284966"/>
    <w:rsid w:val="00285E33"/>
    <w:rsid w:val="00297E42"/>
    <w:rsid w:val="002A2B21"/>
    <w:rsid w:val="002A31B3"/>
    <w:rsid w:val="002A3D93"/>
    <w:rsid w:val="002A4FFF"/>
    <w:rsid w:val="002A5BDE"/>
    <w:rsid w:val="002A6563"/>
    <w:rsid w:val="002A7BAE"/>
    <w:rsid w:val="002B175E"/>
    <w:rsid w:val="002B2C7D"/>
    <w:rsid w:val="002B5C29"/>
    <w:rsid w:val="002B6C38"/>
    <w:rsid w:val="002C0F20"/>
    <w:rsid w:val="002C14DD"/>
    <w:rsid w:val="002C2C65"/>
    <w:rsid w:val="002C3011"/>
    <w:rsid w:val="002C6DFA"/>
    <w:rsid w:val="002C7095"/>
    <w:rsid w:val="002C70A4"/>
    <w:rsid w:val="002D23D2"/>
    <w:rsid w:val="002D2D1F"/>
    <w:rsid w:val="002D4149"/>
    <w:rsid w:val="002D544C"/>
    <w:rsid w:val="002D62BD"/>
    <w:rsid w:val="002D7B37"/>
    <w:rsid w:val="002E1201"/>
    <w:rsid w:val="002E1D33"/>
    <w:rsid w:val="002E312B"/>
    <w:rsid w:val="002E464F"/>
    <w:rsid w:val="002E51E7"/>
    <w:rsid w:val="002E525E"/>
    <w:rsid w:val="002E69E0"/>
    <w:rsid w:val="002F0AE2"/>
    <w:rsid w:val="002F1D27"/>
    <w:rsid w:val="002F2AD7"/>
    <w:rsid w:val="002F32AC"/>
    <w:rsid w:val="002F58CC"/>
    <w:rsid w:val="002F6BDB"/>
    <w:rsid w:val="0030138F"/>
    <w:rsid w:val="0030188E"/>
    <w:rsid w:val="00303DFA"/>
    <w:rsid w:val="00306EFA"/>
    <w:rsid w:val="00312740"/>
    <w:rsid w:val="00312E2F"/>
    <w:rsid w:val="003153B8"/>
    <w:rsid w:val="003157EC"/>
    <w:rsid w:val="00316824"/>
    <w:rsid w:val="00333115"/>
    <w:rsid w:val="00333AE6"/>
    <w:rsid w:val="0033568B"/>
    <w:rsid w:val="003372F8"/>
    <w:rsid w:val="00337FD8"/>
    <w:rsid w:val="00341146"/>
    <w:rsid w:val="00342394"/>
    <w:rsid w:val="003433AE"/>
    <w:rsid w:val="003438AA"/>
    <w:rsid w:val="00344708"/>
    <w:rsid w:val="0034641A"/>
    <w:rsid w:val="00350710"/>
    <w:rsid w:val="0035297B"/>
    <w:rsid w:val="0035335D"/>
    <w:rsid w:val="00353EB7"/>
    <w:rsid w:val="0035495B"/>
    <w:rsid w:val="003554AA"/>
    <w:rsid w:val="003558A8"/>
    <w:rsid w:val="00360E08"/>
    <w:rsid w:val="00364EC5"/>
    <w:rsid w:val="00366E59"/>
    <w:rsid w:val="00371850"/>
    <w:rsid w:val="0037258F"/>
    <w:rsid w:val="0037340E"/>
    <w:rsid w:val="003744D6"/>
    <w:rsid w:val="003765C8"/>
    <w:rsid w:val="00376643"/>
    <w:rsid w:val="00376D47"/>
    <w:rsid w:val="00381858"/>
    <w:rsid w:val="003825E2"/>
    <w:rsid w:val="00386EC6"/>
    <w:rsid w:val="00391BE9"/>
    <w:rsid w:val="00392E30"/>
    <w:rsid w:val="00393A23"/>
    <w:rsid w:val="00393AB5"/>
    <w:rsid w:val="0039461A"/>
    <w:rsid w:val="00394EB6"/>
    <w:rsid w:val="0039521B"/>
    <w:rsid w:val="003A1F58"/>
    <w:rsid w:val="003A4D31"/>
    <w:rsid w:val="003A62F0"/>
    <w:rsid w:val="003A65A4"/>
    <w:rsid w:val="003A67F0"/>
    <w:rsid w:val="003A709D"/>
    <w:rsid w:val="003A7BEA"/>
    <w:rsid w:val="003A7F54"/>
    <w:rsid w:val="003B0D8C"/>
    <w:rsid w:val="003B693E"/>
    <w:rsid w:val="003C0170"/>
    <w:rsid w:val="003C021A"/>
    <w:rsid w:val="003C310C"/>
    <w:rsid w:val="003C32FC"/>
    <w:rsid w:val="003C3429"/>
    <w:rsid w:val="003C367A"/>
    <w:rsid w:val="003C4D8C"/>
    <w:rsid w:val="003C5514"/>
    <w:rsid w:val="003C7684"/>
    <w:rsid w:val="003D0068"/>
    <w:rsid w:val="003D1583"/>
    <w:rsid w:val="003D6B3A"/>
    <w:rsid w:val="003D6F62"/>
    <w:rsid w:val="003D7040"/>
    <w:rsid w:val="003E0877"/>
    <w:rsid w:val="003E09E8"/>
    <w:rsid w:val="003E1413"/>
    <w:rsid w:val="003E3B40"/>
    <w:rsid w:val="003E599A"/>
    <w:rsid w:val="003E5E3C"/>
    <w:rsid w:val="003E6025"/>
    <w:rsid w:val="003E739D"/>
    <w:rsid w:val="003F1D87"/>
    <w:rsid w:val="003F3119"/>
    <w:rsid w:val="003F469F"/>
    <w:rsid w:val="003F54B0"/>
    <w:rsid w:val="003F693A"/>
    <w:rsid w:val="00400C9C"/>
    <w:rsid w:val="00401AAE"/>
    <w:rsid w:val="0040264E"/>
    <w:rsid w:val="0040289B"/>
    <w:rsid w:val="004039AB"/>
    <w:rsid w:val="004051DA"/>
    <w:rsid w:val="0041085F"/>
    <w:rsid w:val="0041154F"/>
    <w:rsid w:val="00412A58"/>
    <w:rsid w:val="004151E6"/>
    <w:rsid w:val="00415775"/>
    <w:rsid w:val="00416831"/>
    <w:rsid w:val="00422315"/>
    <w:rsid w:val="004257EF"/>
    <w:rsid w:val="00426F16"/>
    <w:rsid w:val="00427060"/>
    <w:rsid w:val="00431997"/>
    <w:rsid w:val="004324D9"/>
    <w:rsid w:val="00433424"/>
    <w:rsid w:val="00435BD8"/>
    <w:rsid w:val="00442B13"/>
    <w:rsid w:val="00442DCE"/>
    <w:rsid w:val="00444AB1"/>
    <w:rsid w:val="0044555E"/>
    <w:rsid w:val="00445AB3"/>
    <w:rsid w:val="004475CD"/>
    <w:rsid w:val="00450E82"/>
    <w:rsid w:val="00454E03"/>
    <w:rsid w:val="00456403"/>
    <w:rsid w:val="004623C5"/>
    <w:rsid w:val="00462616"/>
    <w:rsid w:val="00464D16"/>
    <w:rsid w:val="004747F3"/>
    <w:rsid w:val="00474E98"/>
    <w:rsid w:val="0047547A"/>
    <w:rsid w:val="004827C0"/>
    <w:rsid w:val="00484FEB"/>
    <w:rsid w:val="00485C68"/>
    <w:rsid w:val="0048614B"/>
    <w:rsid w:val="004872BF"/>
    <w:rsid w:val="00487943"/>
    <w:rsid w:val="00491845"/>
    <w:rsid w:val="00492916"/>
    <w:rsid w:val="00494772"/>
    <w:rsid w:val="0049656B"/>
    <w:rsid w:val="00496F51"/>
    <w:rsid w:val="004A15EC"/>
    <w:rsid w:val="004A1B36"/>
    <w:rsid w:val="004A2D95"/>
    <w:rsid w:val="004B0218"/>
    <w:rsid w:val="004B43DF"/>
    <w:rsid w:val="004B5591"/>
    <w:rsid w:val="004B6E5D"/>
    <w:rsid w:val="004C3E03"/>
    <w:rsid w:val="004C3E70"/>
    <w:rsid w:val="004C528F"/>
    <w:rsid w:val="004C5D68"/>
    <w:rsid w:val="004C6182"/>
    <w:rsid w:val="004C7F4A"/>
    <w:rsid w:val="004D2101"/>
    <w:rsid w:val="004D22BE"/>
    <w:rsid w:val="004D24B1"/>
    <w:rsid w:val="004D6042"/>
    <w:rsid w:val="004D6165"/>
    <w:rsid w:val="004D69D5"/>
    <w:rsid w:val="004D7708"/>
    <w:rsid w:val="004E06CE"/>
    <w:rsid w:val="004E09A3"/>
    <w:rsid w:val="004E0AFA"/>
    <w:rsid w:val="004E0DE8"/>
    <w:rsid w:val="004E2738"/>
    <w:rsid w:val="004E31E9"/>
    <w:rsid w:val="004E35FC"/>
    <w:rsid w:val="004E5438"/>
    <w:rsid w:val="004E7F13"/>
    <w:rsid w:val="004F0E2A"/>
    <w:rsid w:val="004F11CF"/>
    <w:rsid w:val="004F265F"/>
    <w:rsid w:val="004F3BDE"/>
    <w:rsid w:val="004F43F3"/>
    <w:rsid w:val="004F49C1"/>
    <w:rsid w:val="00501745"/>
    <w:rsid w:val="00502416"/>
    <w:rsid w:val="00504634"/>
    <w:rsid w:val="00506C46"/>
    <w:rsid w:val="005075FA"/>
    <w:rsid w:val="005077C5"/>
    <w:rsid w:val="00510B69"/>
    <w:rsid w:val="005119C6"/>
    <w:rsid w:val="005166BB"/>
    <w:rsid w:val="00521236"/>
    <w:rsid w:val="00522C4D"/>
    <w:rsid w:val="005235FD"/>
    <w:rsid w:val="0052396C"/>
    <w:rsid w:val="005264B2"/>
    <w:rsid w:val="00537F2D"/>
    <w:rsid w:val="00542A56"/>
    <w:rsid w:val="00542BA4"/>
    <w:rsid w:val="00544235"/>
    <w:rsid w:val="005472A1"/>
    <w:rsid w:val="00553D9E"/>
    <w:rsid w:val="00556B27"/>
    <w:rsid w:val="00556CB5"/>
    <w:rsid w:val="00557D0D"/>
    <w:rsid w:val="00560195"/>
    <w:rsid w:val="0056099F"/>
    <w:rsid w:val="00561F7F"/>
    <w:rsid w:val="0056241A"/>
    <w:rsid w:val="00563C5A"/>
    <w:rsid w:val="005664D4"/>
    <w:rsid w:val="00566BDC"/>
    <w:rsid w:val="0056744C"/>
    <w:rsid w:val="00570062"/>
    <w:rsid w:val="0057123D"/>
    <w:rsid w:val="00576212"/>
    <w:rsid w:val="00576CF1"/>
    <w:rsid w:val="0058248D"/>
    <w:rsid w:val="0058307F"/>
    <w:rsid w:val="005832ED"/>
    <w:rsid w:val="0058637C"/>
    <w:rsid w:val="00586C33"/>
    <w:rsid w:val="00587B14"/>
    <w:rsid w:val="00590E33"/>
    <w:rsid w:val="00591541"/>
    <w:rsid w:val="00591D3E"/>
    <w:rsid w:val="00593704"/>
    <w:rsid w:val="00593BBB"/>
    <w:rsid w:val="0059429E"/>
    <w:rsid w:val="0059537C"/>
    <w:rsid w:val="0059609B"/>
    <w:rsid w:val="005979FE"/>
    <w:rsid w:val="005A046C"/>
    <w:rsid w:val="005A1D03"/>
    <w:rsid w:val="005A25D7"/>
    <w:rsid w:val="005A5220"/>
    <w:rsid w:val="005A6927"/>
    <w:rsid w:val="005B051B"/>
    <w:rsid w:val="005B0B0E"/>
    <w:rsid w:val="005B3128"/>
    <w:rsid w:val="005C143A"/>
    <w:rsid w:val="005C2592"/>
    <w:rsid w:val="005C2A2C"/>
    <w:rsid w:val="005C35DC"/>
    <w:rsid w:val="005C3A36"/>
    <w:rsid w:val="005C57C9"/>
    <w:rsid w:val="005D16C6"/>
    <w:rsid w:val="005D2D4D"/>
    <w:rsid w:val="005D4337"/>
    <w:rsid w:val="005D4441"/>
    <w:rsid w:val="005D5131"/>
    <w:rsid w:val="005D59A7"/>
    <w:rsid w:val="005D6567"/>
    <w:rsid w:val="005E3AA3"/>
    <w:rsid w:val="005E3B4D"/>
    <w:rsid w:val="005E4266"/>
    <w:rsid w:val="005E6969"/>
    <w:rsid w:val="005F09F4"/>
    <w:rsid w:val="005F14B7"/>
    <w:rsid w:val="005F186E"/>
    <w:rsid w:val="005F253D"/>
    <w:rsid w:val="005F4EB0"/>
    <w:rsid w:val="0060155B"/>
    <w:rsid w:val="0060243D"/>
    <w:rsid w:val="006025C9"/>
    <w:rsid w:val="00602AE0"/>
    <w:rsid w:val="0060435B"/>
    <w:rsid w:val="0060479E"/>
    <w:rsid w:val="0060626F"/>
    <w:rsid w:val="006064DF"/>
    <w:rsid w:val="00606D77"/>
    <w:rsid w:val="00607CA9"/>
    <w:rsid w:val="0061259C"/>
    <w:rsid w:val="00615998"/>
    <w:rsid w:val="00617D33"/>
    <w:rsid w:val="00620CED"/>
    <w:rsid w:val="006217AB"/>
    <w:rsid w:val="00622A87"/>
    <w:rsid w:val="00625B99"/>
    <w:rsid w:val="00626350"/>
    <w:rsid w:val="00630829"/>
    <w:rsid w:val="006324EE"/>
    <w:rsid w:val="00635B2E"/>
    <w:rsid w:val="00636A6E"/>
    <w:rsid w:val="00640437"/>
    <w:rsid w:val="006417C8"/>
    <w:rsid w:val="00643864"/>
    <w:rsid w:val="0064602B"/>
    <w:rsid w:val="006466C4"/>
    <w:rsid w:val="00646BF4"/>
    <w:rsid w:val="006550F5"/>
    <w:rsid w:val="00655173"/>
    <w:rsid w:val="006552F0"/>
    <w:rsid w:val="00656140"/>
    <w:rsid w:val="0065771C"/>
    <w:rsid w:val="0066184C"/>
    <w:rsid w:val="00661D39"/>
    <w:rsid w:val="0066226E"/>
    <w:rsid w:val="00663B68"/>
    <w:rsid w:val="006646A4"/>
    <w:rsid w:val="006647A7"/>
    <w:rsid w:val="00664ED0"/>
    <w:rsid w:val="0066693A"/>
    <w:rsid w:val="00666D5F"/>
    <w:rsid w:val="00667041"/>
    <w:rsid w:val="00671851"/>
    <w:rsid w:val="00676114"/>
    <w:rsid w:val="0067612F"/>
    <w:rsid w:val="00677717"/>
    <w:rsid w:val="00681389"/>
    <w:rsid w:val="0068169B"/>
    <w:rsid w:val="006846D7"/>
    <w:rsid w:val="00685AE9"/>
    <w:rsid w:val="00685C9B"/>
    <w:rsid w:val="006863B7"/>
    <w:rsid w:val="00687B5D"/>
    <w:rsid w:val="00687C69"/>
    <w:rsid w:val="0069147B"/>
    <w:rsid w:val="00692027"/>
    <w:rsid w:val="006927B2"/>
    <w:rsid w:val="00697EAA"/>
    <w:rsid w:val="006A1AE0"/>
    <w:rsid w:val="006A7CD2"/>
    <w:rsid w:val="006A7D64"/>
    <w:rsid w:val="006B6200"/>
    <w:rsid w:val="006B693A"/>
    <w:rsid w:val="006C00AF"/>
    <w:rsid w:val="006C1D5E"/>
    <w:rsid w:val="006C3BFD"/>
    <w:rsid w:val="006D06C4"/>
    <w:rsid w:val="006D1FBC"/>
    <w:rsid w:val="006D2D19"/>
    <w:rsid w:val="006D3268"/>
    <w:rsid w:val="006D4EB6"/>
    <w:rsid w:val="006D54C0"/>
    <w:rsid w:val="006D5695"/>
    <w:rsid w:val="006E2EAF"/>
    <w:rsid w:val="006E60A0"/>
    <w:rsid w:val="006E6FA9"/>
    <w:rsid w:val="006F1311"/>
    <w:rsid w:val="006F232B"/>
    <w:rsid w:val="006F3D36"/>
    <w:rsid w:val="006F528B"/>
    <w:rsid w:val="006F6EF8"/>
    <w:rsid w:val="00705C9D"/>
    <w:rsid w:val="00711DF9"/>
    <w:rsid w:val="007139CD"/>
    <w:rsid w:val="00713B51"/>
    <w:rsid w:val="007220A0"/>
    <w:rsid w:val="00723EAD"/>
    <w:rsid w:val="00727329"/>
    <w:rsid w:val="00727723"/>
    <w:rsid w:val="00727C03"/>
    <w:rsid w:val="00732EFD"/>
    <w:rsid w:val="0073521E"/>
    <w:rsid w:val="00740E1B"/>
    <w:rsid w:val="00746939"/>
    <w:rsid w:val="007507C6"/>
    <w:rsid w:val="00750A3A"/>
    <w:rsid w:val="00750C13"/>
    <w:rsid w:val="00754C08"/>
    <w:rsid w:val="007564A8"/>
    <w:rsid w:val="00757319"/>
    <w:rsid w:val="00757C44"/>
    <w:rsid w:val="00760EED"/>
    <w:rsid w:val="00761349"/>
    <w:rsid w:val="0076349E"/>
    <w:rsid w:val="00763C6F"/>
    <w:rsid w:val="00763D59"/>
    <w:rsid w:val="00764F53"/>
    <w:rsid w:val="007652C3"/>
    <w:rsid w:val="00765472"/>
    <w:rsid w:val="00766683"/>
    <w:rsid w:val="00766D3F"/>
    <w:rsid w:val="0077161B"/>
    <w:rsid w:val="00772BE9"/>
    <w:rsid w:val="007765B6"/>
    <w:rsid w:val="00776EDE"/>
    <w:rsid w:val="007771AF"/>
    <w:rsid w:val="00781F9F"/>
    <w:rsid w:val="007829B6"/>
    <w:rsid w:val="00794A51"/>
    <w:rsid w:val="00795DB8"/>
    <w:rsid w:val="007968AC"/>
    <w:rsid w:val="007A356E"/>
    <w:rsid w:val="007A3CE9"/>
    <w:rsid w:val="007B0465"/>
    <w:rsid w:val="007B068C"/>
    <w:rsid w:val="007B1F24"/>
    <w:rsid w:val="007B2837"/>
    <w:rsid w:val="007B2C1C"/>
    <w:rsid w:val="007B5CEB"/>
    <w:rsid w:val="007B7EC4"/>
    <w:rsid w:val="007C039D"/>
    <w:rsid w:val="007C2374"/>
    <w:rsid w:val="007C3434"/>
    <w:rsid w:val="007C6307"/>
    <w:rsid w:val="007D0703"/>
    <w:rsid w:val="007D1BB5"/>
    <w:rsid w:val="007D31D6"/>
    <w:rsid w:val="007D3EAE"/>
    <w:rsid w:val="007D4925"/>
    <w:rsid w:val="007D71DC"/>
    <w:rsid w:val="007E167E"/>
    <w:rsid w:val="007E37DA"/>
    <w:rsid w:val="007E4073"/>
    <w:rsid w:val="007E6541"/>
    <w:rsid w:val="007F4095"/>
    <w:rsid w:val="007F5398"/>
    <w:rsid w:val="007F7E07"/>
    <w:rsid w:val="00801D20"/>
    <w:rsid w:val="008035EF"/>
    <w:rsid w:val="00805DB6"/>
    <w:rsid w:val="00806115"/>
    <w:rsid w:val="00812DF2"/>
    <w:rsid w:val="0081430A"/>
    <w:rsid w:val="00814C09"/>
    <w:rsid w:val="00814CF8"/>
    <w:rsid w:val="00815EA2"/>
    <w:rsid w:val="00820182"/>
    <w:rsid w:val="00821190"/>
    <w:rsid w:val="00830F8E"/>
    <w:rsid w:val="00831562"/>
    <w:rsid w:val="00832258"/>
    <w:rsid w:val="00835B8D"/>
    <w:rsid w:val="00837571"/>
    <w:rsid w:val="00837E5E"/>
    <w:rsid w:val="00840599"/>
    <w:rsid w:val="00841F13"/>
    <w:rsid w:val="00842064"/>
    <w:rsid w:val="008430B1"/>
    <w:rsid w:val="00843627"/>
    <w:rsid w:val="00844025"/>
    <w:rsid w:val="0084784E"/>
    <w:rsid w:val="00852D8B"/>
    <w:rsid w:val="008539E6"/>
    <w:rsid w:val="00854FFD"/>
    <w:rsid w:val="00855837"/>
    <w:rsid w:val="00855C53"/>
    <w:rsid w:val="008568BC"/>
    <w:rsid w:val="00860E3E"/>
    <w:rsid w:val="00860F3B"/>
    <w:rsid w:val="00865562"/>
    <w:rsid w:val="00866991"/>
    <w:rsid w:val="0086793A"/>
    <w:rsid w:val="00870D80"/>
    <w:rsid w:val="00872767"/>
    <w:rsid w:val="008731B7"/>
    <w:rsid w:val="00873FA8"/>
    <w:rsid w:val="00877FFD"/>
    <w:rsid w:val="00881C96"/>
    <w:rsid w:val="008829D0"/>
    <w:rsid w:val="00885EFF"/>
    <w:rsid w:val="008870DD"/>
    <w:rsid w:val="00887219"/>
    <w:rsid w:val="00891268"/>
    <w:rsid w:val="00892E96"/>
    <w:rsid w:val="008A4565"/>
    <w:rsid w:val="008A4EB5"/>
    <w:rsid w:val="008A53A7"/>
    <w:rsid w:val="008A6C99"/>
    <w:rsid w:val="008A7C9F"/>
    <w:rsid w:val="008B0462"/>
    <w:rsid w:val="008B0B27"/>
    <w:rsid w:val="008B1DB1"/>
    <w:rsid w:val="008B23B4"/>
    <w:rsid w:val="008B45A0"/>
    <w:rsid w:val="008B5DF1"/>
    <w:rsid w:val="008C0D8F"/>
    <w:rsid w:val="008C125F"/>
    <w:rsid w:val="008C44F5"/>
    <w:rsid w:val="008C4F01"/>
    <w:rsid w:val="008C649F"/>
    <w:rsid w:val="008D16E2"/>
    <w:rsid w:val="008D29AB"/>
    <w:rsid w:val="008D3E80"/>
    <w:rsid w:val="008D414D"/>
    <w:rsid w:val="008D6391"/>
    <w:rsid w:val="008D717A"/>
    <w:rsid w:val="008D7F22"/>
    <w:rsid w:val="008E179C"/>
    <w:rsid w:val="008E1F7A"/>
    <w:rsid w:val="008E4973"/>
    <w:rsid w:val="008E6318"/>
    <w:rsid w:val="008E715F"/>
    <w:rsid w:val="008F165C"/>
    <w:rsid w:val="008F1AC1"/>
    <w:rsid w:val="008F2180"/>
    <w:rsid w:val="008F36B4"/>
    <w:rsid w:val="0090020E"/>
    <w:rsid w:val="00901245"/>
    <w:rsid w:val="009034F4"/>
    <w:rsid w:val="00904630"/>
    <w:rsid w:val="00905527"/>
    <w:rsid w:val="00912B70"/>
    <w:rsid w:val="0091360B"/>
    <w:rsid w:val="00914688"/>
    <w:rsid w:val="00916BB9"/>
    <w:rsid w:val="00925953"/>
    <w:rsid w:val="00930175"/>
    <w:rsid w:val="00935A61"/>
    <w:rsid w:val="00935ADB"/>
    <w:rsid w:val="0093622E"/>
    <w:rsid w:val="009363A7"/>
    <w:rsid w:val="009372F1"/>
    <w:rsid w:val="0094143E"/>
    <w:rsid w:val="0094236C"/>
    <w:rsid w:val="00942394"/>
    <w:rsid w:val="00942506"/>
    <w:rsid w:val="009428E8"/>
    <w:rsid w:val="0094354C"/>
    <w:rsid w:val="0094417E"/>
    <w:rsid w:val="00944B1F"/>
    <w:rsid w:val="00944D88"/>
    <w:rsid w:val="009461FD"/>
    <w:rsid w:val="009476DB"/>
    <w:rsid w:val="00952BB4"/>
    <w:rsid w:val="0095385B"/>
    <w:rsid w:val="009539F1"/>
    <w:rsid w:val="00954F6F"/>
    <w:rsid w:val="0096046B"/>
    <w:rsid w:val="00966072"/>
    <w:rsid w:val="009663FB"/>
    <w:rsid w:val="00970121"/>
    <w:rsid w:val="00971DA6"/>
    <w:rsid w:val="00972484"/>
    <w:rsid w:val="00975687"/>
    <w:rsid w:val="00977A3E"/>
    <w:rsid w:val="009814CC"/>
    <w:rsid w:val="009816CA"/>
    <w:rsid w:val="00987308"/>
    <w:rsid w:val="00991DE3"/>
    <w:rsid w:val="0099300E"/>
    <w:rsid w:val="00995C2A"/>
    <w:rsid w:val="009A0454"/>
    <w:rsid w:val="009A14E1"/>
    <w:rsid w:val="009A73FA"/>
    <w:rsid w:val="009B31F4"/>
    <w:rsid w:val="009B5A94"/>
    <w:rsid w:val="009B640A"/>
    <w:rsid w:val="009C0ACC"/>
    <w:rsid w:val="009C2928"/>
    <w:rsid w:val="009C3796"/>
    <w:rsid w:val="009C5C60"/>
    <w:rsid w:val="009D0A4F"/>
    <w:rsid w:val="009D568E"/>
    <w:rsid w:val="009D56B6"/>
    <w:rsid w:val="009D7F6C"/>
    <w:rsid w:val="009E0F04"/>
    <w:rsid w:val="009E19AA"/>
    <w:rsid w:val="009E5DDC"/>
    <w:rsid w:val="009F6DD9"/>
    <w:rsid w:val="009F7BB1"/>
    <w:rsid w:val="00A033AE"/>
    <w:rsid w:val="00A103D5"/>
    <w:rsid w:val="00A12946"/>
    <w:rsid w:val="00A13652"/>
    <w:rsid w:val="00A14415"/>
    <w:rsid w:val="00A162BC"/>
    <w:rsid w:val="00A170C6"/>
    <w:rsid w:val="00A1712F"/>
    <w:rsid w:val="00A22A33"/>
    <w:rsid w:val="00A22DC9"/>
    <w:rsid w:val="00A235C8"/>
    <w:rsid w:val="00A25373"/>
    <w:rsid w:val="00A2642E"/>
    <w:rsid w:val="00A27782"/>
    <w:rsid w:val="00A329BA"/>
    <w:rsid w:val="00A35CD4"/>
    <w:rsid w:val="00A35D6E"/>
    <w:rsid w:val="00A376BC"/>
    <w:rsid w:val="00A421EB"/>
    <w:rsid w:val="00A43325"/>
    <w:rsid w:val="00A47D22"/>
    <w:rsid w:val="00A506DD"/>
    <w:rsid w:val="00A50FA4"/>
    <w:rsid w:val="00A51604"/>
    <w:rsid w:val="00A52884"/>
    <w:rsid w:val="00A54FD9"/>
    <w:rsid w:val="00A61D08"/>
    <w:rsid w:val="00A638B6"/>
    <w:rsid w:val="00A64F6D"/>
    <w:rsid w:val="00A76845"/>
    <w:rsid w:val="00A76E23"/>
    <w:rsid w:val="00A76F41"/>
    <w:rsid w:val="00A777C4"/>
    <w:rsid w:val="00A866CB"/>
    <w:rsid w:val="00A87033"/>
    <w:rsid w:val="00A87323"/>
    <w:rsid w:val="00A92732"/>
    <w:rsid w:val="00AA0B4E"/>
    <w:rsid w:val="00AA114D"/>
    <w:rsid w:val="00AA182C"/>
    <w:rsid w:val="00AA7489"/>
    <w:rsid w:val="00AB141F"/>
    <w:rsid w:val="00AB1EA5"/>
    <w:rsid w:val="00AB25A1"/>
    <w:rsid w:val="00AB39DE"/>
    <w:rsid w:val="00AB4D55"/>
    <w:rsid w:val="00AB52E7"/>
    <w:rsid w:val="00AB5662"/>
    <w:rsid w:val="00AB5B46"/>
    <w:rsid w:val="00AB672F"/>
    <w:rsid w:val="00AB6F6A"/>
    <w:rsid w:val="00AB7B0D"/>
    <w:rsid w:val="00AC00E2"/>
    <w:rsid w:val="00AC0641"/>
    <w:rsid w:val="00AC13D3"/>
    <w:rsid w:val="00AC1D43"/>
    <w:rsid w:val="00AC330A"/>
    <w:rsid w:val="00AC3D0E"/>
    <w:rsid w:val="00AC43DA"/>
    <w:rsid w:val="00AC7039"/>
    <w:rsid w:val="00AD5F93"/>
    <w:rsid w:val="00AE032C"/>
    <w:rsid w:val="00AE0FEA"/>
    <w:rsid w:val="00AE18EA"/>
    <w:rsid w:val="00AE5E56"/>
    <w:rsid w:val="00AE6582"/>
    <w:rsid w:val="00AF0153"/>
    <w:rsid w:val="00AF115D"/>
    <w:rsid w:val="00AF4D7F"/>
    <w:rsid w:val="00AF6082"/>
    <w:rsid w:val="00AF6F89"/>
    <w:rsid w:val="00AF75E6"/>
    <w:rsid w:val="00B0163F"/>
    <w:rsid w:val="00B03EDE"/>
    <w:rsid w:val="00B13772"/>
    <w:rsid w:val="00B13851"/>
    <w:rsid w:val="00B14336"/>
    <w:rsid w:val="00B15B17"/>
    <w:rsid w:val="00B20271"/>
    <w:rsid w:val="00B2380E"/>
    <w:rsid w:val="00B262FC"/>
    <w:rsid w:val="00B27029"/>
    <w:rsid w:val="00B30C73"/>
    <w:rsid w:val="00B311C4"/>
    <w:rsid w:val="00B316D7"/>
    <w:rsid w:val="00B33202"/>
    <w:rsid w:val="00B33B42"/>
    <w:rsid w:val="00B355EF"/>
    <w:rsid w:val="00B35C95"/>
    <w:rsid w:val="00B36BB0"/>
    <w:rsid w:val="00B40225"/>
    <w:rsid w:val="00B40A1B"/>
    <w:rsid w:val="00B43423"/>
    <w:rsid w:val="00B465ED"/>
    <w:rsid w:val="00B46B0E"/>
    <w:rsid w:val="00B47EAA"/>
    <w:rsid w:val="00B516F4"/>
    <w:rsid w:val="00B51B0D"/>
    <w:rsid w:val="00B52A21"/>
    <w:rsid w:val="00B5324F"/>
    <w:rsid w:val="00B53376"/>
    <w:rsid w:val="00B53905"/>
    <w:rsid w:val="00B57E45"/>
    <w:rsid w:val="00B602FE"/>
    <w:rsid w:val="00B62754"/>
    <w:rsid w:val="00B63758"/>
    <w:rsid w:val="00B6444C"/>
    <w:rsid w:val="00B64CCE"/>
    <w:rsid w:val="00B7477E"/>
    <w:rsid w:val="00B80D30"/>
    <w:rsid w:val="00B84751"/>
    <w:rsid w:val="00B85D67"/>
    <w:rsid w:val="00B86191"/>
    <w:rsid w:val="00B86224"/>
    <w:rsid w:val="00B91317"/>
    <w:rsid w:val="00B938D9"/>
    <w:rsid w:val="00B94682"/>
    <w:rsid w:val="00BA0B5D"/>
    <w:rsid w:val="00BA0D50"/>
    <w:rsid w:val="00BA19CF"/>
    <w:rsid w:val="00BA28C7"/>
    <w:rsid w:val="00BA3A37"/>
    <w:rsid w:val="00BA40EF"/>
    <w:rsid w:val="00BA608C"/>
    <w:rsid w:val="00BA7756"/>
    <w:rsid w:val="00BB02F2"/>
    <w:rsid w:val="00BB3B37"/>
    <w:rsid w:val="00BC0904"/>
    <w:rsid w:val="00BD5B41"/>
    <w:rsid w:val="00BE1957"/>
    <w:rsid w:val="00BE2A56"/>
    <w:rsid w:val="00BE3CD6"/>
    <w:rsid w:val="00BE4EE4"/>
    <w:rsid w:val="00BE5665"/>
    <w:rsid w:val="00BF1C24"/>
    <w:rsid w:val="00BF2F12"/>
    <w:rsid w:val="00BF3306"/>
    <w:rsid w:val="00BF58A2"/>
    <w:rsid w:val="00BF6692"/>
    <w:rsid w:val="00BF6AA2"/>
    <w:rsid w:val="00BF7795"/>
    <w:rsid w:val="00C004CD"/>
    <w:rsid w:val="00C00C0F"/>
    <w:rsid w:val="00C00CD2"/>
    <w:rsid w:val="00C03472"/>
    <w:rsid w:val="00C10181"/>
    <w:rsid w:val="00C20A17"/>
    <w:rsid w:val="00C21B52"/>
    <w:rsid w:val="00C22154"/>
    <w:rsid w:val="00C22665"/>
    <w:rsid w:val="00C22B42"/>
    <w:rsid w:val="00C24385"/>
    <w:rsid w:val="00C25044"/>
    <w:rsid w:val="00C256B3"/>
    <w:rsid w:val="00C27656"/>
    <w:rsid w:val="00C27F3D"/>
    <w:rsid w:val="00C348BE"/>
    <w:rsid w:val="00C3519D"/>
    <w:rsid w:val="00C35284"/>
    <w:rsid w:val="00C3588A"/>
    <w:rsid w:val="00C40FD7"/>
    <w:rsid w:val="00C41E93"/>
    <w:rsid w:val="00C421CB"/>
    <w:rsid w:val="00C428EB"/>
    <w:rsid w:val="00C4380B"/>
    <w:rsid w:val="00C44734"/>
    <w:rsid w:val="00C47755"/>
    <w:rsid w:val="00C51A6F"/>
    <w:rsid w:val="00C51AF6"/>
    <w:rsid w:val="00C53B59"/>
    <w:rsid w:val="00C55553"/>
    <w:rsid w:val="00C55BF5"/>
    <w:rsid w:val="00C56B7C"/>
    <w:rsid w:val="00C57087"/>
    <w:rsid w:val="00C5747E"/>
    <w:rsid w:val="00C6158D"/>
    <w:rsid w:val="00C6614B"/>
    <w:rsid w:val="00C66949"/>
    <w:rsid w:val="00C677C4"/>
    <w:rsid w:val="00C70821"/>
    <w:rsid w:val="00C7216D"/>
    <w:rsid w:val="00C7237C"/>
    <w:rsid w:val="00C726E8"/>
    <w:rsid w:val="00C73193"/>
    <w:rsid w:val="00C735FC"/>
    <w:rsid w:val="00C769FC"/>
    <w:rsid w:val="00C77874"/>
    <w:rsid w:val="00C77880"/>
    <w:rsid w:val="00C8064A"/>
    <w:rsid w:val="00C82769"/>
    <w:rsid w:val="00C830B7"/>
    <w:rsid w:val="00C91120"/>
    <w:rsid w:val="00C9276A"/>
    <w:rsid w:val="00C95A94"/>
    <w:rsid w:val="00C9776A"/>
    <w:rsid w:val="00C97A8A"/>
    <w:rsid w:val="00C97B03"/>
    <w:rsid w:val="00CA2A11"/>
    <w:rsid w:val="00CA343F"/>
    <w:rsid w:val="00CA4674"/>
    <w:rsid w:val="00CA481D"/>
    <w:rsid w:val="00CA4993"/>
    <w:rsid w:val="00CA5B93"/>
    <w:rsid w:val="00CB08C2"/>
    <w:rsid w:val="00CB3ADD"/>
    <w:rsid w:val="00CC276E"/>
    <w:rsid w:val="00CC4158"/>
    <w:rsid w:val="00CD3BDE"/>
    <w:rsid w:val="00CD6C68"/>
    <w:rsid w:val="00CE2386"/>
    <w:rsid w:val="00CE26DC"/>
    <w:rsid w:val="00CE56F1"/>
    <w:rsid w:val="00CE59BF"/>
    <w:rsid w:val="00CF5B8A"/>
    <w:rsid w:val="00CF5F9D"/>
    <w:rsid w:val="00CF6D5A"/>
    <w:rsid w:val="00CF7548"/>
    <w:rsid w:val="00D0069F"/>
    <w:rsid w:val="00D03A53"/>
    <w:rsid w:val="00D043B4"/>
    <w:rsid w:val="00D062C4"/>
    <w:rsid w:val="00D07750"/>
    <w:rsid w:val="00D116BA"/>
    <w:rsid w:val="00D15294"/>
    <w:rsid w:val="00D178A1"/>
    <w:rsid w:val="00D20FD9"/>
    <w:rsid w:val="00D21599"/>
    <w:rsid w:val="00D26463"/>
    <w:rsid w:val="00D32923"/>
    <w:rsid w:val="00D348B0"/>
    <w:rsid w:val="00D400AB"/>
    <w:rsid w:val="00D40462"/>
    <w:rsid w:val="00D42537"/>
    <w:rsid w:val="00D42A00"/>
    <w:rsid w:val="00D442B0"/>
    <w:rsid w:val="00D44D1D"/>
    <w:rsid w:val="00D458CE"/>
    <w:rsid w:val="00D47318"/>
    <w:rsid w:val="00D47B1C"/>
    <w:rsid w:val="00D5260B"/>
    <w:rsid w:val="00D52CEA"/>
    <w:rsid w:val="00D64A99"/>
    <w:rsid w:val="00D6649E"/>
    <w:rsid w:val="00D66E30"/>
    <w:rsid w:val="00D7038C"/>
    <w:rsid w:val="00D75CE5"/>
    <w:rsid w:val="00D8221C"/>
    <w:rsid w:val="00D8238C"/>
    <w:rsid w:val="00D84C17"/>
    <w:rsid w:val="00D856A6"/>
    <w:rsid w:val="00D85BE9"/>
    <w:rsid w:val="00D8625C"/>
    <w:rsid w:val="00D90C8A"/>
    <w:rsid w:val="00D91036"/>
    <w:rsid w:val="00D932E2"/>
    <w:rsid w:val="00D93399"/>
    <w:rsid w:val="00D93681"/>
    <w:rsid w:val="00D93A3F"/>
    <w:rsid w:val="00D94EAF"/>
    <w:rsid w:val="00DA11F6"/>
    <w:rsid w:val="00DA3ECB"/>
    <w:rsid w:val="00DA467F"/>
    <w:rsid w:val="00DA48B5"/>
    <w:rsid w:val="00DA584D"/>
    <w:rsid w:val="00DA66D0"/>
    <w:rsid w:val="00DB0CB4"/>
    <w:rsid w:val="00DB26D4"/>
    <w:rsid w:val="00DB2C0E"/>
    <w:rsid w:val="00DB6874"/>
    <w:rsid w:val="00DC15B9"/>
    <w:rsid w:val="00DC26FA"/>
    <w:rsid w:val="00DC3939"/>
    <w:rsid w:val="00DC39C3"/>
    <w:rsid w:val="00DC7603"/>
    <w:rsid w:val="00DC7BD7"/>
    <w:rsid w:val="00DD1DDA"/>
    <w:rsid w:val="00DD43F2"/>
    <w:rsid w:val="00DE023A"/>
    <w:rsid w:val="00DE05A6"/>
    <w:rsid w:val="00DE0DB1"/>
    <w:rsid w:val="00DE0EA6"/>
    <w:rsid w:val="00DE2BD9"/>
    <w:rsid w:val="00DE43FB"/>
    <w:rsid w:val="00DE4F11"/>
    <w:rsid w:val="00DE5D1E"/>
    <w:rsid w:val="00DE626C"/>
    <w:rsid w:val="00DF0190"/>
    <w:rsid w:val="00DF145D"/>
    <w:rsid w:val="00DF1C8C"/>
    <w:rsid w:val="00DF3AEE"/>
    <w:rsid w:val="00E0187F"/>
    <w:rsid w:val="00E01DE2"/>
    <w:rsid w:val="00E0325C"/>
    <w:rsid w:val="00E04DFA"/>
    <w:rsid w:val="00E13774"/>
    <w:rsid w:val="00E165ED"/>
    <w:rsid w:val="00E176FB"/>
    <w:rsid w:val="00E21939"/>
    <w:rsid w:val="00E21ADF"/>
    <w:rsid w:val="00E26AED"/>
    <w:rsid w:val="00E306BD"/>
    <w:rsid w:val="00E33A2D"/>
    <w:rsid w:val="00E35620"/>
    <w:rsid w:val="00E36E22"/>
    <w:rsid w:val="00E50B83"/>
    <w:rsid w:val="00E5257D"/>
    <w:rsid w:val="00E52B05"/>
    <w:rsid w:val="00E53497"/>
    <w:rsid w:val="00E56D2D"/>
    <w:rsid w:val="00E57850"/>
    <w:rsid w:val="00E605BB"/>
    <w:rsid w:val="00E6401F"/>
    <w:rsid w:val="00E65F2D"/>
    <w:rsid w:val="00E675C0"/>
    <w:rsid w:val="00E67DF6"/>
    <w:rsid w:val="00E71356"/>
    <w:rsid w:val="00E736C4"/>
    <w:rsid w:val="00E74B88"/>
    <w:rsid w:val="00E760F1"/>
    <w:rsid w:val="00E809DA"/>
    <w:rsid w:val="00E81F3B"/>
    <w:rsid w:val="00E83F5B"/>
    <w:rsid w:val="00E86B8E"/>
    <w:rsid w:val="00E877E5"/>
    <w:rsid w:val="00E87D78"/>
    <w:rsid w:val="00E87FCC"/>
    <w:rsid w:val="00E9144A"/>
    <w:rsid w:val="00E922E1"/>
    <w:rsid w:val="00E92910"/>
    <w:rsid w:val="00E955D6"/>
    <w:rsid w:val="00E97882"/>
    <w:rsid w:val="00EA054D"/>
    <w:rsid w:val="00EA2B29"/>
    <w:rsid w:val="00EA2C9D"/>
    <w:rsid w:val="00EA3A55"/>
    <w:rsid w:val="00EA412B"/>
    <w:rsid w:val="00EA4A35"/>
    <w:rsid w:val="00EA78AF"/>
    <w:rsid w:val="00EA7BC6"/>
    <w:rsid w:val="00EB161C"/>
    <w:rsid w:val="00EB4BFF"/>
    <w:rsid w:val="00EB5FA1"/>
    <w:rsid w:val="00EB7312"/>
    <w:rsid w:val="00EC03DB"/>
    <w:rsid w:val="00EC083C"/>
    <w:rsid w:val="00EC2019"/>
    <w:rsid w:val="00EC21E4"/>
    <w:rsid w:val="00EC27B7"/>
    <w:rsid w:val="00EC745E"/>
    <w:rsid w:val="00EC76F1"/>
    <w:rsid w:val="00ED0142"/>
    <w:rsid w:val="00ED05D7"/>
    <w:rsid w:val="00ED0B38"/>
    <w:rsid w:val="00ED27AE"/>
    <w:rsid w:val="00ED2B66"/>
    <w:rsid w:val="00ED3F8B"/>
    <w:rsid w:val="00ED476E"/>
    <w:rsid w:val="00ED51FB"/>
    <w:rsid w:val="00ED5C19"/>
    <w:rsid w:val="00EE0960"/>
    <w:rsid w:val="00EE33E8"/>
    <w:rsid w:val="00EE5420"/>
    <w:rsid w:val="00EF0F12"/>
    <w:rsid w:val="00EF33B3"/>
    <w:rsid w:val="00EF40CF"/>
    <w:rsid w:val="00EF7B19"/>
    <w:rsid w:val="00F00A63"/>
    <w:rsid w:val="00F0177C"/>
    <w:rsid w:val="00F01C6B"/>
    <w:rsid w:val="00F02B8F"/>
    <w:rsid w:val="00F02FFC"/>
    <w:rsid w:val="00F03312"/>
    <w:rsid w:val="00F0724D"/>
    <w:rsid w:val="00F0754E"/>
    <w:rsid w:val="00F1021B"/>
    <w:rsid w:val="00F109FF"/>
    <w:rsid w:val="00F13019"/>
    <w:rsid w:val="00F1545D"/>
    <w:rsid w:val="00F154DA"/>
    <w:rsid w:val="00F158FD"/>
    <w:rsid w:val="00F17551"/>
    <w:rsid w:val="00F17649"/>
    <w:rsid w:val="00F20F95"/>
    <w:rsid w:val="00F23396"/>
    <w:rsid w:val="00F2539C"/>
    <w:rsid w:val="00F26A01"/>
    <w:rsid w:val="00F27FF7"/>
    <w:rsid w:val="00F4133D"/>
    <w:rsid w:val="00F418FE"/>
    <w:rsid w:val="00F44FB1"/>
    <w:rsid w:val="00F47E0D"/>
    <w:rsid w:val="00F50267"/>
    <w:rsid w:val="00F512B2"/>
    <w:rsid w:val="00F5383C"/>
    <w:rsid w:val="00F54888"/>
    <w:rsid w:val="00F626B0"/>
    <w:rsid w:val="00F63DAA"/>
    <w:rsid w:val="00F66716"/>
    <w:rsid w:val="00F70686"/>
    <w:rsid w:val="00F71CA0"/>
    <w:rsid w:val="00F734BC"/>
    <w:rsid w:val="00F74E4D"/>
    <w:rsid w:val="00F842E5"/>
    <w:rsid w:val="00F848BE"/>
    <w:rsid w:val="00F86E43"/>
    <w:rsid w:val="00F8732F"/>
    <w:rsid w:val="00F909C4"/>
    <w:rsid w:val="00F92CAA"/>
    <w:rsid w:val="00F948BA"/>
    <w:rsid w:val="00FA5769"/>
    <w:rsid w:val="00FA58C2"/>
    <w:rsid w:val="00FA5F9A"/>
    <w:rsid w:val="00FB616B"/>
    <w:rsid w:val="00FB6677"/>
    <w:rsid w:val="00FC08C5"/>
    <w:rsid w:val="00FC0C4A"/>
    <w:rsid w:val="00FC26B9"/>
    <w:rsid w:val="00FC5761"/>
    <w:rsid w:val="00FD41CD"/>
    <w:rsid w:val="00FD425D"/>
    <w:rsid w:val="00FD52C8"/>
    <w:rsid w:val="00FD5DF0"/>
    <w:rsid w:val="00FD5E3C"/>
    <w:rsid w:val="00FE0CA1"/>
    <w:rsid w:val="00FE248C"/>
    <w:rsid w:val="00FE572C"/>
    <w:rsid w:val="00FE5A5A"/>
    <w:rsid w:val="00FE5AAA"/>
    <w:rsid w:val="00FF05D4"/>
    <w:rsid w:val="00FF1180"/>
    <w:rsid w:val="00FF3962"/>
    <w:rsid w:val="00FF3B7B"/>
    <w:rsid w:val="00FF4A4F"/>
    <w:rsid w:val="00FF6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B28C7"/>
  </w:style>
  <w:style w:type="paragraph" w:styleId="Nagwek1">
    <w:name w:val="heading 1"/>
    <w:basedOn w:val="Normalny"/>
    <w:next w:val="Normalny"/>
    <w:link w:val="Nagwek1Znak"/>
    <w:uiPriority w:val="9"/>
    <w:qFormat/>
    <w:rsid w:val="00207C5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unhideWhenUsed/>
    <w:qFormat/>
    <w:rsid w:val="004C3E70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35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egenda">
    <w:name w:val="caption"/>
    <w:basedOn w:val="Normalny"/>
    <w:next w:val="Normalny"/>
    <w:unhideWhenUsed/>
    <w:qFormat/>
    <w:rsid w:val="0004110F"/>
    <w:pPr>
      <w:spacing w:after="0" w:line="240" w:lineRule="auto"/>
    </w:pPr>
    <w:rPr>
      <w:rFonts w:eastAsia="Times New Roman" w:cs="Times New Roman"/>
      <w:b/>
      <w:sz w:val="20"/>
      <w:szCs w:val="20"/>
      <w:lang w:eastAsia="pl-PL"/>
    </w:rPr>
  </w:style>
  <w:style w:type="paragraph" w:styleId="Tytu">
    <w:name w:val="Title"/>
    <w:basedOn w:val="Normalny"/>
    <w:link w:val="TytuZnak"/>
    <w:qFormat/>
    <w:rsid w:val="0004110F"/>
    <w:pPr>
      <w:spacing w:after="0" w:line="240" w:lineRule="auto"/>
      <w:jc w:val="center"/>
    </w:pPr>
    <w:rPr>
      <w:rFonts w:eastAsia="Times New Roman" w:cs="Times New Roman"/>
      <w:sz w:val="28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04110F"/>
    <w:rPr>
      <w:rFonts w:eastAsia="Times New Roman" w:cs="Times New Roman"/>
      <w:sz w:val="28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04110F"/>
    <w:pPr>
      <w:spacing w:after="0" w:line="240" w:lineRule="auto"/>
    </w:pPr>
  </w:style>
  <w:style w:type="paragraph" w:styleId="Tekstpodstawowy">
    <w:name w:val="Body Text"/>
    <w:basedOn w:val="Normalny"/>
    <w:link w:val="TekstpodstawowyZnak"/>
    <w:rsid w:val="00337FD8"/>
    <w:pPr>
      <w:spacing w:after="0" w:line="240" w:lineRule="auto"/>
    </w:pPr>
    <w:rPr>
      <w:rFonts w:eastAsia="Times New Roman" w:cs="Times New Roman"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337FD8"/>
    <w:rPr>
      <w:rFonts w:eastAsia="Times New Roman" w:cs="Times New Roman"/>
      <w:sz w:val="28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unhideWhenUsed/>
    <w:rsid w:val="00337FD8"/>
    <w:pPr>
      <w:spacing w:after="0" w:line="240" w:lineRule="auto"/>
    </w:pPr>
    <w:rPr>
      <w:rFonts w:eastAsia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337FD8"/>
    <w:rPr>
      <w:rFonts w:eastAsia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37FD8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9"/>
    <w:rsid w:val="004C3E7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207C5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kapitzlist">
    <w:name w:val="List Paragraph"/>
    <w:basedOn w:val="Normalny"/>
    <w:qFormat/>
    <w:rsid w:val="005F186E"/>
    <w:pPr>
      <w:ind w:left="720"/>
      <w:contextualSpacing/>
    </w:pPr>
  </w:style>
  <w:style w:type="paragraph" w:customStyle="1" w:styleId="Bartek">
    <w:name w:val="Bartek"/>
    <w:basedOn w:val="Normalny"/>
    <w:rsid w:val="005F186E"/>
    <w:pPr>
      <w:spacing w:after="0" w:line="240" w:lineRule="auto"/>
    </w:pPr>
    <w:rPr>
      <w:rFonts w:eastAsia="Times New Roman" w:cs="Times New Roman"/>
      <w:sz w:val="28"/>
      <w:szCs w:val="20"/>
      <w:lang w:eastAsia="pl-PL"/>
    </w:rPr>
  </w:style>
  <w:style w:type="table" w:styleId="Tabela-Siatka">
    <w:name w:val="Table Grid"/>
    <w:basedOn w:val="Standardowy"/>
    <w:uiPriority w:val="59"/>
    <w:rsid w:val="00814C09"/>
    <w:pPr>
      <w:spacing w:after="0" w:line="240" w:lineRule="auto"/>
    </w:pPr>
    <w:rPr>
      <w:rFonts w:ascii="Garamond" w:eastAsia="Times New Roman" w:hAnsi="Garamond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E65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5F2D"/>
  </w:style>
  <w:style w:type="paragraph" w:styleId="Stopka">
    <w:name w:val="footer"/>
    <w:basedOn w:val="Normalny"/>
    <w:link w:val="StopkaZnak"/>
    <w:uiPriority w:val="99"/>
    <w:unhideWhenUsed/>
    <w:rsid w:val="00E65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5F2D"/>
  </w:style>
  <w:style w:type="paragraph" w:styleId="Tekstdymka">
    <w:name w:val="Balloon Text"/>
    <w:basedOn w:val="Normalny"/>
    <w:link w:val="TekstdymkaZnak"/>
    <w:uiPriority w:val="99"/>
    <w:semiHidden/>
    <w:unhideWhenUsed/>
    <w:rsid w:val="006D32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3268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unhideWhenUsed/>
    <w:rsid w:val="000A6766"/>
    <w:pPr>
      <w:spacing w:after="120" w:line="480" w:lineRule="auto"/>
    </w:pPr>
    <w:rPr>
      <w:rFonts w:eastAsia="Times New Roman" w:cs="Times New Roman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0A6766"/>
    <w:rPr>
      <w:rFonts w:eastAsia="Times New Roman" w:cs="Times New Roman"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unhideWhenUsed/>
    <w:rsid w:val="000156F2"/>
    <w:pPr>
      <w:spacing w:after="0" w:line="240" w:lineRule="auto"/>
    </w:pPr>
    <w:rPr>
      <w:rFonts w:ascii="Calibri" w:eastAsia="Calibri" w:hAnsi="Calibri" w:cs="Times New Roman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0156F2"/>
    <w:rPr>
      <w:rFonts w:ascii="Calibri" w:eastAsia="Calibri" w:hAnsi="Calibri" w:cs="Times New Roman"/>
      <w:sz w:val="22"/>
      <w:szCs w:val="21"/>
    </w:rPr>
  </w:style>
  <w:style w:type="paragraph" w:styleId="Tekstpodstawowywcity2">
    <w:name w:val="Body Text Indent 2"/>
    <w:basedOn w:val="Normalny"/>
    <w:link w:val="Tekstpodstawowywcity2Znak"/>
    <w:rsid w:val="003D6B3A"/>
    <w:pPr>
      <w:spacing w:after="120" w:line="480" w:lineRule="auto"/>
      <w:ind w:left="283"/>
    </w:pPr>
    <w:rPr>
      <w:rFonts w:eastAsia="Times New Roman" w:cs="Times New Roman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3D6B3A"/>
    <w:rPr>
      <w:rFonts w:eastAsia="Times New Roman" w:cs="Times New Roman"/>
      <w:szCs w:val="24"/>
      <w:lang w:eastAsia="pl-PL"/>
    </w:rPr>
  </w:style>
  <w:style w:type="paragraph" w:customStyle="1" w:styleId="ZnakZnak1ZnakZnakZnakZnak">
    <w:name w:val="Znak Znak1 Znak Znak Znak Znak"/>
    <w:basedOn w:val="Normalny"/>
    <w:rsid w:val="003D6B3A"/>
    <w:pPr>
      <w:spacing w:after="0" w:line="240" w:lineRule="auto"/>
    </w:pPr>
    <w:rPr>
      <w:rFonts w:ascii="Arial" w:eastAsia="Times New Roman" w:hAnsi="Arial" w:cs="Arial"/>
      <w:szCs w:val="24"/>
      <w:lang w:eastAsia="pl-PL"/>
    </w:rPr>
  </w:style>
  <w:style w:type="paragraph" w:customStyle="1" w:styleId="tresc">
    <w:name w:val="tresc"/>
    <w:basedOn w:val="Normalny"/>
    <w:rsid w:val="003D6B3A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pl-PL"/>
    </w:rPr>
  </w:style>
  <w:style w:type="paragraph" w:customStyle="1" w:styleId="Akapitzlist1">
    <w:name w:val="Akapit z listą1"/>
    <w:basedOn w:val="Normalny"/>
    <w:rsid w:val="003D6B3A"/>
    <w:pPr>
      <w:spacing w:after="0" w:line="240" w:lineRule="auto"/>
      <w:ind w:left="720"/>
      <w:contextualSpacing/>
    </w:pPr>
    <w:rPr>
      <w:rFonts w:eastAsia="Calibri" w:cs="Times New Roman"/>
      <w:szCs w:val="24"/>
      <w:lang w:eastAsia="pl-PL"/>
    </w:rPr>
  </w:style>
  <w:style w:type="paragraph" w:customStyle="1" w:styleId="Tekstpodstawowywcity31">
    <w:name w:val="Tekst podstawowy wcięty 31"/>
    <w:basedOn w:val="Normalny"/>
    <w:rsid w:val="004F3BDE"/>
    <w:pPr>
      <w:suppressAutoHyphens/>
      <w:spacing w:after="0" w:line="240" w:lineRule="auto"/>
      <w:ind w:left="922" w:hanging="922"/>
    </w:pPr>
    <w:rPr>
      <w:rFonts w:ascii="Arial" w:eastAsia="Times New Roman" w:hAnsi="Arial" w:cs="Arial"/>
      <w:i/>
      <w:iCs/>
      <w:color w:val="0000FF"/>
      <w:sz w:val="16"/>
      <w:szCs w:val="16"/>
      <w:lang w:eastAsia="ar-SA"/>
    </w:rPr>
  </w:style>
  <w:style w:type="paragraph" w:styleId="Tekstpodstawowywcity3">
    <w:name w:val="Body Text Indent 3"/>
    <w:basedOn w:val="Normalny"/>
    <w:link w:val="Tekstpodstawowywcity3Znak"/>
    <w:uiPriority w:val="99"/>
    <w:rsid w:val="004F3BDE"/>
    <w:pPr>
      <w:spacing w:after="120" w:line="240" w:lineRule="auto"/>
      <w:ind w:left="283"/>
    </w:pPr>
    <w:rPr>
      <w:rFonts w:eastAsia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4F3BDE"/>
    <w:rPr>
      <w:rFonts w:eastAsia="Times New Roman" w:cs="Times New Roman"/>
      <w:sz w:val="16"/>
      <w:szCs w:val="16"/>
      <w:lang w:eastAsia="pl-PL"/>
    </w:rPr>
  </w:style>
  <w:style w:type="paragraph" w:customStyle="1" w:styleId="xl31">
    <w:name w:val="xl31"/>
    <w:basedOn w:val="Normalny"/>
    <w:rsid w:val="004F3BDE"/>
    <w:pPr>
      <w:pBdr>
        <w:left w:val="single" w:sz="8" w:space="0" w:color="auto"/>
      </w:pBdr>
      <w:spacing w:before="100" w:after="100" w:line="240" w:lineRule="auto"/>
    </w:pPr>
    <w:rPr>
      <w:rFonts w:ascii="Arial" w:eastAsia="Arial Unicode MS" w:hAnsi="Arial" w:cs="Arial"/>
      <w:b/>
      <w:bCs/>
      <w:szCs w:val="24"/>
      <w:lang w:eastAsia="zh-CN"/>
    </w:rPr>
  </w:style>
  <w:style w:type="paragraph" w:customStyle="1" w:styleId="Standard">
    <w:name w:val="Standard"/>
    <w:basedOn w:val="Normalny"/>
    <w:rsid w:val="004F3BDE"/>
    <w:pPr>
      <w:autoSpaceDE w:val="0"/>
      <w:spacing w:after="0" w:line="240" w:lineRule="auto"/>
    </w:pPr>
    <w:rPr>
      <w:rFonts w:eastAsia="Calibri" w:cs="Times New Roman"/>
      <w:szCs w:val="24"/>
      <w:lang w:eastAsia="pl-PL"/>
    </w:rPr>
  </w:style>
  <w:style w:type="character" w:customStyle="1" w:styleId="BezodstpwZnak">
    <w:name w:val="Bez odstępów Znak"/>
    <w:link w:val="Bezodstpw"/>
    <w:uiPriority w:val="1"/>
    <w:rsid w:val="0066693A"/>
  </w:style>
  <w:style w:type="paragraph" w:customStyle="1" w:styleId="ZnakZnak1">
    <w:name w:val="Znak Znak1"/>
    <w:basedOn w:val="Normalny"/>
    <w:rsid w:val="001C4D90"/>
    <w:pPr>
      <w:spacing w:after="0" w:line="240" w:lineRule="auto"/>
    </w:pPr>
    <w:rPr>
      <w:rFonts w:ascii="Arial" w:eastAsia="Times New Roman" w:hAnsi="Arial" w:cs="Arial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C4D90"/>
    <w:pPr>
      <w:spacing w:after="120" w:line="240" w:lineRule="auto"/>
      <w:ind w:left="283"/>
    </w:pPr>
    <w:rPr>
      <w:rFonts w:eastAsia="Times New Roman" w:cs="Times New Roman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C4D90"/>
    <w:rPr>
      <w:rFonts w:eastAsia="Times New Roman" w:cs="Times New Roman"/>
      <w:szCs w:val="24"/>
      <w:lang w:eastAsia="pl-PL"/>
    </w:rPr>
  </w:style>
  <w:style w:type="paragraph" w:customStyle="1" w:styleId="pkt">
    <w:name w:val="pkt"/>
    <w:basedOn w:val="Normalny"/>
    <w:rsid w:val="0066184C"/>
    <w:pPr>
      <w:spacing w:before="60" w:after="60" w:line="240" w:lineRule="auto"/>
      <w:ind w:left="851" w:hanging="295"/>
      <w:jc w:val="both"/>
    </w:pPr>
    <w:rPr>
      <w:rFonts w:eastAsia="Times New Roman" w:cs="Times New Roman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3519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ekstpodstawowy3">
    <w:name w:val="Body Text 3"/>
    <w:basedOn w:val="Normalny"/>
    <w:link w:val="Tekstpodstawowy3Znak"/>
    <w:uiPriority w:val="99"/>
    <w:unhideWhenUsed/>
    <w:rsid w:val="00C3519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C3519D"/>
    <w:rPr>
      <w:sz w:val="16"/>
      <w:szCs w:val="16"/>
    </w:rPr>
  </w:style>
  <w:style w:type="character" w:customStyle="1" w:styleId="FontStyle26">
    <w:name w:val="Font Style26"/>
    <w:basedOn w:val="Domylnaczcionkaakapitu"/>
    <w:rsid w:val="001413C2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9">
    <w:name w:val="Style19"/>
    <w:basedOn w:val="Normalny"/>
    <w:rsid w:val="001413C2"/>
    <w:pPr>
      <w:widowControl w:val="0"/>
      <w:autoSpaceDE w:val="0"/>
      <w:autoSpaceDN w:val="0"/>
      <w:adjustRightInd w:val="0"/>
      <w:spacing w:after="0" w:line="254" w:lineRule="exact"/>
      <w:ind w:firstLine="677"/>
      <w:jc w:val="both"/>
    </w:pPr>
    <w:rPr>
      <w:rFonts w:eastAsia="Times New Roman" w:cs="Times New Roman"/>
      <w:szCs w:val="24"/>
      <w:lang w:eastAsia="pl-PL"/>
    </w:rPr>
  </w:style>
  <w:style w:type="character" w:styleId="Hipercze">
    <w:name w:val="Hyperlink"/>
    <w:uiPriority w:val="99"/>
    <w:unhideWhenUsed/>
    <w:rsid w:val="00EF7B19"/>
    <w:rPr>
      <w:color w:val="0000FF"/>
      <w:u w:val="single"/>
    </w:rPr>
  </w:style>
  <w:style w:type="character" w:customStyle="1" w:styleId="apple-converted-space">
    <w:name w:val="apple-converted-space"/>
    <w:basedOn w:val="Domylnaczcionkaakapitu"/>
    <w:rsid w:val="008C4F01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B80D3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B80D30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semiHidden/>
    <w:rsid w:val="00A033A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Verdana" w:eastAsia="Times New Roman" w:hAnsi="Verdana" w:cs="Times New Roman"/>
      <w:sz w:val="22"/>
      <w:szCs w:val="20"/>
      <w:lang w:val="nl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A033AE"/>
    <w:rPr>
      <w:rFonts w:ascii="Verdana" w:eastAsia="Times New Roman" w:hAnsi="Verdana" w:cs="Times New Roman"/>
      <w:sz w:val="22"/>
      <w:szCs w:val="20"/>
      <w:lang w:val="nl"/>
    </w:rPr>
  </w:style>
  <w:style w:type="paragraph" w:customStyle="1" w:styleId="ZnakZnakZnakZnakZnakZnakZnak">
    <w:name w:val="Znak Znak Znak Znak Znak Znak Znak"/>
    <w:basedOn w:val="Normalny"/>
    <w:rsid w:val="003765C8"/>
    <w:pPr>
      <w:spacing w:after="0" w:line="240" w:lineRule="auto"/>
    </w:pPr>
    <w:rPr>
      <w:rFonts w:ascii="Arial" w:eastAsia="Times New Roman" w:hAnsi="Arial" w:cs="Arial"/>
      <w:szCs w:val="24"/>
      <w:lang w:eastAsia="pl-PL"/>
    </w:rPr>
  </w:style>
  <w:style w:type="paragraph" w:customStyle="1" w:styleId="Body">
    <w:name w:val="Body"/>
    <w:rsid w:val="00602AE0"/>
    <w:pPr>
      <w:spacing w:after="0" w:line="240" w:lineRule="auto"/>
    </w:pPr>
    <w:rPr>
      <w:rFonts w:ascii="Helvetica" w:eastAsia="ヒラギノ角ゴ Pro W3" w:hAnsi="Helvetica" w:cs="Times New Roman"/>
      <w:color w:val="000000"/>
      <w:szCs w:val="20"/>
      <w:lang w:eastAsia="pl-PL"/>
    </w:rPr>
  </w:style>
  <w:style w:type="paragraph" w:styleId="NormalnyWeb">
    <w:name w:val="Normal (Web)"/>
    <w:basedOn w:val="Normalny"/>
    <w:uiPriority w:val="99"/>
    <w:unhideWhenUsed/>
    <w:rsid w:val="0060626F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60626F"/>
    <w:rPr>
      <w:i/>
      <w:iCs/>
    </w:rPr>
  </w:style>
  <w:style w:type="character" w:styleId="Pogrubienie">
    <w:name w:val="Strong"/>
    <w:basedOn w:val="Domylnaczcionkaakapitu"/>
    <w:uiPriority w:val="22"/>
    <w:qFormat/>
    <w:rsid w:val="008829D0"/>
    <w:rPr>
      <w:b/>
      <w:bCs/>
    </w:rPr>
  </w:style>
  <w:style w:type="paragraph" w:customStyle="1" w:styleId="Default">
    <w:name w:val="Default"/>
    <w:rsid w:val="00814CF8"/>
    <w:pPr>
      <w:autoSpaceDE w:val="0"/>
      <w:autoSpaceDN w:val="0"/>
      <w:adjustRightInd w:val="0"/>
      <w:spacing w:after="0" w:line="240" w:lineRule="auto"/>
    </w:pPr>
    <w:rPr>
      <w:rFonts w:ascii="Liberation Sans" w:hAnsi="Liberation Sans" w:cs="Liberation Sans"/>
      <w:color w:val="000000"/>
      <w:szCs w:val="24"/>
    </w:rPr>
  </w:style>
  <w:style w:type="paragraph" w:customStyle="1" w:styleId="Tekstpodstawowy31">
    <w:name w:val="Tekst podstawowy 31"/>
    <w:basedOn w:val="Normalny"/>
    <w:rsid w:val="001F3E48"/>
    <w:pPr>
      <w:widowControl w:val="0"/>
      <w:suppressAutoHyphens/>
      <w:spacing w:after="0" w:line="240" w:lineRule="auto"/>
      <w:jc w:val="both"/>
    </w:pPr>
    <w:rPr>
      <w:rFonts w:ascii="Tahoma" w:eastAsia="Times New Roman" w:hAnsi="Tahoma" w:cs="Times New Roman"/>
      <w:szCs w:val="20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26AE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26AE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26AED"/>
    <w:rPr>
      <w:vertAlign w:val="superscript"/>
    </w:rPr>
  </w:style>
  <w:style w:type="table" w:customStyle="1" w:styleId="Tabela-Siatka5">
    <w:name w:val="Tabela - Siatka5"/>
    <w:basedOn w:val="Standardowy"/>
    <w:next w:val="Tabela-Siatka"/>
    <w:uiPriority w:val="99"/>
    <w:rsid w:val="007A356E"/>
    <w:pPr>
      <w:spacing w:after="0" w:line="240" w:lineRule="auto"/>
    </w:pPr>
    <w:rPr>
      <w:rFonts w:ascii="Garamond" w:eastAsia="Times New Roman" w:hAnsi="Garamond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51">
    <w:name w:val="Tabela - Siatka51"/>
    <w:basedOn w:val="Standardowy"/>
    <w:next w:val="Tabela-Siatka"/>
    <w:uiPriority w:val="99"/>
    <w:rsid w:val="007A356E"/>
    <w:pPr>
      <w:spacing w:after="0" w:line="240" w:lineRule="auto"/>
    </w:pPr>
    <w:rPr>
      <w:rFonts w:ascii="Garamond" w:eastAsia="Times New Roman" w:hAnsi="Garamond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WW8Num29122">
    <w:name w:val="WW8Num29122"/>
    <w:rsid w:val="00BF2F12"/>
    <w:pPr>
      <w:numPr>
        <w:numId w:val="1"/>
      </w:numPr>
    </w:pPr>
  </w:style>
  <w:style w:type="paragraph" w:customStyle="1" w:styleId="ox-409c0aca86-msonormal">
    <w:name w:val="ox-409c0aca86-msonormal"/>
    <w:basedOn w:val="Normalny"/>
    <w:rsid w:val="00B46B0E"/>
    <w:pPr>
      <w:spacing w:after="150" w:line="240" w:lineRule="auto"/>
    </w:pPr>
    <w:rPr>
      <w:rFonts w:eastAsia="Times New Roman" w:cs="Times New Roman"/>
      <w:szCs w:val="24"/>
      <w:lang w:eastAsia="pl-PL"/>
    </w:rPr>
  </w:style>
  <w:style w:type="paragraph" w:customStyle="1" w:styleId="ox-d1bc0f0169-msonormal">
    <w:name w:val="ox-d1bc0f0169-msonormal"/>
    <w:basedOn w:val="Normalny"/>
    <w:rsid w:val="00C22154"/>
    <w:pPr>
      <w:spacing w:after="150" w:line="240" w:lineRule="auto"/>
    </w:pPr>
    <w:rPr>
      <w:rFonts w:eastAsia="Times New Roman" w:cs="Times New Roman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B28C7"/>
  </w:style>
  <w:style w:type="paragraph" w:styleId="Nagwek1">
    <w:name w:val="heading 1"/>
    <w:basedOn w:val="Normalny"/>
    <w:next w:val="Normalny"/>
    <w:link w:val="Nagwek1Znak"/>
    <w:uiPriority w:val="9"/>
    <w:qFormat/>
    <w:rsid w:val="00207C5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unhideWhenUsed/>
    <w:qFormat/>
    <w:rsid w:val="004C3E70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35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egenda">
    <w:name w:val="caption"/>
    <w:basedOn w:val="Normalny"/>
    <w:next w:val="Normalny"/>
    <w:unhideWhenUsed/>
    <w:qFormat/>
    <w:rsid w:val="0004110F"/>
    <w:pPr>
      <w:spacing w:after="0" w:line="240" w:lineRule="auto"/>
    </w:pPr>
    <w:rPr>
      <w:rFonts w:eastAsia="Times New Roman" w:cs="Times New Roman"/>
      <w:b/>
      <w:sz w:val="20"/>
      <w:szCs w:val="20"/>
      <w:lang w:eastAsia="pl-PL"/>
    </w:rPr>
  </w:style>
  <w:style w:type="paragraph" w:styleId="Tytu">
    <w:name w:val="Title"/>
    <w:basedOn w:val="Normalny"/>
    <w:link w:val="TytuZnak"/>
    <w:qFormat/>
    <w:rsid w:val="0004110F"/>
    <w:pPr>
      <w:spacing w:after="0" w:line="240" w:lineRule="auto"/>
      <w:jc w:val="center"/>
    </w:pPr>
    <w:rPr>
      <w:rFonts w:eastAsia="Times New Roman" w:cs="Times New Roman"/>
      <w:sz w:val="28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04110F"/>
    <w:rPr>
      <w:rFonts w:eastAsia="Times New Roman" w:cs="Times New Roman"/>
      <w:sz w:val="28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04110F"/>
    <w:pPr>
      <w:spacing w:after="0" w:line="240" w:lineRule="auto"/>
    </w:pPr>
  </w:style>
  <w:style w:type="paragraph" w:styleId="Tekstpodstawowy">
    <w:name w:val="Body Text"/>
    <w:basedOn w:val="Normalny"/>
    <w:link w:val="TekstpodstawowyZnak"/>
    <w:rsid w:val="00337FD8"/>
    <w:pPr>
      <w:spacing w:after="0" w:line="240" w:lineRule="auto"/>
    </w:pPr>
    <w:rPr>
      <w:rFonts w:eastAsia="Times New Roman" w:cs="Times New Roman"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337FD8"/>
    <w:rPr>
      <w:rFonts w:eastAsia="Times New Roman" w:cs="Times New Roman"/>
      <w:sz w:val="28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unhideWhenUsed/>
    <w:rsid w:val="00337FD8"/>
    <w:pPr>
      <w:spacing w:after="0" w:line="240" w:lineRule="auto"/>
    </w:pPr>
    <w:rPr>
      <w:rFonts w:eastAsia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337FD8"/>
    <w:rPr>
      <w:rFonts w:eastAsia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37FD8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9"/>
    <w:rsid w:val="004C3E7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207C5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kapitzlist">
    <w:name w:val="List Paragraph"/>
    <w:basedOn w:val="Normalny"/>
    <w:qFormat/>
    <w:rsid w:val="005F186E"/>
    <w:pPr>
      <w:ind w:left="720"/>
      <w:contextualSpacing/>
    </w:pPr>
  </w:style>
  <w:style w:type="paragraph" w:customStyle="1" w:styleId="Bartek">
    <w:name w:val="Bartek"/>
    <w:basedOn w:val="Normalny"/>
    <w:rsid w:val="005F186E"/>
    <w:pPr>
      <w:spacing w:after="0" w:line="240" w:lineRule="auto"/>
    </w:pPr>
    <w:rPr>
      <w:rFonts w:eastAsia="Times New Roman" w:cs="Times New Roman"/>
      <w:sz w:val="28"/>
      <w:szCs w:val="20"/>
      <w:lang w:eastAsia="pl-PL"/>
    </w:rPr>
  </w:style>
  <w:style w:type="table" w:styleId="Tabela-Siatka">
    <w:name w:val="Table Grid"/>
    <w:basedOn w:val="Standardowy"/>
    <w:uiPriority w:val="59"/>
    <w:rsid w:val="00814C09"/>
    <w:pPr>
      <w:spacing w:after="0" w:line="240" w:lineRule="auto"/>
    </w:pPr>
    <w:rPr>
      <w:rFonts w:ascii="Garamond" w:eastAsia="Times New Roman" w:hAnsi="Garamond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E65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5F2D"/>
  </w:style>
  <w:style w:type="paragraph" w:styleId="Stopka">
    <w:name w:val="footer"/>
    <w:basedOn w:val="Normalny"/>
    <w:link w:val="StopkaZnak"/>
    <w:uiPriority w:val="99"/>
    <w:unhideWhenUsed/>
    <w:rsid w:val="00E65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5F2D"/>
  </w:style>
  <w:style w:type="paragraph" w:styleId="Tekstdymka">
    <w:name w:val="Balloon Text"/>
    <w:basedOn w:val="Normalny"/>
    <w:link w:val="TekstdymkaZnak"/>
    <w:uiPriority w:val="99"/>
    <w:semiHidden/>
    <w:unhideWhenUsed/>
    <w:rsid w:val="006D32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3268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unhideWhenUsed/>
    <w:rsid w:val="000A6766"/>
    <w:pPr>
      <w:spacing w:after="120" w:line="480" w:lineRule="auto"/>
    </w:pPr>
    <w:rPr>
      <w:rFonts w:eastAsia="Times New Roman" w:cs="Times New Roman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0A6766"/>
    <w:rPr>
      <w:rFonts w:eastAsia="Times New Roman" w:cs="Times New Roman"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unhideWhenUsed/>
    <w:rsid w:val="000156F2"/>
    <w:pPr>
      <w:spacing w:after="0" w:line="240" w:lineRule="auto"/>
    </w:pPr>
    <w:rPr>
      <w:rFonts w:ascii="Calibri" w:eastAsia="Calibri" w:hAnsi="Calibri" w:cs="Times New Roman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0156F2"/>
    <w:rPr>
      <w:rFonts w:ascii="Calibri" w:eastAsia="Calibri" w:hAnsi="Calibri" w:cs="Times New Roman"/>
      <w:sz w:val="22"/>
      <w:szCs w:val="21"/>
    </w:rPr>
  </w:style>
  <w:style w:type="paragraph" w:styleId="Tekstpodstawowywcity2">
    <w:name w:val="Body Text Indent 2"/>
    <w:basedOn w:val="Normalny"/>
    <w:link w:val="Tekstpodstawowywcity2Znak"/>
    <w:rsid w:val="003D6B3A"/>
    <w:pPr>
      <w:spacing w:after="120" w:line="480" w:lineRule="auto"/>
      <w:ind w:left="283"/>
    </w:pPr>
    <w:rPr>
      <w:rFonts w:eastAsia="Times New Roman" w:cs="Times New Roman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3D6B3A"/>
    <w:rPr>
      <w:rFonts w:eastAsia="Times New Roman" w:cs="Times New Roman"/>
      <w:szCs w:val="24"/>
      <w:lang w:eastAsia="pl-PL"/>
    </w:rPr>
  </w:style>
  <w:style w:type="paragraph" w:customStyle="1" w:styleId="ZnakZnak1ZnakZnakZnakZnak">
    <w:name w:val="Znak Znak1 Znak Znak Znak Znak"/>
    <w:basedOn w:val="Normalny"/>
    <w:rsid w:val="003D6B3A"/>
    <w:pPr>
      <w:spacing w:after="0" w:line="240" w:lineRule="auto"/>
    </w:pPr>
    <w:rPr>
      <w:rFonts w:ascii="Arial" w:eastAsia="Times New Roman" w:hAnsi="Arial" w:cs="Arial"/>
      <w:szCs w:val="24"/>
      <w:lang w:eastAsia="pl-PL"/>
    </w:rPr>
  </w:style>
  <w:style w:type="paragraph" w:customStyle="1" w:styleId="tresc">
    <w:name w:val="tresc"/>
    <w:basedOn w:val="Normalny"/>
    <w:rsid w:val="003D6B3A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pl-PL"/>
    </w:rPr>
  </w:style>
  <w:style w:type="paragraph" w:customStyle="1" w:styleId="Akapitzlist1">
    <w:name w:val="Akapit z listą1"/>
    <w:basedOn w:val="Normalny"/>
    <w:rsid w:val="003D6B3A"/>
    <w:pPr>
      <w:spacing w:after="0" w:line="240" w:lineRule="auto"/>
      <w:ind w:left="720"/>
      <w:contextualSpacing/>
    </w:pPr>
    <w:rPr>
      <w:rFonts w:eastAsia="Calibri" w:cs="Times New Roman"/>
      <w:szCs w:val="24"/>
      <w:lang w:eastAsia="pl-PL"/>
    </w:rPr>
  </w:style>
  <w:style w:type="paragraph" w:customStyle="1" w:styleId="Tekstpodstawowywcity31">
    <w:name w:val="Tekst podstawowy wcięty 31"/>
    <w:basedOn w:val="Normalny"/>
    <w:rsid w:val="004F3BDE"/>
    <w:pPr>
      <w:suppressAutoHyphens/>
      <w:spacing w:after="0" w:line="240" w:lineRule="auto"/>
      <w:ind w:left="922" w:hanging="922"/>
    </w:pPr>
    <w:rPr>
      <w:rFonts w:ascii="Arial" w:eastAsia="Times New Roman" w:hAnsi="Arial" w:cs="Arial"/>
      <w:i/>
      <w:iCs/>
      <w:color w:val="0000FF"/>
      <w:sz w:val="16"/>
      <w:szCs w:val="16"/>
      <w:lang w:eastAsia="ar-SA"/>
    </w:rPr>
  </w:style>
  <w:style w:type="paragraph" w:styleId="Tekstpodstawowywcity3">
    <w:name w:val="Body Text Indent 3"/>
    <w:basedOn w:val="Normalny"/>
    <w:link w:val="Tekstpodstawowywcity3Znak"/>
    <w:uiPriority w:val="99"/>
    <w:rsid w:val="004F3BDE"/>
    <w:pPr>
      <w:spacing w:after="120" w:line="240" w:lineRule="auto"/>
      <w:ind w:left="283"/>
    </w:pPr>
    <w:rPr>
      <w:rFonts w:eastAsia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4F3BDE"/>
    <w:rPr>
      <w:rFonts w:eastAsia="Times New Roman" w:cs="Times New Roman"/>
      <w:sz w:val="16"/>
      <w:szCs w:val="16"/>
      <w:lang w:eastAsia="pl-PL"/>
    </w:rPr>
  </w:style>
  <w:style w:type="paragraph" w:customStyle="1" w:styleId="xl31">
    <w:name w:val="xl31"/>
    <w:basedOn w:val="Normalny"/>
    <w:rsid w:val="004F3BDE"/>
    <w:pPr>
      <w:pBdr>
        <w:left w:val="single" w:sz="8" w:space="0" w:color="auto"/>
      </w:pBdr>
      <w:spacing w:before="100" w:after="100" w:line="240" w:lineRule="auto"/>
    </w:pPr>
    <w:rPr>
      <w:rFonts w:ascii="Arial" w:eastAsia="Arial Unicode MS" w:hAnsi="Arial" w:cs="Arial"/>
      <w:b/>
      <w:bCs/>
      <w:szCs w:val="24"/>
      <w:lang w:eastAsia="zh-CN"/>
    </w:rPr>
  </w:style>
  <w:style w:type="paragraph" w:customStyle="1" w:styleId="Standard">
    <w:name w:val="Standard"/>
    <w:basedOn w:val="Normalny"/>
    <w:rsid w:val="004F3BDE"/>
    <w:pPr>
      <w:autoSpaceDE w:val="0"/>
      <w:spacing w:after="0" w:line="240" w:lineRule="auto"/>
    </w:pPr>
    <w:rPr>
      <w:rFonts w:eastAsia="Calibri" w:cs="Times New Roman"/>
      <w:szCs w:val="24"/>
      <w:lang w:eastAsia="pl-PL"/>
    </w:rPr>
  </w:style>
  <w:style w:type="character" w:customStyle="1" w:styleId="BezodstpwZnak">
    <w:name w:val="Bez odstępów Znak"/>
    <w:link w:val="Bezodstpw"/>
    <w:uiPriority w:val="1"/>
    <w:rsid w:val="0066693A"/>
  </w:style>
  <w:style w:type="paragraph" w:customStyle="1" w:styleId="ZnakZnak1">
    <w:name w:val="Znak Znak1"/>
    <w:basedOn w:val="Normalny"/>
    <w:rsid w:val="001C4D90"/>
    <w:pPr>
      <w:spacing w:after="0" w:line="240" w:lineRule="auto"/>
    </w:pPr>
    <w:rPr>
      <w:rFonts w:ascii="Arial" w:eastAsia="Times New Roman" w:hAnsi="Arial" w:cs="Arial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C4D90"/>
    <w:pPr>
      <w:spacing w:after="120" w:line="240" w:lineRule="auto"/>
      <w:ind w:left="283"/>
    </w:pPr>
    <w:rPr>
      <w:rFonts w:eastAsia="Times New Roman" w:cs="Times New Roman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C4D90"/>
    <w:rPr>
      <w:rFonts w:eastAsia="Times New Roman" w:cs="Times New Roman"/>
      <w:szCs w:val="24"/>
      <w:lang w:eastAsia="pl-PL"/>
    </w:rPr>
  </w:style>
  <w:style w:type="paragraph" w:customStyle="1" w:styleId="pkt">
    <w:name w:val="pkt"/>
    <w:basedOn w:val="Normalny"/>
    <w:rsid w:val="0066184C"/>
    <w:pPr>
      <w:spacing w:before="60" w:after="60" w:line="240" w:lineRule="auto"/>
      <w:ind w:left="851" w:hanging="295"/>
      <w:jc w:val="both"/>
    </w:pPr>
    <w:rPr>
      <w:rFonts w:eastAsia="Times New Roman" w:cs="Times New Roman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3519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ekstpodstawowy3">
    <w:name w:val="Body Text 3"/>
    <w:basedOn w:val="Normalny"/>
    <w:link w:val="Tekstpodstawowy3Znak"/>
    <w:uiPriority w:val="99"/>
    <w:unhideWhenUsed/>
    <w:rsid w:val="00C3519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C3519D"/>
    <w:rPr>
      <w:sz w:val="16"/>
      <w:szCs w:val="16"/>
    </w:rPr>
  </w:style>
  <w:style w:type="character" w:customStyle="1" w:styleId="FontStyle26">
    <w:name w:val="Font Style26"/>
    <w:basedOn w:val="Domylnaczcionkaakapitu"/>
    <w:rsid w:val="001413C2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9">
    <w:name w:val="Style19"/>
    <w:basedOn w:val="Normalny"/>
    <w:rsid w:val="001413C2"/>
    <w:pPr>
      <w:widowControl w:val="0"/>
      <w:autoSpaceDE w:val="0"/>
      <w:autoSpaceDN w:val="0"/>
      <w:adjustRightInd w:val="0"/>
      <w:spacing w:after="0" w:line="254" w:lineRule="exact"/>
      <w:ind w:firstLine="677"/>
      <w:jc w:val="both"/>
    </w:pPr>
    <w:rPr>
      <w:rFonts w:eastAsia="Times New Roman" w:cs="Times New Roman"/>
      <w:szCs w:val="24"/>
      <w:lang w:eastAsia="pl-PL"/>
    </w:rPr>
  </w:style>
  <w:style w:type="character" w:styleId="Hipercze">
    <w:name w:val="Hyperlink"/>
    <w:uiPriority w:val="99"/>
    <w:unhideWhenUsed/>
    <w:rsid w:val="00EF7B19"/>
    <w:rPr>
      <w:color w:val="0000FF"/>
      <w:u w:val="single"/>
    </w:rPr>
  </w:style>
  <w:style w:type="character" w:customStyle="1" w:styleId="apple-converted-space">
    <w:name w:val="apple-converted-space"/>
    <w:basedOn w:val="Domylnaczcionkaakapitu"/>
    <w:rsid w:val="008C4F01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B80D3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B80D30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semiHidden/>
    <w:rsid w:val="00A033A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Verdana" w:eastAsia="Times New Roman" w:hAnsi="Verdana" w:cs="Times New Roman"/>
      <w:sz w:val="22"/>
      <w:szCs w:val="20"/>
      <w:lang w:val="nl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A033AE"/>
    <w:rPr>
      <w:rFonts w:ascii="Verdana" w:eastAsia="Times New Roman" w:hAnsi="Verdana" w:cs="Times New Roman"/>
      <w:sz w:val="22"/>
      <w:szCs w:val="20"/>
      <w:lang w:val="nl"/>
    </w:rPr>
  </w:style>
  <w:style w:type="paragraph" w:customStyle="1" w:styleId="ZnakZnakZnakZnakZnakZnakZnak">
    <w:name w:val="Znak Znak Znak Znak Znak Znak Znak"/>
    <w:basedOn w:val="Normalny"/>
    <w:rsid w:val="003765C8"/>
    <w:pPr>
      <w:spacing w:after="0" w:line="240" w:lineRule="auto"/>
    </w:pPr>
    <w:rPr>
      <w:rFonts w:ascii="Arial" w:eastAsia="Times New Roman" w:hAnsi="Arial" w:cs="Arial"/>
      <w:szCs w:val="24"/>
      <w:lang w:eastAsia="pl-PL"/>
    </w:rPr>
  </w:style>
  <w:style w:type="paragraph" w:customStyle="1" w:styleId="Body">
    <w:name w:val="Body"/>
    <w:rsid w:val="00602AE0"/>
    <w:pPr>
      <w:spacing w:after="0" w:line="240" w:lineRule="auto"/>
    </w:pPr>
    <w:rPr>
      <w:rFonts w:ascii="Helvetica" w:eastAsia="ヒラギノ角ゴ Pro W3" w:hAnsi="Helvetica" w:cs="Times New Roman"/>
      <w:color w:val="000000"/>
      <w:szCs w:val="20"/>
      <w:lang w:eastAsia="pl-PL"/>
    </w:rPr>
  </w:style>
  <w:style w:type="paragraph" w:styleId="NormalnyWeb">
    <w:name w:val="Normal (Web)"/>
    <w:basedOn w:val="Normalny"/>
    <w:uiPriority w:val="99"/>
    <w:unhideWhenUsed/>
    <w:rsid w:val="0060626F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60626F"/>
    <w:rPr>
      <w:i/>
      <w:iCs/>
    </w:rPr>
  </w:style>
  <w:style w:type="character" w:styleId="Pogrubienie">
    <w:name w:val="Strong"/>
    <w:basedOn w:val="Domylnaczcionkaakapitu"/>
    <w:uiPriority w:val="22"/>
    <w:qFormat/>
    <w:rsid w:val="008829D0"/>
    <w:rPr>
      <w:b/>
      <w:bCs/>
    </w:rPr>
  </w:style>
  <w:style w:type="paragraph" w:customStyle="1" w:styleId="Default">
    <w:name w:val="Default"/>
    <w:rsid w:val="00814CF8"/>
    <w:pPr>
      <w:autoSpaceDE w:val="0"/>
      <w:autoSpaceDN w:val="0"/>
      <w:adjustRightInd w:val="0"/>
      <w:spacing w:after="0" w:line="240" w:lineRule="auto"/>
    </w:pPr>
    <w:rPr>
      <w:rFonts w:ascii="Liberation Sans" w:hAnsi="Liberation Sans" w:cs="Liberation Sans"/>
      <w:color w:val="000000"/>
      <w:szCs w:val="24"/>
    </w:rPr>
  </w:style>
  <w:style w:type="paragraph" w:customStyle="1" w:styleId="Tekstpodstawowy31">
    <w:name w:val="Tekst podstawowy 31"/>
    <w:basedOn w:val="Normalny"/>
    <w:rsid w:val="001F3E48"/>
    <w:pPr>
      <w:widowControl w:val="0"/>
      <w:suppressAutoHyphens/>
      <w:spacing w:after="0" w:line="240" w:lineRule="auto"/>
      <w:jc w:val="both"/>
    </w:pPr>
    <w:rPr>
      <w:rFonts w:ascii="Tahoma" w:eastAsia="Times New Roman" w:hAnsi="Tahoma" w:cs="Times New Roman"/>
      <w:szCs w:val="20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26AE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26AE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26AED"/>
    <w:rPr>
      <w:vertAlign w:val="superscript"/>
    </w:rPr>
  </w:style>
  <w:style w:type="table" w:customStyle="1" w:styleId="Tabela-Siatka5">
    <w:name w:val="Tabela - Siatka5"/>
    <w:basedOn w:val="Standardowy"/>
    <w:next w:val="Tabela-Siatka"/>
    <w:uiPriority w:val="99"/>
    <w:rsid w:val="007A356E"/>
    <w:pPr>
      <w:spacing w:after="0" w:line="240" w:lineRule="auto"/>
    </w:pPr>
    <w:rPr>
      <w:rFonts w:ascii="Garamond" w:eastAsia="Times New Roman" w:hAnsi="Garamond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51">
    <w:name w:val="Tabela - Siatka51"/>
    <w:basedOn w:val="Standardowy"/>
    <w:next w:val="Tabela-Siatka"/>
    <w:uiPriority w:val="99"/>
    <w:rsid w:val="007A356E"/>
    <w:pPr>
      <w:spacing w:after="0" w:line="240" w:lineRule="auto"/>
    </w:pPr>
    <w:rPr>
      <w:rFonts w:ascii="Garamond" w:eastAsia="Times New Roman" w:hAnsi="Garamond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WW8Num29122">
    <w:name w:val="WW8Num29122"/>
    <w:rsid w:val="00BF2F12"/>
    <w:pPr>
      <w:numPr>
        <w:numId w:val="1"/>
      </w:numPr>
    </w:pPr>
  </w:style>
  <w:style w:type="paragraph" w:customStyle="1" w:styleId="ox-409c0aca86-msonormal">
    <w:name w:val="ox-409c0aca86-msonormal"/>
    <w:basedOn w:val="Normalny"/>
    <w:rsid w:val="00B46B0E"/>
    <w:pPr>
      <w:spacing w:after="150" w:line="240" w:lineRule="auto"/>
    </w:pPr>
    <w:rPr>
      <w:rFonts w:eastAsia="Times New Roman" w:cs="Times New Roman"/>
      <w:szCs w:val="24"/>
      <w:lang w:eastAsia="pl-PL"/>
    </w:rPr>
  </w:style>
  <w:style w:type="paragraph" w:customStyle="1" w:styleId="ox-d1bc0f0169-msonormal">
    <w:name w:val="ox-d1bc0f0169-msonormal"/>
    <w:basedOn w:val="Normalny"/>
    <w:rsid w:val="00C22154"/>
    <w:pPr>
      <w:spacing w:after="150" w:line="240" w:lineRule="auto"/>
    </w:pPr>
    <w:rPr>
      <w:rFonts w:eastAsia="Times New Roman" w:cs="Times New Roman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8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07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5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692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932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5836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6622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4656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8240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55972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324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14249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30527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60988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39140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70517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9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2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935319">
              <w:marLeft w:val="0"/>
              <w:marRight w:val="0"/>
              <w:marTop w:val="6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75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05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5357132">
                          <w:marLeft w:val="120"/>
                          <w:marRight w:val="120"/>
                          <w:marTop w:val="12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988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0" w:color="F0F0F0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9406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0703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564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3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328965">
          <w:marLeft w:val="0"/>
          <w:marRight w:val="0"/>
          <w:marTop w:val="0"/>
          <w:marBottom w:val="0"/>
          <w:divBdr>
            <w:top w:val="single" w:sz="6" w:space="3" w:color="DDDDDD"/>
            <w:left w:val="single" w:sz="6" w:space="3" w:color="DDDDDD"/>
            <w:bottom w:val="single" w:sz="6" w:space="3" w:color="DDDDDD"/>
            <w:right w:val="single" w:sz="6" w:space="3" w:color="DDDDDD"/>
          </w:divBdr>
          <w:divsChild>
            <w:div w:id="734663215">
              <w:marLeft w:val="0"/>
              <w:marRight w:val="0"/>
              <w:marTop w:val="0"/>
              <w:marBottom w:val="0"/>
              <w:divBdr>
                <w:top w:val="single" w:sz="6" w:space="3" w:color="DDDDDD"/>
                <w:left w:val="single" w:sz="6" w:space="3" w:color="DDDDDD"/>
                <w:bottom w:val="single" w:sz="6" w:space="3" w:color="DDDDDD"/>
                <w:right w:val="single" w:sz="6" w:space="3" w:color="DDDDDD"/>
              </w:divBdr>
              <w:divsChild>
                <w:div w:id="703864254">
                  <w:marLeft w:val="0"/>
                  <w:marRight w:val="0"/>
                  <w:marTop w:val="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861418">
                  <w:marLeft w:val="0"/>
                  <w:marRight w:val="0"/>
                  <w:marTop w:val="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06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3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97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93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160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120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636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4629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4375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3659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60809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29116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86300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40694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22917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88139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38903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04955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075158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251351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70979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953477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401022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879946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084435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708650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26068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993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9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359176">
          <w:marLeft w:val="0"/>
          <w:marRight w:val="0"/>
          <w:marTop w:val="0"/>
          <w:marBottom w:val="0"/>
          <w:divBdr>
            <w:top w:val="single" w:sz="6" w:space="3" w:color="DDDDDD"/>
            <w:left w:val="single" w:sz="6" w:space="3" w:color="DDDDDD"/>
            <w:bottom w:val="single" w:sz="6" w:space="3" w:color="DDDDDD"/>
            <w:right w:val="single" w:sz="6" w:space="3" w:color="DDDDDD"/>
          </w:divBdr>
          <w:divsChild>
            <w:div w:id="286353714">
              <w:marLeft w:val="0"/>
              <w:marRight w:val="0"/>
              <w:marTop w:val="0"/>
              <w:marBottom w:val="0"/>
              <w:divBdr>
                <w:top w:val="single" w:sz="6" w:space="3" w:color="DDDDDD"/>
                <w:left w:val="single" w:sz="6" w:space="3" w:color="DDDDDD"/>
                <w:bottom w:val="single" w:sz="6" w:space="3" w:color="DDDDDD"/>
                <w:right w:val="single" w:sz="6" w:space="3" w:color="DDDDDD"/>
              </w:divBdr>
            </w:div>
          </w:divsChild>
        </w:div>
      </w:divsChild>
    </w:div>
    <w:div w:id="98115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9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57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942942">
              <w:marLeft w:val="0"/>
              <w:marRight w:val="0"/>
              <w:marTop w:val="6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77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316216">
                      <w:marLeft w:val="0"/>
                      <w:marRight w:val="37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0113506">
                          <w:marLeft w:val="120"/>
                          <w:marRight w:val="120"/>
                          <w:marTop w:val="12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49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0" w:color="F0F0F0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3659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8843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95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60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670829">
              <w:marLeft w:val="0"/>
              <w:marRight w:val="0"/>
              <w:marTop w:val="6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483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969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496056">
                          <w:marLeft w:val="120"/>
                          <w:marRight w:val="120"/>
                          <w:marTop w:val="12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1937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0" w:color="F0F0F0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1163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9760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09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89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03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532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01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520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8641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4970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6853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48183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29689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12678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00761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61486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12476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018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10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00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21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40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961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2780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2392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5275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42029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74212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9598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42834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66127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78554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15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4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58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7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148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77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947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6661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7946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4588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0019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66824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03535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83203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51554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513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4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7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905759">
          <w:marLeft w:val="0"/>
          <w:marRight w:val="0"/>
          <w:marTop w:val="0"/>
          <w:marBottom w:val="0"/>
          <w:divBdr>
            <w:top w:val="single" w:sz="6" w:space="3" w:color="DDDDDD"/>
            <w:left w:val="single" w:sz="6" w:space="3" w:color="DDDDDD"/>
            <w:bottom w:val="single" w:sz="6" w:space="3" w:color="DDDDDD"/>
            <w:right w:val="single" w:sz="6" w:space="3" w:color="DDDDDD"/>
          </w:divBdr>
          <w:divsChild>
            <w:div w:id="912397103">
              <w:marLeft w:val="0"/>
              <w:marRight w:val="0"/>
              <w:marTop w:val="0"/>
              <w:marBottom w:val="0"/>
              <w:divBdr>
                <w:top w:val="single" w:sz="6" w:space="3" w:color="DDDDDD"/>
                <w:left w:val="single" w:sz="6" w:space="3" w:color="DDDDDD"/>
                <w:bottom w:val="single" w:sz="6" w:space="3" w:color="DDDDDD"/>
                <w:right w:val="single" w:sz="6" w:space="3" w:color="DDDDDD"/>
              </w:divBdr>
              <w:divsChild>
                <w:div w:id="311836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35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3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83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12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818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64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051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643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537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6373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89685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31428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70735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3535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2637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47663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347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C5F274-6ADC-44C4-A707-498E4920C1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6</Pages>
  <Words>1211</Words>
  <Characters>7272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4 WSKzP SP ZOZ</Company>
  <LinksUpToDate>false</LinksUpToDate>
  <CharactersWithSpaces>8467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monika.k</cp:lastModifiedBy>
  <cp:revision>9</cp:revision>
  <cp:lastPrinted>2019-02-07T07:38:00Z</cp:lastPrinted>
  <dcterms:created xsi:type="dcterms:W3CDTF">2019-02-06T10:47:00Z</dcterms:created>
  <dcterms:modified xsi:type="dcterms:W3CDTF">2019-02-07T07:52:00Z</dcterms:modified>
</cp:coreProperties>
</file>